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332FF" w14:textId="60B2CED5" w:rsidR="00B3607D" w:rsidRPr="0095394B" w:rsidRDefault="00B3607D" w:rsidP="00B3607D">
      <w:pPr>
        <w:jc w:val="center"/>
        <w:rPr>
          <w:rFonts w:ascii="Arial" w:hAnsi="Arial" w:cs="Arial"/>
        </w:rPr>
      </w:pPr>
      <w:r w:rsidRPr="0095394B">
        <w:rPr>
          <w:rFonts w:ascii="Arial" w:hAnsi="Arial" w:cs="Arial"/>
        </w:rPr>
        <w:t xml:space="preserve">UNIVERSAL PICTURES Presents </w:t>
      </w:r>
    </w:p>
    <w:p w14:paraId="4D4D1437" w14:textId="77777777" w:rsidR="00B3607D" w:rsidRPr="0095394B" w:rsidRDefault="00B3607D" w:rsidP="00B3607D">
      <w:pPr>
        <w:jc w:val="center"/>
        <w:rPr>
          <w:rFonts w:ascii="Arial" w:hAnsi="Arial" w:cs="Arial"/>
        </w:rPr>
      </w:pPr>
    </w:p>
    <w:p w14:paraId="405CC84B" w14:textId="5585F5F6" w:rsidR="00B3607D" w:rsidRPr="0095394B" w:rsidRDefault="00B3607D" w:rsidP="00B3607D">
      <w:pPr>
        <w:jc w:val="center"/>
        <w:rPr>
          <w:rFonts w:ascii="Arial" w:hAnsi="Arial" w:cs="Arial"/>
        </w:rPr>
      </w:pPr>
      <w:r w:rsidRPr="0095394B">
        <w:rPr>
          <w:rFonts w:ascii="Arial" w:hAnsi="Arial" w:cs="Arial"/>
        </w:rPr>
        <w:t>A BLUMHOUSE/QC ENTERTAINMENT Production</w:t>
      </w:r>
    </w:p>
    <w:p w14:paraId="210D6C61" w14:textId="77777777" w:rsidR="00B3607D" w:rsidRPr="0095394B" w:rsidRDefault="00B3607D" w:rsidP="00B3607D">
      <w:pPr>
        <w:jc w:val="center"/>
        <w:rPr>
          <w:rFonts w:ascii="Arial" w:hAnsi="Arial" w:cs="Arial"/>
        </w:rPr>
      </w:pPr>
    </w:p>
    <w:p w14:paraId="03B363D4" w14:textId="53155901" w:rsidR="00B3607D" w:rsidRPr="0095394B" w:rsidRDefault="00B3607D" w:rsidP="00B3607D">
      <w:pPr>
        <w:jc w:val="center"/>
        <w:rPr>
          <w:rFonts w:ascii="Arial" w:hAnsi="Arial" w:cs="Arial"/>
        </w:rPr>
      </w:pPr>
      <w:r w:rsidRPr="0095394B">
        <w:rPr>
          <w:rFonts w:ascii="Arial" w:hAnsi="Arial" w:cs="Arial"/>
        </w:rPr>
        <w:t>In Association with MONKEYPAW PRODUCTIONS</w:t>
      </w:r>
    </w:p>
    <w:p w14:paraId="4982A0E2" w14:textId="77777777" w:rsidR="00B3607D" w:rsidRPr="0095394B" w:rsidRDefault="00B3607D" w:rsidP="00B3607D">
      <w:pPr>
        <w:jc w:val="center"/>
        <w:rPr>
          <w:rFonts w:ascii="Arial" w:hAnsi="Arial" w:cs="Arial"/>
        </w:rPr>
      </w:pPr>
    </w:p>
    <w:p w14:paraId="2F4BAB0B" w14:textId="42765B5D" w:rsidR="00B3607D" w:rsidRPr="0095394B" w:rsidRDefault="00B3607D" w:rsidP="00B3607D">
      <w:pPr>
        <w:jc w:val="center"/>
        <w:rPr>
          <w:rFonts w:ascii="Arial" w:hAnsi="Arial" w:cs="Arial"/>
        </w:rPr>
      </w:pPr>
      <w:r w:rsidRPr="0095394B">
        <w:rPr>
          <w:rFonts w:ascii="Arial" w:hAnsi="Arial" w:cs="Arial"/>
        </w:rPr>
        <w:t xml:space="preserve">A JORDAN PEELE Film </w:t>
      </w:r>
    </w:p>
    <w:p w14:paraId="2960DB85" w14:textId="77777777" w:rsidR="00B3607D" w:rsidRPr="0095394B" w:rsidRDefault="00B3607D" w:rsidP="00B3607D">
      <w:pPr>
        <w:jc w:val="center"/>
        <w:rPr>
          <w:rFonts w:ascii="Arial" w:hAnsi="Arial" w:cs="Arial"/>
        </w:rPr>
      </w:pPr>
    </w:p>
    <w:p w14:paraId="05494A11" w14:textId="63C3B8EE" w:rsidR="00B3607D" w:rsidRPr="0095394B" w:rsidRDefault="00B3607D" w:rsidP="00B3607D">
      <w:pPr>
        <w:jc w:val="center"/>
        <w:rPr>
          <w:rFonts w:ascii="Arial" w:hAnsi="Arial" w:cs="Arial"/>
        </w:rPr>
      </w:pPr>
      <w:r w:rsidRPr="0095394B">
        <w:rPr>
          <w:rFonts w:ascii="Arial" w:hAnsi="Arial" w:cs="Arial"/>
        </w:rPr>
        <w:t>DANIEL KALUUYA</w:t>
      </w:r>
    </w:p>
    <w:p w14:paraId="2A92FCB7" w14:textId="77777777" w:rsidR="00B3607D" w:rsidRPr="0095394B" w:rsidRDefault="00B3607D" w:rsidP="00B3607D">
      <w:pPr>
        <w:jc w:val="center"/>
        <w:rPr>
          <w:rFonts w:ascii="Arial" w:hAnsi="Arial" w:cs="Arial"/>
        </w:rPr>
      </w:pPr>
    </w:p>
    <w:p w14:paraId="6248876E" w14:textId="77777777" w:rsidR="00FA06D4" w:rsidRPr="0095394B" w:rsidRDefault="00FA06D4" w:rsidP="00B3607D">
      <w:pPr>
        <w:jc w:val="center"/>
        <w:rPr>
          <w:rFonts w:ascii="Arial" w:hAnsi="Arial" w:cs="Arial"/>
        </w:rPr>
      </w:pPr>
      <w:r w:rsidRPr="0095394B">
        <w:rPr>
          <w:rFonts w:ascii="Arial" w:hAnsi="Arial" w:cs="Arial"/>
          <w:noProof/>
        </w:rPr>
        <w:drawing>
          <wp:inline distT="0" distB="0" distL="0" distR="0" wp14:anchorId="07ED278D" wp14:editId="3B34F911">
            <wp:extent cx="3694176" cy="1477670"/>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TT_Logo_K.jpg"/>
                    <pic:cNvPicPr/>
                  </pic:nvPicPr>
                  <pic:blipFill>
                    <a:blip r:embed="rId8">
                      <a:extLst>
                        <a:ext uri="{28A0092B-C50C-407E-A947-70E740481C1C}">
                          <a14:useLocalDpi xmlns:a14="http://schemas.microsoft.com/office/drawing/2010/main" val="0"/>
                        </a:ext>
                      </a:extLst>
                    </a:blip>
                    <a:stretch>
                      <a:fillRect/>
                    </a:stretch>
                  </pic:blipFill>
                  <pic:spPr>
                    <a:xfrm>
                      <a:off x="0" y="0"/>
                      <a:ext cx="3696776" cy="1478710"/>
                    </a:xfrm>
                    <a:prstGeom prst="rect">
                      <a:avLst/>
                    </a:prstGeom>
                  </pic:spPr>
                </pic:pic>
              </a:graphicData>
            </a:graphic>
          </wp:inline>
        </w:drawing>
      </w:r>
    </w:p>
    <w:p w14:paraId="7D8EFD7B" w14:textId="77777777" w:rsidR="00EF4EAD" w:rsidRDefault="00EF4EAD" w:rsidP="00B3607D">
      <w:pPr>
        <w:jc w:val="center"/>
        <w:rPr>
          <w:rFonts w:ascii="Arial" w:hAnsi="Arial" w:cs="Arial"/>
        </w:rPr>
      </w:pPr>
    </w:p>
    <w:p w14:paraId="21EE600C" w14:textId="505FC7C2" w:rsidR="00B3607D" w:rsidRPr="0095394B" w:rsidRDefault="00B3607D" w:rsidP="00B3607D">
      <w:pPr>
        <w:jc w:val="center"/>
        <w:rPr>
          <w:rFonts w:ascii="Arial" w:hAnsi="Arial" w:cs="Arial"/>
        </w:rPr>
      </w:pPr>
      <w:r w:rsidRPr="0095394B">
        <w:rPr>
          <w:rFonts w:ascii="Arial" w:hAnsi="Arial" w:cs="Arial"/>
        </w:rPr>
        <w:t>ALLISON WILLIAMS</w:t>
      </w:r>
    </w:p>
    <w:p w14:paraId="6F8A4411" w14:textId="34B71026" w:rsidR="00B3607D" w:rsidRPr="0095394B" w:rsidRDefault="00B3607D" w:rsidP="00B3607D">
      <w:pPr>
        <w:jc w:val="center"/>
        <w:rPr>
          <w:rFonts w:ascii="Arial" w:hAnsi="Arial" w:cs="Arial"/>
        </w:rPr>
      </w:pPr>
      <w:r w:rsidRPr="0095394B">
        <w:rPr>
          <w:rFonts w:ascii="Arial" w:hAnsi="Arial" w:cs="Arial"/>
        </w:rPr>
        <w:t>BRADLEY WHITFORD</w:t>
      </w:r>
    </w:p>
    <w:p w14:paraId="0D62DBB9" w14:textId="291B9CA1" w:rsidR="00B3607D" w:rsidRPr="0095394B" w:rsidRDefault="00B3607D" w:rsidP="00B3607D">
      <w:pPr>
        <w:jc w:val="center"/>
        <w:rPr>
          <w:rFonts w:ascii="Arial" w:hAnsi="Arial" w:cs="Arial"/>
        </w:rPr>
      </w:pPr>
      <w:r w:rsidRPr="0095394B">
        <w:rPr>
          <w:rFonts w:ascii="Arial" w:hAnsi="Arial" w:cs="Arial"/>
        </w:rPr>
        <w:t>CALEB LANDRY JONES</w:t>
      </w:r>
    </w:p>
    <w:p w14:paraId="1F24DC4E" w14:textId="7D22685D" w:rsidR="00B3607D" w:rsidRPr="0095394B" w:rsidRDefault="00B3607D" w:rsidP="00B3607D">
      <w:pPr>
        <w:jc w:val="center"/>
        <w:rPr>
          <w:rFonts w:ascii="Arial" w:hAnsi="Arial" w:cs="Arial"/>
        </w:rPr>
      </w:pPr>
      <w:r w:rsidRPr="0095394B">
        <w:rPr>
          <w:rFonts w:ascii="Arial" w:hAnsi="Arial" w:cs="Arial"/>
        </w:rPr>
        <w:t>STEPHEN ROOT</w:t>
      </w:r>
    </w:p>
    <w:p w14:paraId="4B31BA4F" w14:textId="5140A2F6" w:rsidR="00B3607D" w:rsidRPr="0095394B" w:rsidRDefault="00B3607D" w:rsidP="00B3607D">
      <w:pPr>
        <w:jc w:val="center"/>
        <w:rPr>
          <w:rFonts w:ascii="Arial" w:hAnsi="Arial" w:cs="Arial"/>
        </w:rPr>
      </w:pPr>
      <w:r w:rsidRPr="0095394B">
        <w:rPr>
          <w:rFonts w:ascii="Arial" w:hAnsi="Arial" w:cs="Arial"/>
        </w:rPr>
        <w:t>LAKEITH STANFIELD</w:t>
      </w:r>
    </w:p>
    <w:p w14:paraId="22828639" w14:textId="51F3146B" w:rsidR="00B3607D" w:rsidRPr="0095394B" w:rsidRDefault="00B3607D" w:rsidP="00B3607D">
      <w:pPr>
        <w:jc w:val="center"/>
        <w:rPr>
          <w:rFonts w:ascii="Arial" w:hAnsi="Arial" w:cs="Arial"/>
        </w:rPr>
      </w:pPr>
      <w:r w:rsidRPr="0095394B">
        <w:rPr>
          <w:rFonts w:ascii="Arial" w:hAnsi="Arial" w:cs="Arial"/>
        </w:rPr>
        <w:t>and</w:t>
      </w:r>
    </w:p>
    <w:p w14:paraId="138076D5" w14:textId="6BC44362" w:rsidR="00FA06D4" w:rsidRPr="0095394B" w:rsidRDefault="00B3607D" w:rsidP="00B3607D">
      <w:pPr>
        <w:jc w:val="center"/>
        <w:rPr>
          <w:rFonts w:ascii="Arial" w:hAnsi="Arial" w:cs="Arial"/>
          <w:b/>
          <w:color w:val="000000"/>
          <w:spacing w:val="40"/>
        </w:rPr>
      </w:pPr>
      <w:r w:rsidRPr="0095394B">
        <w:rPr>
          <w:rFonts w:ascii="Arial" w:hAnsi="Arial" w:cs="Arial"/>
        </w:rPr>
        <w:t xml:space="preserve">CATHERINE KEENER </w:t>
      </w:r>
    </w:p>
    <w:p w14:paraId="77054DBF" w14:textId="77777777" w:rsidR="00B3607D" w:rsidRPr="0095394B" w:rsidRDefault="00B3607D" w:rsidP="00B3607D">
      <w:pPr>
        <w:jc w:val="center"/>
        <w:rPr>
          <w:rFonts w:ascii="Arial" w:hAnsi="Arial" w:cs="Arial"/>
        </w:rPr>
      </w:pPr>
    </w:p>
    <w:p w14:paraId="479D4AB1" w14:textId="77777777" w:rsidR="00B3607D" w:rsidRPr="0095394B" w:rsidRDefault="00B3607D" w:rsidP="00B3607D">
      <w:pPr>
        <w:jc w:val="center"/>
        <w:rPr>
          <w:rFonts w:ascii="Arial" w:hAnsi="Arial" w:cs="Arial"/>
        </w:rPr>
      </w:pPr>
      <w:r w:rsidRPr="0095394B">
        <w:rPr>
          <w:rFonts w:ascii="Arial" w:hAnsi="Arial" w:cs="Arial"/>
        </w:rPr>
        <w:t>Executive Producers</w:t>
      </w:r>
    </w:p>
    <w:p w14:paraId="5E827C95" w14:textId="5287475B" w:rsidR="00B3607D" w:rsidRPr="0095394B" w:rsidRDefault="00B3607D" w:rsidP="00B3607D">
      <w:pPr>
        <w:jc w:val="center"/>
        <w:rPr>
          <w:rFonts w:ascii="Arial" w:hAnsi="Arial" w:cs="Arial"/>
        </w:rPr>
      </w:pPr>
      <w:r w:rsidRPr="0095394B">
        <w:rPr>
          <w:rFonts w:ascii="Arial" w:hAnsi="Arial" w:cs="Arial"/>
        </w:rPr>
        <w:t>RAYMOND MANSFIELD</w:t>
      </w:r>
    </w:p>
    <w:p w14:paraId="4E0F491A" w14:textId="059EC254" w:rsidR="00B3607D" w:rsidRPr="0095394B" w:rsidRDefault="00B3607D" w:rsidP="00B3607D">
      <w:pPr>
        <w:jc w:val="center"/>
        <w:rPr>
          <w:rFonts w:ascii="Arial" w:hAnsi="Arial" w:cs="Arial"/>
        </w:rPr>
      </w:pPr>
      <w:r w:rsidRPr="0095394B">
        <w:rPr>
          <w:rFonts w:ascii="Arial" w:hAnsi="Arial" w:cs="Arial"/>
        </w:rPr>
        <w:t>COUPER SAMUELSON</w:t>
      </w:r>
    </w:p>
    <w:p w14:paraId="27C904A8" w14:textId="3B49F022" w:rsidR="00B3607D" w:rsidRPr="0095394B" w:rsidRDefault="00B3607D" w:rsidP="00B3607D">
      <w:pPr>
        <w:jc w:val="center"/>
        <w:rPr>
          <w:rFonts w:ascii="Arial" w:hAnsi="Arial" w:cs="Arial"/>
        </w:rPr>
      </w:pPr>
      <w:r w:rsidRPr="0095394B">
        <w:rPr>
          <w:rFonts w:ascii="Arial" w:hAnsi="Arial" w:cs="Arial"/>
        </w:rPr>
        <w:t>SHAUN REDICK</w:t>
      </w:r>
    </w:p>
    <w:p w14:paraId="18BFDA54" w14:textId="4CF66CA7" w:rsidR="00B3607D" w:rsidRPr="0095394B" w:rsidRDefault="00B3607D" w:rsidP="00B3607D">
      <w:pPr>
        <w:jc w:val="center"/>
        <w:rPr>
          <w:rFonts w:ascii="Arial" w:hAnsi="Arial" w:cs="Arial"/>
        </w:rPr>
      </w:pPr>
      <w:r w:rsidRPr="0095394B">
        <w:rPr>
          <w:rFonts w:ascii="Arial" w:hAnsi="Arial" w:cs="Arial"/>
        </w:rPr>
        <w:t>JEANETTE VOLTURNO</w:t>
      </w:r>
    </w:p>
    <w:p w14:paraId="78B04CAE" w14:textId="77777777" w:rsidR="00B3607D" w:rsidRPr="0095394B" w:rsidRDefault="00B3607D" w:rsidP="00B3607D">
      <w:pPr>
        <w:jc w:val="center"/>
        <w:rPr>
          <w:rFonts w:ascii="Arial" w:hAnsi="Arial" w:cs="Arial"/>
        </w:rPr>
      </w:pPr>
    </w:p>
    <w:p w14:paraId="21849239" w14:textId="39E56D78" w:rsidR="00B3607D" w:rsidRPr="0095394B" w:rsidRDefault="00B3607D" w:rsidP="00B3607D">
      <w:pPr>
        <w:jc w:val="center"/>
        <w:rPr>
          <w:rFonts w:ascii="Arial" w:hAnsi="Arial" w:cs="Arial"/>
        </w:rPr>
      </w:pPr>
      <w:r w:rsidRPr="0095394B">
        <w:rPr>
          <w:rFonts w:ascii="Arial" w:hAnsi="Arial" w:cs="Arial"/>
        </w:rPr>
        <w:t>Produced by</w:t>
      </w:r>
    </w:p>
    <w:p w14:paraId="32A86845" w14:textId="228CE199" w:rsidR="00B3607D" w:rsidRPr="0095394B" w:rsidRDefault="00B3607D" w:rsidP="00B3607D">
      <w:pPr>
        <w:jc w:val="center"/>
        <w:rPr>
          <w:rFonts w:ascii="Arial" w:hAnsi="Arial" w:cs="Arial"/>
        </w:rPr>
      </w:pPr>
      <w:r w:rsidRPr="0095394B">
        <w:rPr>
          <w:rFonts w:ascii="Arial" w:hAnsi="Arial" w:cs="Arial"/>
        </w:rPr>
        <w:t>SEAN M</w:t>
      </w:r>
      <w:r w:rsidRPr="0095394B">
        <w:rPr>
          <w:rFonts w:ascii="Arial" w:hAnsi="Arial" w:cs="Arial"/>
          <w:sz w:val="20"/>
          <w:szCs w:val="20"/>
        </w:rPr>
        <w:t>C</w:t>
      </w:r>
      <w:r w:rsidRPr="0095394B">
        <w:rPr>
          <w:rFonts w:ascii="Arial" w:hAnsi="Arial" w:cs="Arial"/>
        </w:rPr>
        <w:t>KITTRICK, p.g.a.</w:t>
      </w:r>
    </w:p>
    <w:p w14:paraId="169E0F61" w14:textId="26BCF515" w:rsidR="00B3607D" w:rsidRPr="0095394B" w:rsidRDefault="00B3607D" w:rsidP="00B3607D">
      <w:pPr>
        <w:jc w:val="center"/>
        <w:rPr>
          <w:rFonts w:ascii="Arial" w:hAnsi="Arial" w:cs="Arial"/>
        </w:rPr>
      </w:pPr>
      <w:r w:rsidRPr="0095394B">
        <w:rPr>
          <w:rFonts w:ascii="Arial" w:hAnsi="Arial" w:cs="Arial"/>
        </w:rPr>
        <w:t>JASON BLUM, p.g.a.</w:t>
      </w:r>
    </w:p>
    <w:p w14:paraId="241BFCE8" w14:textId="048D3E36" w:rsidR="00B3607D" w:rsidRPr="0095394B" w:rsidRDefault="00B3607D" w:rsidP="00B3607D">
      <w:pPr>
        <w:jc w:val="center"/>
        <w:rPr>
          <w:rFonts w:ascii="Arial" w:hAnsi="Arial" w:cs="Arial"/>
        </w:rPr>
      </w:pPr>
      <w:r w:rsidRPr="0095394B">
        <w:rPr>
          <w:rFonts w:ascii="Arial" w:hAnsi="Arial" w:cs="Arial"/>
        </w:rPr>
        <w:t>EDWARD H. HAMM JR., p.g.a.</w:t>
      </w:r>
    </w:p>
    <w:p w14:paraId="75EA55AB" w14:textId="23C4F362" w:rsidR="00B3607D" w:rsidRPr="0095394B" w:rsidRDefault="00B3607D" w:rsidP="00B3607D">
      <w:pPr>
        <w:jc w:val="center"/>
        <w:rPr>
          <w:rFonts w:ascii="Arial" w:hAnsi="Arial" w:cs="Arial"/>
        </w:rPr>
      </w:pPr>
      <w:r w:rsidRPr="0095394B">
        <w:rPr>
          <w:rFonts w:ascii="Arial" w:hAnsi="Arial" w:cs="Arial"/>
        </w:rPr>
        <w:t>JORDAN PEELE, p.g.a.</w:t>
      </w:r>
    </w:p>
    <w:p w14:paraId="309080C2" w14:textId="77777777" w:rsidR="00B3607D" w:rsidRPr="0095394B" w:rsidRDefault="00B3607D" w:rsidP="00B3607D">
      <w:pPr>
        <w:jc w:val="center"/>
        <w:rPr>
          <w:rFonts w:ascii="Arial" w:hAnsi="Arial" w:cs="Arial"/>
        </w:rPr>
      </w:pPr>
    </w:p>
    <w:p w14:paraId="2F08EBF0" w14:textId="77777777" w:rsidR="00B3607D" w:rsidRPr="0095394B" w:rsidRDefault="00B3607D" w:rsidP="00B3607D">
      <w:pPr>
        <w:jc w:val="center"/>
        <w:rPr>
          <w:rFonts w:ascii="Arial" w:hAnsi="Arial" w:cs="Arial"/>
        </w:rPr>
      </w:pPr>
      <w:r w:rsidRPr="0095394B">
        <w:rPr>
          <w:rFonts w:ascii="Arial" w:hAnsi="Arial" w:cs="Arial"/>
        </w:rPr>
        <w:t>Written and Directed by</w:t>
      </w:r>
    </w:p>
    <w:p w14:paraId="698AE9ED" w14:textId="1357EDD4" w:rsidR="00B3607D" w:rsidRPr="0095394B" w:rsidRDefault="00B3607D" w:rsidP="00B3607D">
      <w:pPr>
        <w:jc w:val="center"/>
        <w:rPr>
          <w:rFonts w:ascii="Arial" w:hAnsi="Arial" w:cs="Arial"/>
          <w:b/>
          <w:color w:val="000000"/>
          <w:spacing w:val="40"/>
        </w:rPr>
      </w:pPr>
      <w:r w:rsidRPr="0095394B">
        <w:rPr>
          <w:rFonts w:ascii="Arial" w:hAnsi="Arial" w:cs="Arial"/>
        </w:rPr>
        <w:t>JORDAN PEELE</w:t>
      </w:r>
      <w:r w:rsidRPr="0095394B">
        <w:rPr>
          <w:rFonts w:ascii="Arial" w:hAnsi="Arial" w:cs="Arial"/>
          <w:b/>
          <w:color w:val="000000"/>
          <w:spacing w:val="40"/>
        </w:rPr>
        <w:br w:type="page"/>
      </w:r>
    </w:p>
    <w:p w14:paraId="425B841F" w14:textId="65E050DC" w:rsidR="00FA06D4" w:rsidRPr="0095394B" w:rsidRDefault="00FA06D4" w:rsidP="00FA06D4">
      <w:pPr>
        <w:spacing w:line="360" w:lineRule="auto"/>
        <w:jc w:val="center"/>
        <w:rPr>
          <w:rFonts w:ascii="Arial" w:hAnsi="Arial" w:cs="Arial"/>
          <w:b/>
          <w:color w:val="000000"/>
          <w:spacing w:val="40"/>
        </w:rPr>
      </w:pPr>
      <w:r w:rsidRPr="0095394B">
        <w:rPr>
          <w:rFonts w:ascii="Arial" w:hAnsi="Arial" w:cs="Arial"/>
          <w:b/>
          <w:color w:val="000000"/>
          <w:spacing w:val="40"/>
        </w:rPr>
        <w:lastRenderedPageBreak/>
        <w:t>Production Information</w:t>
      </w:r>
    </w:p>
    <w:p w14:paraId="4BE882AF" w14:textId="77777777" w:rsidR="00FA06D4" w:rsidRPr="0095394B" w:rsidRDefault="00FA06D4" w:rsidP="00FA06D4">
      <w:pPr>
        <w:spacing w:line="360" w:lineRule="auto"/>
        <w:rPr>
          <w:rFonts w:ascii="Arial" w:hAnsi="Arial" w:cs="Arial"/>
          <w:color w:val="000000"/>
        </w:rPr>
      </w:pPr>
    </w:p>
    <w:p w14:paraId="5F577898" w14:textId="6C060040" w:rsidR="00FA06D4" w:rsidRPr="0095394B" w:rsidRDefault="00FA06D4" w:rsidP="00FA06D4">
      <w:pPr>
        <w:spacing w:line="360" w:lineRule="auto"/>
        <w:ind w:firstLine="720"/>
        <w:rPr>
          <w:rFonts w:ascii="Arial" w:hAnsi="Arial" w:cs="Arial"/>
          <w:color w:val="000000"/>
        </w:rPr>
      </w:pPr>
      <w:r w:rsidRPr="0095394B">
        <w:rPr>
          <w:rFonts w:ascii="Arial" w:hAnsi="Arial" w:cs="Arial"/>
          <w:color w:val="000000"/>
        </w:rPr>
        <w:t>In Universal Pictures</w:t>
      </w:r>
      <w:r w:rsidR="00CC12CB" w:rsidRPr="0095394B">
        <w:rPr>
          <w:rFonts w:ascii="Arial" w:hAnsi="Arial" w:cs="Arial"/>
          <w:color w:val="000000"/>
        </w:rPr>
        <w:t>’</w:t>
      </w:r>
      <w:r w:rsidRPr="0095394B">
        <w:rPr>
          <w:rFonts w:ascii="Arial" w:hAnsi="Arial" w:cs="Arial"/>
          <w:color w:val="000000"/>
        </w:rPr>
        <w:t> </w:t>
      </w:r>
      <w:r w:rsidRPr="0095394B">
        <w:rPr>
          <w:rFonts w:ascii="Arial" w:hAnsi="Arial" w:cs="Arial"/>
          <w:b/>
          <w:bCs/>
          <w:i/>
          <w:iCs/>
          <w:color w:val="000000"/>
        </w:rPr>
        <w:t>Get Out</w:t>
      </w:r>
      <w:r w:rsidRPr="0095394B">
        <w:rPr>
          <w:rFonts w:ascii="Arial" w:hAnsi="Arial" w:cs="Arial"/>
          <w:color w:val="000000"/>
        </w:rPr>
        <w:t>, a speculative thriller from Blumhouse (producers of </w:t>
      </w:r>
      <w:r w:rsidRPr="0095394B">
        <w:rPr>
          <w:rFonts w:ascii="Arial" w:hAnsi="Arial" w:cs="Arial"/>
          <w:i/>
          <w:iCs/>
          <w:color w:val="000000"/>
        </w:rPr>
        <w:t>The Visit</w:t>
      </w:r>
      <w:r w:rsidR="006D2856" w:rsidRPr="0095394B">
        <w:rPr>
          <w:rFonts w:ascii="Arial" w:hAnsi="Arial" w:cs="Arial"/>
          <w:color w:val="000000"/>
        </w:rPr>
        <w:t xml:space="preserve"> and</w:t>
      </w:r>
      <w:r w:rsidRPr="0095394B">
        <w:rPr>
          <w:rFonts w:ascii="Arial" w:hAnsi="Arial" w:cs="Arial"/>
          <w:color w:val="000000"/>
        </w:rPr>
        <w:t> </w:t>
      </w:r>
      <w:r w:rsidRPr="0095394B">
        <w:rPr>
          <w:rFonts w:ascii="Arial" w:hAnsi="Arial" w:cs="Arial"/>
          <w:i/>
          <w:iCs/>
          <w:color w:val="000000"/>
        </w:rPr>
        <w:t>Insidious</w:t>
      </w:r>
      <w:r w:rsidR="006D2856" w:rsidRPr="0095394B">
        <w:rPr>
          <w:rFonts w:ascii="Arial" w:hAnsi="Arial" w:cs="Arial"/>
          <w:color w:val="000000"/>
        </w:rPr>
        <w:t> series</w:t>
      </w:r>
      <w:r w:rsidR="00996E8F" w:rsidRPr="0095394B">
        <w:rPr>
          <w:rFonts w:ascii="Arial" w:hAnsi="Arial" w:cs="Arial"/>
          <w:color w:val="000000"/>
        </w:rPr>
        <w:t xml:space="preserve">, </w:t>
      </w:r>
      <w:r w:rsidR="00996E8F" w:rsidRPr="0095394B">
        <w:rPr>
          <w:rFonts w:ascii="Arial" w:hAnsi="Arial" w:cs="Arial"/>
          <w:i/>
          <w:color w:val="000000"/>
        </w:rPr>
        <w:t>The Gift</w:t>
      </w:r>
      <w:r w:rsidRPr="0095394B">
        <w:rPr>
          <w:rFonts w:ascii="Arial" w:hAnsi="Arial" w:cs="Arial"/>
          <w:color w:val="000000"/>
        </w:rPr>
        <w:t>) and the mind of JORDAN PEELE, when a young African-American man visits his white girlfriend</w:t>
      </w:r>
      <w:r w:rsidR="00CC12CB" w:rsidRPr="0095394B">
        <w:rPr>
          <w:rFonts w:ascii="Arial" w:hAnsi="Arial" w:cs="Arial"/>
          <w:color w:val="000000"/>
        </w:rPr>
        <w:t>’</w:t>
      </w:r>
      <w:r w:rsidRPr="0095394B">
        <w:rPr>
          <w:rFonts w:ascii="Arial" w:hAnsi="Arial" w:cs="Arial"/>
          <w:color w:val="000000"/>
        </w:rPr>
        <w:t>s family estate, he becomes ensnared in a more sinister real reason for the invitation.</w:t>
      </w:r>
    </w:p>
    <w:p w14:paraId="3A1A2FE1" w14:textId="1A66FEFB" w:rsidR="00FA06D4" w:rsidRPr="0095394B" w:rsidRDefault="00FA06D4" w:rsidP="00FA06D4">
      <w:pPr>
        <w:spacing w:line="360" w:lineRule="auto"/>
        <w:ind w:firstLine="720"/>
        <w:rPr>
          <w:rFonts w:ascii="Arial" w:hAnsi="Arial" w:cs="Arial"/>
          <w:color w:val="000000"/>
        </w:rPr>
      </w:pPr>
      <w:r w:rsidRPr="0095394B">
        <w:rPr>
          <w:rFonts w:ascii="Arial" w:hAnsi="Arial" w:cs="Arial"/>
          <w:color w:val="000000"/>
        </w:rPr>
        <w:t xml:space="preserve">Now that Chris </w:t>
      </w:r>
      <w:r w:rsidR="00F16B4C" w:rsidRPr="0095394B">
        <w:rPr>
          <w:rFonts w:ascii="Arial" w:hAnsi="Arial" w:cs="Arial"/>
          <w:color w:val="000000"/>
        </w:rPr>
        <w:t xml:space="preserve">Washington </w:t>
      </w:r>
      <w:r w:rsidRPr="0095394B">
        <w:rPr>
          <w:rFonts w:ascii="Arial" w:hAnsi="Arial" w:cs="Arial"/>
          <w:color w:val="000000"/>
        </w:rPr>
        <w:t>(DANIEL KALUUYA, </w:t>
      </w:r>
      <w:r w:rsidRPr="0095394B">
        <w:rPr>
          <w:rFonts w:ascii="Arial" w:hAnsi="Arial" w:cs="Arial"/>
          <w:i/>
          <w:iCs/>
          <w:color w:val="000000"/>
        </w:rPr>
        <w:t>Sicario</w:t>
      </w:r>
      <w:r w:rsidRPr="0095394B">
        <w:rPr>
          <w:rFonts w:ascii="Arial" w:hAnsi="Arial" w:cs="Arial"/>
          <w:color w:val="000000"/>
        </w:rPr>
        <w:t>) and his girlfriend, Rose</w:t>
      </w:r>
      <w:r w:rsidR="00F16B4C" w:rsidRPr="0095394B">
        <w:rPr>
          <w:rFonts w:ascii="Arial" w:hAnsi="Arial" w:cs="Arial"/>
          <w:color w:val="000000"/>
        </w:rPr>
        <w:t xml:space="preserve"> Armitage</w:t>
      </w:r>
      <w:r w:rsidRPr="0095394B">
        <w:rPr>
          <w:rFonts w:ascii="Arial" w:hAnsi="Arial" w:cs="Arial"/>
          <w:color w:val="000000"/>
        </w:rPr>
        <w:t xml:space="preserve"> (ALLISON WILLIAMS, </w:t>
      </w:r>
      <w:r w:rsidRPr="0095394B">
        <w:rPr>
          <w:rFonts w:ascii="Arial" w:hAnsi="Arial" w:cs="Arial"/>
          <w:i/>
          <w:iCs/>
          <w:color w:val="000000"/>
        </w:rPr>
        <w:t>Girls</w:t>
      </w:r>
      <w:r w:rsidRPr="0095394B">
        <w:rPr>
          <w:rFonts w:ascii="Arial" w:hAnsi="Arial" w:cs="Arial"/>
          <w:color w:val="000000"/>
        </w:rPr>
        <w:t>), have reached the meet-the-parents milestone of dating, she invites him for a weekend getaway upstate with Missy (CATHERINE KEENER, </w:t>
      </w:r>
      <w:r w:rsidRPr="0095394B">
        <w:rPr>
          <w:rFonts w:ascii="Arial" w:hAnsi="Arial" w:cs="Arial"/>
          <w:i/>
          <w:iCs/>
          <w:color w:val="000000"/>
        </w:rPr>
        <w:t>Captain Phillips</w:t>
      </w:r>
      <w:r w:rsidRPr="0095394B">
        <w:rPr>
          <w:rFonts w:ascii="Arial" w:hAnsi="Arial" w:cs="Arial"/>
          <w:color w:val="000000"/>
        </w:rPr>
        <w:t>) and Dean (BRADLEY WHITFORD, </w:t>
      </w:r>
      <w:r w:rsidRPr="0095394B">
        <w:rPr>
          <w:rFonts w:ascii="Arial" w:hAnsi="Arial" w:cs="Arial"/>
          <w:i/>
          <w:iCs/>
          <w:color w:val="000000"/>
        </w:rPr>
        <w:t>The Cabin in the Woods</w:t>
      </w:r>
      <w:r w:rsidRPr="0095394B">
        <w:rPr>
          <w:rFonts w:ascii="Arial" w:hAnsi="Arial" w:cs="Arial"/>
          <w:color w:val="000000"/>
        </w:rPr>
        <w:t xml:space="preserve">).  </w:t>
      </w:r>
    </w:p>
    <w:p w14:paraId="6606F3C4" w14:textId="63105ABD" w:rsidR="00FA06D4" w:rsidRPr="0095394B" w:rsidRDefault="00FA06D4" w:rsidP="00FA06D4">
      <w:pPr>
        <w:spacing w:line="360" w:lineRule="auto"/>
        <w:ind w:firstLine="720"/>
        <w:rPr>
          <w:rFonts w:ascii="Arial" w:hAnsi="Arial" w:cs="Arial"/>
          <w:color w:val="000000"/>
        </w:rPr>
      </w:pPr>
      <w:r w:rsidRPr="0095394B">
        <w:rPr>
          <w:rFonts w:ascii="Arial" w:hAnsi="Arial" w:cs="Arial"/>
          <w:color w:val="000000"/>
        </w:rPr>
        <w:t>At first, Chris reads the family</w:t>
      </w:r>
      <w:r w:rsidR="00CC12CB" w:rsidRPr="0095394B">
        <w:rPr>
          <w:rFonts w:ascii="Arial" w:hAnsi="Arial" w:cs="Arial"/>
          <w:color w:val="000000"/>
        </w:rPr>
        <w:t>’</w:t>
      </w:r>
      <w:r w:rsidRPr="0095394B">
        <w:rPr>
          <w:rFonts w:ascii="Arial" w:hAnsi="Arial" w:cs="Arial"/>
          <w:color w:val="000000"/>
        </w:rPr>
        <w:t>s overly accommodating behavior as nervous attempts to deal with their daughter</w:t>
      </w:r>
      <w:r w:rsidR="00CC12CB" w:rsidRPr="0095394B">
        <w:rPr>
          <w:rFonts w:ascii="Arial" w:hAnsi="Arial" w:cs="Arial"/>
          <w:color w:val="000000"/>
        </w:rPr>
        <w:t>’</w:t>
      </w:r>
      <w:r w:rsidRPr="0095394B">
        <w:rPr>
          <w:rFonts w:ascii="Arial" w:hAnsi="Arial" w:cs="Arial"/>
          <w:color w:val="000000"/>
        </w:rPr>
        <w:t>s interracial relationship, but as the weekend progresses, a series of increasingly disturbing discoveries lead</w:t>
      </w:r>
      <w:r w:rsidR="00D1575A" w:rsidRPr="0095394B">
        <w:rPr>
          <w:rFonts w:ascii="Arial" w:hAnsi="Arial" w:cs="Arial"/>
          <w:color w:val="000000"/>
        </w:rPr>
        <w:t>s</w:t>
      </w:r>
      <w:r w:rsidRPr="0095394B">
        <w:rPr>
          <w:rFonts w:ascii="Arial" w:hAnsi="Arial" w:cs="Arial"/>
          <w:color w:val="000000"/>
        </w:rPr>
        <w:t xml:space="preserve"> him to a truth that he could have never imagined.</w:t>
      </w:r>
    </w:p>
    <w:p w14:paraId="47FAFDD4" w14:textId="5919C415" w:rsidR="00D823E0" w:rsidRPr="0095394B" w:rsidRDefault="00FA06D4" w:rsidP="00FA06D4">
      <w:pPr>
        <w:spacing w:line="360" w:lineRule="auto"/>
        <w:ind w:firstLine="720"/>
        <w:rPr>
          <w:rFonts w:ascii="Arial" w:hAnsi="Arial" w:cs="Arial"/>
          <w:color w:val="000000"/>
        </w:rPr>
      </w:pPr>
      <w:r w:rsidRPr="0095394B">
        <w:rPr>
          <w:rFonts w:ascii="Arial" w:hAnsi="Arial" w:cs="Arial"/>
          <w:color w:val="000000"/>
        </w:rPr>
        <w:t xml:space="preserve">Equal parts gripping thriller and provocative commentary, </w:t>
      </w:r>
      <w:r w:rsidRPr="0095394B">
        <w:rPr>
          <w:rFonts w:ascii="Arial" w:hAnsi="Arial" w:cs="Arial"/>
          <w:i/>
          <w:color w:val="000000"/>
        </w:rPr>
        <w:t>Get Out</w:t>
      </w:r>
      <w:r w:rsidRPr="0095394B">
        <w:rPr>
          <w:rFonts w:ascii="Arial" w:hAnsi="Arial" w:cs="Arial"/>
          <w:color w:val="000000"/>
        </w:rPr>
        <w:t xml:space="preserve"> is written and directed by Peele </w:t>
      </w:r>
      <w:r w:rsidRPr="0095394B">
        <w:rPr>
          <w:rFonts w:ascii="Arial" w:hAnsi="Arial" w:cs="Arial"/>
          <w:iCs/>
          <w:color w:val="000000"/>
        </w:rPr>
        <w:t>(</w:t>
      </w:r>
      <w:r w:rsidRPr="0095394B">
        <w:rPr>
          <w:rFonts w:ascii="Arial" w:hAnsi="Arial" w:cs="Arial"/>
          <w:i/>
          <w:iCs/>
          <w:color w:val="000000"/>
        </w:rPr>
        <w:t>Key and Peele</w:t>
      </w:r>
      <w:r w:rsidRPr="0095394B">
        <w:rPr>
          <w:rFonts w:ascii="Arial" w:hAnsi="Arial" w:cs="Arial"/>
          <w:iCs/>
          <w:color w:val="000000"/>
        </w:rPr>
        <w:t>)</w:t>
      </w:r>
      <w:r w:rsidRPr="0095394B">
        <w:rPr>
          <w:rFonts w:ascii="Arial" w:hAnsi="Arial" w:cs="Arial"/>
          <w:color w:val="000000"/>
        </w:rPr>
        <w:t xml:space="preserve"> and produced by </w:t>
      </w:r>
      <w:r w:rsidRPr="0095394B">
        <w:rPr>
          <w:rFonts w:ascii="Arial" w:hAnsi="Arial" w:cs="Arial"/>
          <w:iCs/>
          <w:color w:val="000000"/>
        </w:rPr>
        <w:t>Blumhouse</w:t>
      </w:r>
      <w:r w:rsidR="00CC12CB" w:rsidRPr="0095394B">
        <w:rPr>
          <w:rFonts w:ascii="Arial" w:hAnsi="Arial" w:cs="Arial"/>
          <w:color w:val="000000"/>
        </w:rPr>
        <w:t>’</w:t>
      </w:r>
      <w:r w:rsidRPr="0095394B">
        <w:rPr>
          <w:rFonts w:ascii="Arial" w:hAnsi="Arial" w:cs="Arial"/>
          <w:color w:val="000000"/>
        </w:rPr>
        <w:t>s JASON BLUM</w:t>
      </w:r>
      <w:r w:rsidR="00996E8F" w:rsidRPr="0095394B">
        <w:rPr>
          <w:rFonts w:ascii="Arial" w:hAnsi="Arial" w:cs="Arial"/>
          <w:color w:val="000000"/>
        </w:rPr>
        <w:t xml:space="preserve"> (</w:t>
      </w:r>
      <w:r w:rsidR="00996E8F" w:rsidRPr="0095394B">
        <w:rPr>
          <w:rFonts w:ascii="Arial" w:hAnsi="Arial" w:cs="Arial"/>
          <w:i/>
          <w:color w:val="000000"/>
        </w:rPr>
        <w:t>Split</w:t>
      </w:r>
      <w:r w:rsidR="00996E8F" w:rsidRPr="0095394B">
        <w:rPr>
          <w:rFonts w:ascii="Arial" w:hAnsi="Arial" w:cs="Arial"/>
          <w:color w:val="000000"/>
        </w:rPr>
        <w:t>)</w:t>
      </w:r>
      <w:r w:rsidRPr="0095394B">
        <w:rPr>
          <w:rFonts w:ascii="Arial" w:hAnsi="Arial" w:cs="Arial"/>
          <w:color w:val="000000"/>
        </w:rPr>
        <w:t xml:space="preserve">, as well as </w:t>
      </w:r>
      <w:r w:rsidR="006B19AB" w:rsidRPr="0095394B">
        <w:rPr>
          <w:rFonts w:ascii="Arial" w:hAnsi="Arial" w:cs="Arial"/>
          <w:color w:val="000000"/>
        </w:rPr>
        <w:t xml:space="preserve">QC Entertainment’s </w:t>
      </w:r>
      <w:r w:rsidRPr="0095394B">
        <w:rPr>
          <w:rFonts w:ascii="Arial" w:hAnsi="Arial" w:cs="Arial"/>
          <w:color w:val="000000"/>
        </w:rPr>
        <w:t>SEAN M</w:t>
      </w:r>
      <w:r w:rsidR="00B3607D" w:rsidRPr="0095394B">
        <w:rPr>
          <w:rFonts w:ascii="Arial" w:hAnsi="Arial" w:cs="Arial"/>
          <w:sz w:val="20"/>
          <w:szCs w:val="20"/>
        </w:rPr>
        <w:t>C</w:t>
      </w:r>
      <w:r w:rsidRPr="0095394B">
        <w:rPr>
          <w:rFonts w:ascii="Arial" w:hAnsi="Arial" w:cs="Arial"/>
          <w:color w:val="000000"/>
        </w:rPr>
        <w:t>KITTRICK (</w:t>
      </w:r>
      <w:r w:rsidRPr="0095394B">
        <w:rPr>
          <w:rFonts w:ascii="Arial" w:hAnsi="Arial" w:cs="Arial"/>
          <w:i/>
          <w:iCs/>
          <w:color w:val="000000"/>
        </w:rPr>
        <w:t>Donnie Darko</w:t>
      </w:r>
      <w:r w:rsidRPr="0095394B">
        <w:rPr>
          <w:rFonts w:ascii="Arial" w:hAnsi="Arial" w:cs="Arial"/>
          <w:color w:val="000000"/>
        </w:rPr>
        <w:t>, </w:t>
      </w:r>
      <w:r w:rsidRPr="0095394B">
        <w:rPr>
          <w:rFonts w:ascii="Arial" w:hAnsi="Arial" w:cs="Arial"/>
          <w:i/>
          <w:iCs/>
          <w:color w:val="000000"/>
        </w:rPr>
        <w:t>Bad Words</w:t>
      </w:r>
      <w:r w:rsidRPr="0095394B">
        <w:rPr>
          <w:rFonts w:ascii="Arial" w:hAnsi="Arial" w:cs="Arial"/>
          <w:color w:val="000000"/>
        </w:rPr>
        <w:t xml:space="preserve">), </w:t>
      </w:r>
      <w:r w:rsidR="006B19AB" w:rsidRPr="0095394B">
        <w:rPr>
          <w:rFonts w:ascii="Arial" w:hAnsi="Arial" w:cs="Arial"/>
          <w:color w:val="000000"/>
        </w:rPr>
        <w:t xml:space="preserve">QC’s </w:t>
      </w:r>
      <w:r w:rsidRPr="0095394B">
        <w:rPr>
          <w:rFonts w:ascii="Arial" w:hAnsi="Arial" w:cs="Arial"/>
          <w:color w:val="000000"/>
        </w:rPr>
        <w:t>EDWARD H. HAMM JR. (</w:t>
      </w:r>
      <w:r w:rsidRPr="0095394B">
        <w:rPr>
          <w:rFonts w:ascii="Arial" w:hAnsi="Arial" w:cs="Arial"/>
          <w:i/>
          <w:color w:val="000000"/>
        </w:rPr>
        <w:t>Bad Words</w:t>
      </w:r>
      <w:r w:rsidRPr="0095394B">
        <w:rPr>
          <w:rFonts w:ascii="Arial" w:hAnsi="Arial" w:cs="Arial"/>
          <w:color w:val="000000"/>
        </w:rPr>
        <w:t>) a</w:t>
      </w:r>
      <w:r w:rsidR="00D823E0" w:rsidRPr="0095394B">
        <w:rPr>
          <w:rFonts w:ascii="Arial" w:hAnsi="Arial" w:cs="Arial"/>
          <w:color w:val="000000"/>
        </w:rPr>
        <w:t xml:space="preserve">nd Peele. </w:t>
      </w:r>
    </w:p>
    <w:p w14:paraId="4C90BFCC" w14:textId="4753B035" w:rsidR="00FA06D4" w:rsidRPr="0095394B" w:rsidRDefault="00FA06D4" w:rsidP="00FA06D4">
      <w:pPr>
        <w:spacing w:line="360" w:lineRule="auto"/>
        <w:ind w:firstLine="720"/>
        <w:rPr>
          <w:rFonts w:ascii="Arial" w:hAnsi="Arial" w:cs="Arial"/>
          <w:color w:val="000000"/>
        </w:rPr>
      </w:pPr>
      <w:r w:rsidRPr="0095394B">
        <w:rPr>
          <w:rFonts w:ascii="Arial" w:hAnsi="Arial" w:cs="Arial"/>
          <w:color w:val="000000"/>
        </w:rPr>
        <w:t xml:space="preserve">The film </w:t>
      </w:r>
      <w:r w:rsidR="007D3FC5" w:rsidRPr="0095394B">
        <w:rPr>
          <w:rFonts w:ascii="Arial" w:hAnsi="Arial" w:cs="Arial"/>
          <w:i/>
          <w:color w:val="000000"/>
        </w:rPr>
        <w:t>Variety</w:t>
      </w:r>
      <w:r w:rsidR="007D3FC5" w:rsidRPr="0095394B">
        <w:rPr>
          <w:rFonts w:ascii="Arial" w:hAnsi="Arial" w:cs="Arial"/>
          <w:color w:val="000000"/>
        </w:rPr>
        <w:t xml:space="preserve"> calls a “bombshell social critique” that “proves positively fearless,” </w:t>
      </w:r>
      <w:r w:rsidR="006A6EA2" w:rsidRPr="0095394B">
        <w:rPr>
          <w:rFonts w:ascii="Arial" w:hAnsi="Arial" w:cs="Arial"/>
          <w:color w:val="000000"/>
        </w:rPr>
        <w:t xml:space="preserve">and </w:t>
      </w:r>
      <w:r w:rsidR="006A6EA2" w:rsidRPr="0095394B">
        <w:rPr>
          <w:rFonts w:ascii="Arial" w:hAnsi="Arial" w:cs="Arial"/>
          <w:i/>
          <w:color w:val="000000"/>
        </w:rPr>
        <w:t>The Hollywood Reporter</w:t>
      </w:r>
      <w:r w:rsidR="006A6EA2" w:rsidRPr="0095394B">
        <w:rPr>
          <w:rFonts w:ascii="Arial" w:hAnsi="Arial" w:cs="Arial"/>
          <w:color w:val="000000"/>
        </w:rPr>
        <w:t xml:space="preserve"> raves is “one of the most satisfying thrillers in years,” </w:t>
      </w:r>
      <w:r w:rsidR="0033596D" w:rsidRPr="0095394B">
        <w:rPr>
          <w:rFonts w:ascii="Arial" w:hAnsi="Arial" w:cs="Arial"/>
          <w:color w:val="000000"/>
        </w:rPr>
        <w:t>co-</w:t>
      </w:r>
      <w:r w:rsidRPr="0095394B">
        <w:rPr>
          <w:rFonts w:ascii="Arial" w:hAnsi="Arial" w:cs="Arial"/>
          <w:color w:val="000000"/>
        </w:rPr>
        <w:t>stars CALEB LANDRY JONES (</w:t>
      </w:r>
      <w:r w:rsidRPr="0095394B">
        <w:rPr>
          <w:rFonts w:ascii="Arial" w:hAnsi="Arial" w:cs="Arial"/>
          <w:i/>
          <w:iCs/>
          <w:color w:val="000000"/>
        </w:rPr>
        <w:t>X-Men</w:t>
      </w:r>
      <w:r w:rsidRPr="0095394B">
        <w:rPr>
          <w:rFonts w:ascii="Arial" w:hAnsi="Arial" w:cs="Arial"/>
          <w:color w:val="000000"/>
        </w:rPr>
        <w:t> series)</w:t>
      </w:r>
      <w:r w:rsidR="00F16B4C" w:rsidRPr="0095394B">
        <w:rPr>
          <w:rFonts w:ascii="Arial" w:hAnsi="Arial" w:cs="Arial"/>
          <w:color w:val="000000"/>
        </w:rPr>
        <w:t xml:space="preserve"> as Jeremy, Rose’s younger brother; </w:t>
      </w:r>
      <w:r w:rsidRPr="0095394B">
        <w:rPr>
          <w:rFonts w:ascii="Arial" w:hAnsi="Arial" w:cs="Arial"/>
          <w:color w:val="000000"/>
        </w:rPr>
        <w:t>STEPHEN ROOT (</w:t>
      </w:r>
      <w:r w:rsidRPr="0095394B">
        <w:rPr>
          <w:rFonts w:ascii="Arial" w:hAnsi="Arial" w:cs="Arial"/>
          <w:i/>
          <w:color w:val="000000"/>
        </w:rPr>
        <w:t>No Country for Old Men</w:t>
      </w:r>
      <w:r w:rsidR="00F16B4C" w:rsidRPr="0095394B">
        <w:rPr>
          <w:rFonts w:ascii="Arial" w:hAnsi="Arial" w:cs="Arial"/>
          <w:color w:val="000000"/>
        </w:rPr>
        <w:t>) as Jim Hudson, an eccentric art dea</w:t>
      </w:r>
      <w:r w:rsidR="0033596D" w:rsidRPr="0095394B">
        <w:rPr>
          <w:rFonts w:ascii="Arial" w:hAnsi="Arial" w:cs="Arial"/>
          <w:color w:val="000000"/>
        </w:rPr>
        <w:t>ler who takes a liking to Chris</w:t>
      </w:r>
      <w:r w:rsidR="00F16B4C" w:rsidRPr="0095394B">
        <w:rPr>
          <w:rFonts w:ascii="Arial" w:hAnsi="Arial" w:cs="Arial"/>
          <w:color w:val="000000"/>
        </w:rPr>
        <w:t>;</w:t>
      </w:r>
      <w:r w:rsidRPr="0095394B">
        <w:rPr>
          <w:rFonts w:ascii="Arial" w:hAnsi="Arial" w:cs="Arial"/>
          <w:color w:val="000000"/>
        </w:rPr>
        <w:t xml:space="preserve"> MILTON “LIL REL” HOWERY (</w:t>
      </w:r>
      <w:r w:rsidRPr="0095394B">
        <w:rPr>
          <w:rFonts w:ascii="Arial" w:hAnsi="Arial" w:cs="Arial"/>
          <w:i/>
          <w:color w:val="000000"/>
        </w:rPr>
        <w:t>The Carmichael Show</w:t>
      </w:r>
      <w:r w:rsidR="00F16B4C" w:rsidRPr="0095394B">
        <w:rPr>
          <w:rFonts w:ascii="Arial" w:hAnsi="Arial" w:cs="Arial"/>
          <w:color w:val="000000"/>
        </w:rPr>
        <w:t xml:space="preserve">) as Rod Williams, Chris’ best friend and the amateur </w:t>
      </w:r>
      <w:r w:rsidR="00047D94" w:rsidRPr="0095394B">
        <w:rPr>
          <w:rFonts w:ascii="Arial" w:hAnsi="Arial" w:cs="Arial"/>
          <w:color w:val="000000"/>
        </w:rPr>
        <w:t>detective</w:t>
      </w:r>
      <w:r w:rsidR="00F16B4C" w:rsidRPr="0095394B">
        <w:rPr>
          <w:rFonts w:ascii="Arial" w:hAnsi="Arial" w:cs="Arial"/>
          <w:color w:val="000000"/>
        </w:rPr>
        <w:t xml:space="preserve"> who refuses to believe </w:t>
      </w:r>
      <w:r w:rsidR="0033596D" w:rsidRPr="0095394B">
        <w:rPr>
          <w:rFonts w:ascii="Arial" w:hAnsi="Arial" w:cs="Arial"/>
          <w:color w:val="000000"/>
        </w:rPr>
        <w:t>his buddy</w:t>
      </w:r>
      <w:r w:rsidR="00F16B4C" w:rsidRPr="0095394B">
        <w:rPr>
          <w:rFonts w:ascii="Arial" w:hAnsi="Arial" w:cs="Arial"/>
          <w:color w:val="000000"/>
        </w:rPr>
        <w:t xml:space="preserve"> is safe;</w:t>
      </w:r>
      <w:r w:rsidRPr="0095394B">
        <w:rPr>
          <w:rFonts w:ascii="Arial" w:hAnsi="Arial" w:cs="Arial"/>
          <w:color w:val="000000"/>
        </w:rPr>
        <w:t xml:space="preserve"> BETTY GABRIEL (</w:t>
      </w:r>
      <w:r w:rsidRPr="0095394B">
        <w:rPr>
          <w:rFonts w:ascii="Arial" w:hAnsi="Arial" w:cs="Arial"/>
          <w:i/>
          <w:color w:val="000000"/>
        </w:rPr>
        <w:t>The Purge: Election Year</w:t>
      </w:r>
      <w:r w:rsidR="00F16B4C" w:rsidRPr="0095394B">
        <w:rPr>
          <w:rFonts w:ascii="Arial" w:hAnsi="Arial" w:cs="Arial"/>
          <w:color w:val="000000"/>
        </w:rPr>
        <w:t>) as Georgina, the Armitage’s housekeeper;</w:t>
      </w:r>
      <w:r w:rsidRPr="0095394B">
        <w:rPr>
          <w:rFonts w:ascii="Arial" w:hAnsi="Arial" w:cs="Arial"/>
          <w:color w:val="000000"/>
        </w:rPr>
        <w:t xml:space="preserve"> MARCUS HENDERSON (</w:t>
      </w:r>
      <w:r w:rsidRPr="0095394B">
        <w:rPr>
          <w:rFonts w:ascii="Arial" w:hAnsi="Arial" w:cs="Arial"/>
          <w:i/>
          <w:color w:val="000000"/>
        </w:rPr>
        <w:t>Pete</w:t>
      </w:r>
      <w:r w:rsidR="00CC12CB" w:rsidRPr="0095394B">
        <w:rPr>
          <w:rFonts w:ascii="Arial" w:hAnsi="Arial" w:cs="Arial"/>
          <w:i/>
          <w:color w:val="000000"/>
        </w:rPr>
        <w:t>’</w:t>
      </w:r>
      <w:r w:rsidRPr="0095394B">
        <w:rPr>
          <w:rFonts w:ascii="Arial" w:hAnsi="Arial" w:cs="Arial"/>
          <w:i/>
          <w:color w:val="000000"/>
        </w:rPr>
        <w:t>s Dragon</w:t>
      </w:r>
      <w:r w:rsidRPr="0095394B">
        <w:rPr>
          <w:rFonts w:ascii="Arial" w:hAnsi="Arial" w:cs="Arial"/>
          <w:color w:val="000000"/>
        </w:rPr>
        <w:t xml:space="preserve">) </w:t>
      </w:r>
      <w:r w:rsidR="00F16B4C" w:rsidRPr="0095394B">
        <w:rPr>
          <w:rFonts w:ascii="Arial" w:hAnsi="Arial" w:cs="Arial"/>
          <w:color w:val="000000"/>
        </w:rPr>
        <w:t xml:space="preserve">as Walter, the family’s groundskeeper; </w:t>
      </w:r>
      <w:r w:rsidRPr="0095394B">
        <w:rPr>
          <w:rFonts w:ascii="Arial" w:hAnsi="Arial" w:cs="Arial"/>
          <w:color w:val="000000"/>
        </w:rPr>
        <w:t>and LAKEITH STANFIELD (</w:t>
      </w:r>
      <w:r w:rsidRPr="0095394B">
        <w:rPr>
          <w:rFonts w:ascii="Arial" w:hAnsi="Arial" w:cs="Arial"/>
          <w:i/>
          <w:color w:val="000000"/>
        </w:rPr>
        <w:t>Straight Outta Compton</w:t>
      </w:r>
      <w:r w:rsidRPr="0095394B">
        <w:rPr>
          <w:rFonts w:ascii="Arial" w:hAnsi="Arial" w:cs="Arial"/>
          <w:color w:val="000000"/>
        </w:rPr>
        <w:t>)</w:t>
      </w:r>
      <w:r w:rsidR="00F16B4C" w:rsidRPr="0095394B">
        <w:rPr>
          <w:rFonts w:ascii="Arial" w:hAnsi="Arial" w:cs="Arial"/>
          <w:color w:val="000000"/>
        </w:rPr>
        <w:t xml:space="preserve"> as Logan King, a </w:t>
      </w:r>
      <w:r w:rsidR="006D2856" w:rsidRPr="0095394B">
        <w:rPr>
          <w:rFonts w:ascii="Arial" w:hAnsi="Arial" w:cs="Arial"/>
          <w:color w:val="000000"/>
        </w:rPr>
        <w:t xml:space="preserve">young </w:t>
      </w:r>
      <w:r w:rsidR="00F16B4C" w:rsidRPr="0095394B">
        <w:rPr>
          <w:rFonts w:ascii="Arial" w:hAnsi="Arial" w:cs="Arial"/>
          <w:color w:val="000000"/>
        </w:rPr>
        <w:t xml:space="preserve">guest at the weekend </w:t>
      </w:r>
      <w:r w:rsidR="00047D94" w:rsidRPr="0095394B">
        <w:rPr>
          <w:rFonts w:ascii="Arial" w:hAnsi="Arial" w:cs="Arial"/>
          <w:color w:val="000000"/>
        </w:rPr>
        <w:t>celebration</w:t>
      </w:r>
      <w:r w:rsidR="00F16B4C" w:rsidRPr="0095394B">
        <w:rPr>
          <w:rFonts w:ascii="Arial" w:hAnsi="Arial" w:cs="Arial"/>
          <w:color w:val="000000"/>
        </w:rPr>
        <w:t xml:space="preserve"> who seems </w:t>
      </w:r>
      <w:r w:rsidR="0033596D" w:rsidRPr="0095394B">
        <w:rPr>
          <w:rFonts w:ascii="Arial" w:hAnsi="Arial" w:cs="Arial"/>
          <w:color w:val="000000"/>
        </w:rPr>
        <w:t>oddly</w:t>
      </w:r>
      <w:r w:rsidR="00F16B4C" w:rsidRPr="0095394B">
        <w:rPr>
          <w:rFonts w:ascii="Arial" w:hAnsi="Arial" w:cs="Arial"/>
          <w:color w:val="000000"/>
        </w:rPr>
        <w:t xml:space="preserve"> out of place with his elderly wife</w:t>
      </w:r>
      <w:r w:rsidRPr="0095394B">
        <w:rPr>
          <w:rFonts w:ascii="Arial" w:hAnsi="Arial" w:cs="Arial"/>
          <w:color w:val="000000"/>
        </w:rPr>
        <w:t xml:space="preserve">.  </w:t>
      </w:r>
    </w:p>
    <w:p w14:paraId="61FC888B" w14:textId="4E9AF7DB" w:rsidR="0035554E" w:rsidRPr="0095394B" w:rsidRDefault="0035554E" w:rsidP="00FA06D4">
      <w:pPr>
        <w:spacing w:line="360" w:lineRule="auto"/>
        <w:ind w:firstLine="720"/>
        <w:rPr>
          <w:rFonts w:ascii="Arial" w:hAnsi="Arial" w:cs="Arial"/>
          <w:color w:val="000000"/>
        </w:rPr>
      </w:pPr>
      <w:r w:rsidRPr="0095394B">
        <w:rPr>
          <w:rFonts w:ascii="Arial" w:hAnsi="Arial" w:cs="Arial"/>
          <w:color w:val="000000"/>
        </w:rPr>
        <w:lastRenderedPageBreak/>
        <w:t xml:space="preserve">Joining Peele behind the camera are a talented group of collaborators, including </w:t>
      </w:r>
      <w:r w:rsidR="00D823E0" w:rsidRPr="0095394B">
        <w:rPr>
          <w:rFonts w:ascii="Arial" w:hAnsi="Arial" w:cs="Arial"/>
          <w:color w:val="000000"/>
        </w:rPr>
        <w:t>director of photography TOBY OLIVER</w:t>
      </w:r>
      <w:r w:rsidR="006E556B" w:rsidRPr="0095394B">
        <w:rPr>
          <w:rFonts w:ascii="Arial" w:hAnsi="Arial" w:cs="Arial"/>
          <w:color w:val="000000"/>
        </w:rPr>
        <w:t xml:space="preserve"> (upcoming </w:t>
      </w:r>
      <w:r w:rsidR="006E556B" w:rsidRPr="0095394B">
        <w:rPr>
          <w:rFonts w:ascii="Arial" w:hAnsi="Arial" w:cs="Arial"/>
          <w:i/>
          <w:color w:val="000000"/>
        </w:rPr>
        <w:t>Insidious: Chapter 4</w:t>
      </w:r>
      <w:r w:rsidR="006E556B" w:rsidRPr="0095394B">
        <w:rPr>
          <w:rFonts w:ascii="Arial" w:hAnsi="Arial" w:cs="Arial"/>
          <w:color w:val="000000"/>
        </w:rPr>
        <w:t>)</w:t>
      </w:r>
      <w:r w:rsidR="00D823E0" w:rsidRPr="0095394B">
        <w:rPr>
          <w:rFonts w:ascii="Arial" w:hAnsi="Arial" w:cs="Arial"/>
          <w:color w:val="000000"/>
        </w:rPr>
        <w:t>, production designer RUSTY SMITH</w:t>
      </w:r>
      <w:r w:rsidR="006E556B" w:rsidRPr="0095394B">
        <w:rPr>
          <w:rFonts w:ascii="Arial" w:hAnsi="Arial" w:cs="Arial"/>
          <w:color w:val="000000"/>
        </w:rPr>
        <w:t xml:space="preserve"> (</w:t>
      </w:r>
      <w:r w:rsidR="006E556B" w:rsidRPr="0095394B">
        <w:rPr>
          <w:rFonts w:ascii="Arial" w:hAnsi="Arial" w:cs="Arial"/>
          <w:i/>
          <w:color w:val="000000"/>
        </w:rPr>
        <w:t>Meet the Fockers</w:t>
      </w:r>
      <w:r w:rsidR="006E556B" w:rsidRPr="0095394B">
        <w:rPr>
          <w:rFonts w:ascii="Arial" w:hAnsi="Arial" w:cs="Arial"/>
          <w:color w:val="000000"/>
        </w:rPr>
        <w:t>)</w:t>
      </w:r>
      <w:r w:rsidR="00D823E0" w:rsidRPr="0095394B">
        <w:rPr>
          <w:rFonts w:ascii="Arial" w:hAnsi="Arial" w:cs="Arial"/>
          <w:color w:val="000000"/>
        </w:rPr>
        <w:t>, editor GREGORY PLOTKIN</w:t>
      </w:r>
      <w:r w:rsidR="006E556B" w:rsidRPr="0095394B">
        <w:rPr>
          <w:rFonts w:ascii="Arial" w:hAnsi="Arial" w:cs="Arial"/>
          <w:color w:val="000000"/>
        </w:rPr>
        <w:t xml:space="preserve"> (</w:t>
      </w:r>
      <w:r w:rsidR="006E556B" w:rsidRPr="0095394B">
        <w:rPr>
          <w:rFonts w:ascii="Arial" w:hAnsi="Arial" w:cs="Arial"/>
          <w:i/>
          <w:color w:val="000000"/>
        </w:rPr>
        <w:t>Paranormal Activity</w:t>
      </w:r>
      <w:r w:rsidR="006E556B" w:rsidRPr="0095394B">
        <w:rPr>
          <w:rFonts w:ascii="Arial" w:hAnsi="Arial" w:cs="Arial"/>
          <w:color w:val="000000"/>
        </w:rPr>
        <w:t xml:space="preserve"> series)</w:t>
      </w:r>
      <w:r w:rsidR="00D823E0" w:rsidRPr="0095394B">
        <w:rPr>
          <w:rFonts w:ascii="Arial" w:hAnsi="Arial" w:cs="Arial"/>
          <w:color w:val="000000"/>
        </w:rPr>
        <w:t xml:space="preserve">, costume designer NADINE HADERS </w:t>
      </w:r>
      <w:r w:rsidR="006E556B" w:rsidRPr="0095394B">
        <w:rPr>
          <w:rFonts w:ascii="Arial" w:hAnsi="Arial" w:cs="Arial"/>
          <w:color w:val="000000"/>
        </w:rPr>
        <w:t>(TV</w:t>
      </w:r>
      <w:r w:rsidR="00CC12CB" w:rsidRPr="0095394B">
        <w:rPr>
          <w:rFonts w:ascii="Arial" w:hAnsi="Arial" w:cs="Arial"/>
          <w:color w:val="000000"/>
        </w:rPr>
        <w:t>’</w:t>
      </w:r>
      <w:r w:rsidR="006E556B" w:rsidRPr="0095394B">
        <w:rPr>
          <w:rFonts w:ascii="Arial" w:hAnsi="Arial" w:cs="Arial"/>
          <w:color w:val="000000"/>
        </w:rPr>
        <w:t xml:space="preserve">s </w:t>
      </w:r>
      <w:r w:rsidR="006E556B" w:rsidRPr="0095394B">
        <w:rPr>
          <w:rFonts w:ascii="Arial" w:hAnsi="Arial" w:cs="Arial"/>
          <w:i/>
          <w:color w:val="000000"/>
        </w:rPr>
        <w:t>Into the Badlands</w:t>
      </w:r>
      <w:r w:rsidR="006E556B" w:rsidRPr="0095394B">
        <w:rPr>
          <w:rFonts w:ascii="Arial" w:hAnsi="Arial" w:cs="Arial"/>
          <w:color w:val="000000"/>
        </w:rPr>
        <w:t>) and composer MICHAEL ABELS.</w:t>
      </w:r>
    </w:p>
    <w:p w14:paraId="288415C4" w14:textId="6A02A648" w:rsidR="00D823E0" w:rsidRPr="0095394B" w:rsidRDefault="00D823E0" w:rsidP="00FA06D4">
      <w:pPr>
        <w:spacing w:line="360" w:lineRule="auto"/>
        <w:ind w:firstLine="720"/>
        <w:rPr>
          <w:rFonts w:ascii="Arial" w:hAnsi="Arial" w:cs="Arial"/>
          <w:color w:val="000000"/>
        </w:rPr>
      </w:pPr>
      <w:r w:rsidRPr="0095394B">
        <w:rPr>
          <w:rFonts w:ascii="Arial" w:hAnsi="Arial" w:cs="Arial"/>
          <w:color w:val="000000"/>
        </w:rPr>
        <w:t xml:space="preserve">The executive producers </w:t>
      </w:r>
      <w:r w:rsidR="000D09A7" w:rsidRPr="0095394B">
        <w:rPr>
          <w:rFonts w:ascii="Arial" w:hAnsi="Arial" w:cs="Arial"/>
          <w:color w:val="000000"/>
        </w:rPr>
        <w:t xml:space="preserve">of </w:t>
      </w:r>
      <w:r w:rsidR="000D09A7" w:rsidRPr="0095394B">
        <w:rPr>
          <w:rFonts w:ascii="Arial" w:hAnsi="Arial" w:cs="Arial"/>
          <w:i/>
          <w:color w:val="000000"/>
        </w:rPr>
        <w:t>Get Out</w:t>
      </w:r>
      <w:r w:rsidR="000D09A7" w:rsidRPr="0095394B">
        <w:rPr>
          <w:rFonts w:ascii="Arial" w:hAnsi="Arial" w:cs="Arial"/>
          <w:color w:val="000000"/>
        </w:rPr>
        <w:t xml:space="preserve"> </w:t>
      </w:r>
      <w:r w:rsidRPr="0095394B">
        <w:rPr>
          <w:rFonts w:ascii="Arial" w:hAnsi="Arial" w:cs="Arial"/>
          <w:color w:val="000000"/>
        </w:rPr>
        <w:t>are RAYMOND MANSFIELD</w:t>
      </w:r>
      <w:r w:rsidR="006E556B" w:rsidRPr="0095394B">
        <w:rPr>
          <w:rFonts w:ascii="Arial" w:hAnsi="Arial" w:cs="Arial"/>
          <w:color w:val="000000"/>
        </w:rPr>
        <w:t xml:space="preserve"> (</w:t>
      </w:r>
      <w:r w:rsidR="006E556B" w:rsidRPr="0095394B">
        <w:rPr>
          <w:rFonts w:ascii="Arial" w:hAnsi="Arial" w:cs="Arial"/>
          <w:i/>
          <w:color w:val="000000"/>
        </w:rPr>
        <w:t>The Messenger</w:t>
      </w:r>
      <w:r w:rsidR="006E556B" w:rsidRPr="0095394B">
        <w:rPr>
          <w:rFonts w:ascii="Arial" w:hAnsi="Arial" w:cs="Arial"/>
          <w:color w:val="000000"/>
        </w:rPr>
        <w:t>)</w:t>
      </w:r>
      <w:r w:rsidRPr="0095394B">
        <w:rPr>
          <w:rFonts w:ascii="Arial" w:hAnsi="Arial" w:cs="Arial"/>
          <w:color w:val="000000"/>
        </w:rPr>
        <w:t>, COUPER SAMUELSON</w:t>
      </w:r>
      <w:r w:rsidR="00AF0B3B" w:rsidRPr="0095394B">
        <w:rPr>
          <w:rFonts w:ascii="Arial" w:hAnsi="Arial" w:cs="Arial"/>
          <w:color w:val="000000"/>
        </w:rPr>
        <w:t xml:space="preserve"> (</w:t>
      </w:r>
      <w:r w:rsidR="00AF0B3B" w:rsidRPr="0095394B">
        <w:rPr>
          <w:rFonts w:ascii="Arial" w:hAnsi="Arial" w:cs="Arial"/>
          <w:i/>
          <w:color w:val="000000"/>
        </w:rPr>
        <w:t>Whiplash</w:t>
      </w:r>
      <w:r w:rsidR="00AF0B3B" w:rsidRPr="0095394B">
        <w:rPr>
          <w:rFonts w:ascii="Arial" w:hAnsi="Arial" w:cs="Arial"/>
          <w:color w:val="000000"/>
        </w:rPr>
        <w:t>)</w:t>
      </w:r>
      <w:r w:rsidRPr="0095394B">
        <w:rPr>
          <w:rFonts w:ascii="Arial" w:hAnsi="Arial" w:cs="Arial"/>
          <w:color w:val="000000"/>
        </w:rPr>
        <w:t>, SHAUN REDICK</w:t>
      </w:r>
      <w:r w:rsidR="00AF0B3B" w:rsidRPr="0095394B">
        <w:rPr>
          <w:rFonts w:ascii="Arial" w:hAnsi="Arial" w:cs="Arial"/>
          <w:color w:val="000000"/>
        </w:rPr>
        <w:t xml:space="preserve"> (</w:t>
      </w:r>
      <w:r w:rsidR="00AF0B3B" w:rsidRPr="0095394B">
        <w:rPr>
          <w:rFonts w:ascii="Arial" w:hAnsi="Arial" w:cs="Arial"/>
          <w:i/>
          <w:color w:val="000000"/>
        </w:rPr>
        <w:t>The Messenger</w:t>
      </w:r>
      <w:r w:rsidR="00AF0B3B" w:rsidRPr="0095394B">
        <w:rPr>
          <w:rFonts w:ascii="Arial" w:hAnsi="Arial" w:cs="Arial"/>
          <w:color w:val="000000"/>
        </w:rPr>
        <w:t>)</w:t>
      </w:r>
      <w:r w:rsidR="008A625F" w:rsidRPr="0095394B">
        <w:rPr>
          <w:rFonts w:ascii="Arial" w:hAnsi="Arial" w:cs="Arial"/>
          <w:color w:val="000000"/>
        </w:rPr>
        <w:t xml:space="preserve"> and</w:t>
      </w:r>
      <w:r w:rsidRPr="0095394B">
        <w:rPr>
          <w:rFonts w:ascii="Arial" w:hAnsi="Arial" w:cs="Arial"/>
          <w:color w:val="000000"/>
        </w:rPr>
        <w:t xml:space="preserve"> JEANETTE VOLTURNO</w:t>
      </w:r>
      <w:r w:rsidR="00AF0B3B" w:rsidRPr="0095394B">
        <w:rPr>
          <w:rFonts w:ascii="Arial" w:hAnsi="Arial" w:cs="Arial"/>
          <w:color w:val="000000"/>
        </w:rPr>
        <w:t xml:space="preserve"> (</w:t>
      </w:r>
      <w:r w:rsidR="00AF0B3B" w:rsidRPr="0095394B">
        <w:rPr>
          <w:rFonts w:ascii="Arial" w:hAnsi="Arial" w:cs="Arial"/>
          <w:i/>
          <w:color w:val="000000"/>
        </w:rPr>
        <w:t>The Purge</w:t>
      </w:r>
      <w:r w:rsidR="00AF0B3B" w:rsidRPr="0095394B">
        <w:rPr>
          <w:rFonts w:ascii="Arial" w:hAnsi="Arial" w:cs="Arial"/>
          <w:color w:val="000000"/>
        </w:rPr>
        <w:t xml:space="preserve"> series)</w:t>
      </w:r>
      <w:r w:rsidRPr="0095394B">
        <w:rPr>
          <w:rFonts w:ascii="Arial" w:hAnsi="Arial" w:cs="Arial"/>
          <w:color w:val="000000"/>
        </w:rPr>
        <w:t xml:space="preserve">.  </w:t>
      </w:r>
    </w:p>
    <w:p w14:paraId="3BB7646D" w14:textId="77777777" w:rsidR="00FA06D4" w:rsidRPr="0095394B" w:rsidRDefault="00FA06D4" w:rsidP="00FA06D4">
      <w:pPr>
        <w:spacing w:line="360" w:lineRule="auto"/>
        <w:ind w:firstLine="720"/>
        <w:rPr>
          <w:rFonts w:ascii="Arial" w:hAnsi="Arial" w:cs="Arial"/>
          <w:color w:val="000000"/>
        </w:rPr>
      </w:pPr>
    </w:p>
    <w:p w14:paraId="05947DBF" w14:textId="658C2A5E" w:rsidR="00FA06D4" w:rsidRPr="0095394B" w:rsidRDefault="00FA06D4" w:rsidP="00FA06D4">
      <w:pPr>
        <w:spacing w:line="360" w:lineRule="auto"/>
        <w:rPr>
          <w:rFonts w:ascii="Arial" w:hAnsi="Arial" w:cs="Arial"/>
          <w:b/>
          <w:color w:val="000000"/>
          <w:u w:val="single"/>
        </w:rPr>
      </w:pPr>
      <w:r w:rsidRPr="0095394B">
        <w:rPr>
          <w:rFonts w:ascii="Arial" w:hAnsi="Arial" w:cs="Arial"/>
          <w:b/>
          <w:color w:val="000000"/>
          <w:u w:val="single"/>
        </w:rPr>
        <w:t>ABOUT THE PRODUCTION</w:t>
      </w:r>
    </w:p>
    <w:p w14:paraId="632F2F43" w14:textId="77777777" w:rsidR="004F31CE" w:rsidRPr="0095394B" w:rsidRDefault="004F31CE" w:rsidP="00FA06D4">
      <w:pPr>
        <w:spacing w:line="360" w:lineRule="auto"/>
        <w:rPr>
          <w:rFonts w:ascii="Arial" w:hAnsi="Arial" w:cs="Arial"/>
          <w:b/>
          <w:color w:val="000000"/>
          <w:u w:val="single"/>
        </w:rPr>
      </w:pPr>
    </w:p>
    <w:p w14:paraId="18B88962" w14:textId="5C736DFF" w:rsidR="00393495" w:rsidRPr="0095394B" w:rsidRDefault="00BC56FC" w:rsidP="00393495">
      <w:pPr>
        <w:spacing w:line="360" w:lineRule="auto"/>
        <w:jc w:val="center"/>
        <w:rPr>
          <w:rFonts w:ascii="Arial" w:hAnsi="Arial" w:cs="Arial"/>
          <w:color w:val="000000"/>
          <w:u w:val="single"/>
        </w:rPr>
      </w:pPr>
      <w:r w:rsidRPr="0095394B">
        <w:rPr>
          <w:rFonts w:ascii="Arial" w:hAnsi="Arial" w:cs="Arial"/>
          <w:color w:val="000000"/>
          <w:u w:val="single"/>
        </w:rPr>
        <w:t>An American Monster</w:t>
      </w:r>
      <w:r w:rsidR="00393495" w:rsidRPr="0095394B">
        <w:rPr>
          <w:rFonts w:ascii="Arial" w:hAnsi="Arial" w:cs="Arial"/>
          <w:color w:val="000000"/>
          <w:u w:val="single"/>
        </w:rPr>
        <w:t>:</w:t>
      </w:r>
    </w:p>
    <w:p w14:paraId="365D1A63" w14:textId="22B88A22" w:rsidR="00CC12CB" w:rsidRPr="0095394B" w:rsidRDefault="00CC12CB" w:rsidP="00393495">
      <w:pPr>
        <w:spacing w:line="360" w:lineRule="auto"/>
        <w:jc w:val="center"/>
        <w:rPr>
          <w:rFonts w:ascii="Arial" w:hAnsi="Arial" w:cs="Arial"/>
          <w:color w:val="000000"/>
          <w:u w:val="single"/>
        </w:rPr>
      </w:pPr>
      <w:r w:rsidRPr="0095394B">
        <w:rPr>
          <w:rFonts w:ascii="Arial" w:hAnsi="Arial" w:cs="Arial"/>
          <w:i/>
          <w:color w:val="000000"/>
          <w:u w:val="single"/>
        </w:rPr>
        <w:t xml:space="preserve">Get Out </w:t>
      </w:r>
      <w:r w:rsidR="00112808" w:rsidRPr="0095394B">
        <w:rPr>
          <w:rFonts w:ascii="Arial" w:hAnsi="Arial" w:cs="Arial"/>
          <w:color w:val="000000"/>
          <w:u w:val="single"/>
        </w:rPr>
        <w:t xml:space="preserve">Takes </w:t>
      </w:r>
      <w:r w:rsidR="00D1575A" w:rsidRPr="0095394B">
        <w:rPr>
          <w:rFonts w:ascii="Arial" w:hAnsi="Arial" w:cs="Arial"/>
          <w:color w:val="000000"/>
          <w:u w:val="single"/>
        </w:rPr>
        <w:t>Form</w:t>
      </w:r>
    </w:p>
    <w:p w14:paraId="6A62E298" w14:textId="77777777" w:rsidR="00CC12CB" w:rsidRPr="0095394B" w:rsidRDefault="00CC12CB" w:rsidP="00CC12CB">
      <w:pPr>
        <w:spacing w:line="360" w:lineRule="auto"/>
        <w:rPr>
          <w:rFonts w:ascii="Arial" w:hAnsi="Arial" w:cs="Arial"/>
          <w:color w:val="000000"/>
        </w:rPr>
      </w:pPr>
    </w:p>
    <w:p w14:paraId="0CB313D7" w14:textId="3418185D" w:rsidR="008374E8" w:rsidRPr="0095394B" w:rsidRDefault="00B706CE" w:rsidP="008374E8">
      <w:pPr>
        <w:spacing w:line="360" w:lineRule="auto"/>
        <w:ind w:firstLine="720"/>
        <w:rPr>
          <w:rFonts w:ascii="Arial" w:hAnsi="Arial" w:cs="Arial"/>
          <w:color w:val="000000"/>
        </w:rPr>
      </w:pPr>
      <w:r w:rsidRPr="0095394B">
        <w:rPr>
          <w:rFonts w:ascii="Arial" w:hAnsi="Arial" w:cs="Arial"/>
          <w:color w:val="000000"/>
        </w:rPr>
        <w:t xml:space="preserve">When </w:t>
      </w:r>
      <w:r w:rsidR="0033596D" w:rsidRPr="0095394B">
        <w:rPr>
          <w:rFonts w:ascii="Arial" w:hAnsi="Arial" w:cs="Arial"/>
          <w:color w:val="000000"/>
        </w:rPr>
        <w:t xml:space="preserve">most </w:t>
      </w:r>
      <w:r w:rsidRPr="0095394B">
        <w:rPr>
          <w:rFonts w:ascii="Arial" w:hAnsi="Arial" w:cs="Arial"/>
          <w:color w:val="000000"/>
        </w:rPr>
        <w:t xml:space="preserve">audiences </w:t>
      </w:r>
      <w:r w:rsidR="008F4BF2" w:rsidRPr="0095394B">
        <w:rPr>
          <w:rFonts w:ascii="Arial" w:hAnsi="Arial" w:cs="Arial"/>
          <w:color w:val="000000"/>
        </w:rPr>
        <w:t>hear the name Jordan Peele,</w:t>
      </w:r>
      <w:r w:rsidR="008374E8" w:rsidRPr="0095394B">
        <w:rPr>
          <w:rFonts w:ascii="Arial" w:hAnsi="Arial" w:cs="Arial"/>
          <w:color w:val="000000"/>
        </w:rPr>
        <w:t xml:space="preserve"> </w:t>
      </w:r>
      <w:r w:rsidR="001658F0" w:rsidRPr="0095394B">
        <w:rPr>
          <w:rFonts w:ascii="Arial" w:hAnsi="Arial" w:cs="Arial"/>
          <w:color w:val="000000"/>
        </w:rPr>
        <w:t>they</w:t>
      </w:r>
      <w:r w:rsidR="008374E8" w:rsidRPr="0095394B">
        <w:rPr>
          <w:rFonts w:ascii="Arial" w:hAnsi="Arial" w:cs="Arial"/>
          <w:color w:val="000000"/>
        </w:rPr>
        <w:t xml:space="preserve"> think of o</w:t>
      </w:r>
      <w:r w:rsidR="00393495" w:rsidRPr="0095394B">
        <w:rPr>
          <w:rFonts w:ascii="Arial" w:hAnsi="Arial" w:cs="Arial"/>
          <w:color w:val="000000"/>
        </w:rPr>
        <w:t xml:space="preserve">ne-half of the brilliant duo </w:t>
      </w:r>
      <w:r w:rsidR="00C47FB1" w:rsidRPr="0095394B">
        <w:rPr>
          <w:rFonts w:ascii="Arial" w:hAnsi="Arial" w:cs="Arial"/>
          <w:color w:val="000000"/>
        </w:rPr>
        <w:t xml:space="preserve">of </w:t>
      </w:r>
      <w:r w:rsidR="0091151C" w:rsidRPr="0095394B">
        <w:rPr>
          <w:rFonts w:ascii="Arial" w:hAnsi="Arial" w:cs="Arial"/>
          <w:i/>
          <w:color w:val="000000"/>
        </w:rPr>
        <w:t>Key and</w:t>
      </w:r>
      <w:r w:rsidR="008374E8" w:rsidRPr="0095394B">
        <w:rPr>
          <w:rFonts w:ascii="Arial" w:hAnsi="Arial" w:cs="Arial"/>
          <w:i/>
          <w:color w:val="000000"/>
        </w:rPr>
        <w:t xml:space="preserve"> Peele</w:t>
      </w:r>
      <w:r w:rsidR="0033596D" w:rsidRPr="0095394B">
        <w:rPr>
          <w:rFonts w:ascii="Arial" w:hAnsi="Arial" w:cs="Arial"/>
          <w:color w:val="000000"/>
        </w:rPr>
        <w:t xml:space="preserve"> and </w:t>
      </w:r>
      <w:r w:rsidR="00047D94" w:rsidRPr="0095394B">
        <w:rPr>
          <w:rFonts w:ascii="Arial" w:hAnsi="Arial" w:cs="Arial"/>
          <w:color w:val="000000"/>
        </w:rPr>
        <w:t xml:space="preserve">the </w:t>
      </w:r>
      <w:r w:rsidR="0033596D" w:rsidRPr="0095394B">
        <w:rPr>
          <w:rFonts w:ascii="Arial" w:hAnsi="Arial" w:cs="Arial"/>
          <w:color w:val="000000"/>
        </w:rPr>
        <w:t xml:space="preserve">star of </w:t>
      </w:r>
      <w:r w:rsidR="0033596D" w:rsidRPr="0095394B">
        <w:rPr>
          <w:rFonts w:ascii="Arial" w:hAnsi="Arial" w:cs="Arial"/>
          <w:i/>
          <w:color w:val="000000"/>
        </w:rPr>
        <w:t>Keanu</w:t>
      </w:r>
      <w:r w:rsidR="00047D94" w:rsidRPr="0095394B">
        <w:rPr>
          <w:rFonts w:ascii="Arial" w:hAnsi="Arial" w:cs="Arial"/>
          <w:color w:val="000000"/>
        </w:rPr>
        <w:t>.  A</w:t>
      </w:r>
      <w:r w:rsidR="0091151C" w:rsidRPr="0095394B">
        <w:rPr>
          <w:rFonts w:ascii="Arial" w:hAnsi="Arial" w:cs="Arial"/>
          <w:color w:val="000000"/>
        </w:rPr>
        <w:t>n actor known as much for his</w:t>
      </w:r>
      <w:r w:rsidRPr="0095394B">
        <w:rPr>
          <w:rFonts w:ascii="Arial" w:hAnsi="Arial" w:cs="Arial"/>
          <w:color w:val="000000"/>
        </w:rPr>
        <w:t xml:space="preserve"> comedic writing </w:t>
      </w:r>
      <w:r w:rsidR="006D2856" w:rsidRPr="0095394B">
        <w:rPr>
          <w:rFonts w:ascii="Arial" w:hAnsi="Arial" w:cs="Arial"/>
          <w:color w:val="000000"/>
        </w:rPr>
        <w:t xml:space="preserve">as he is </w:t>
      </w:r>
      <w:r w:rsidR="00D1575A" w:rsidRPr="0095394B">
        <w:rPr>
          <w:rFonts w:ascii="Arial" w:hAnsi="Arial" w:cs="Arial"/>
          <w:color w:val="000000"/>
        </w:rPr>
        <w:t xml:space="preserve">for </w:t>
      </w:r>
      <w:r w:rsidR="006D2856" w:rsidRPr="0095394B">
        <w:rPr>
          <w:rFonts w:ascii="Arial" w:hAnsi="Arial" w:cs="Arial"/>
          <w:color w:val="000000"/>
        </w:rPr>
        <w:t xml:space="preserve">starring in </w:t>
      </w:r>
      <w:r w:rsidR="00D1575A" w:rsidRPr="0095394B">
        <w:rPr>
          <w:rFonts w:ascii="Arial" w:hAnsi="Arial" w:cs="Arial"/>
          <w:color w:val="000000"/>
        </w:rPr>
        <w:t>film and television comedies</w:t>
      </w:r>
      <w:r w:rsidRPr="0095394B">
        <w:rPr>
          <w:rFonts w:ascii="Arial" w:hAnsi="Arial" w:cs="Arial"/>
          <w:color w:val="000000"/>
        </w:rPr>
        <w:t xml:space="preserve">, </w:t>
      </w:r>
      <w:r w:rsidR="00047D94" w:rsidRPr="0095394B">
        <w:rPr>
          <w:rFonts w:ascii="Arial" w:hAnsi="Arial" w:cs="Arial"/>
          <w:color w:val="000000"/>
        </w:rPr>
        <w:t>Peele is equally accomplished in</w:t>
      </w:r>
      <w:r w:rsidRPr="0095394B">
        <w:rPr>
          <w:rFonts w:ascii="Arial" w:hAnsi="Arial" w:cs="Arial"/>
          <w:color w:val="000000"/>
        </w:rPr>
        <w:t xml:space="preserve"> voiceover work and impersonations.  </w:t>
      </w:r>
      <w:r w:rsidR="00C47FB1" w:rsidRPr="0095394B">
        <w:rPr>
          <w:rFonts w:ascii="Arial" w:hAnsi="Arial" w:cs="Arial"/>
          <w:color w:val="000000"/>
        </w:rPr>
        <w:t xml:space="preserve">But what many </w:t>
      </w:r>
      <w:r w:rsidR="00D1575A" w:rsidRPr="0095394B">
        <w:rPr>
          <w:rFonts w:ascii="Arial" w:hAnsi="Arial" w:cs="Arial"/>
          <w:color w:val="000000"/>
        </w:rPr>
        <w:t>do not</w:t>
      </w:r>
      <w:r w:rsidR="00C47FB1" w:rsidRPr="0095394B">
        <w:rPr>
          <w:rFonts w:ascii="Arial" w:hAnsi="Arial" w:cs="Arial"/>
          <w:color w:val="000000"/>
        </w:rPr>
        <w:t xml:space="preserve"> realize </w:t>
      </w:r>
      <w:r w:rsidR="008374E8" w:rsidRPr="0095394B">
        <w:rPr>
          <w:rFonts w:ascii="Arial" w:hAnsi="Arial" w:cs="Arial"/>
          <w:color w:val="000000"/>
        </w:rPr>
        <w:t>is that the comic mastermind</w:t>
      </w:r>
      <w:r w:rsidRPr="0095394B">
        <w:rPr>
          <w:rFonts w:ascii="Arial" w:hAnsi="Arial" w:cs="Arial"/>
          <w:color w:val="000000"/>
        </w:rPr>
        <w:t xml:space="preserve"> and Emmy Award winner</w:t>
      </w:r>
      <w:r w:rsidR="008374E8" w:rsidRPr="0095394B">
        <w:rPr>
          <w:rFonts w:ascii="Arial" w:hAnsi="Arial" w:cs="Arial"/>
          <w:color w:val="000000"/>
        </w:rPr>
        <w:t xml:space="preserve"> has long been a fan of a genre of another sort.  </w:t>
      </w:r>
      <w:r w:rsidR="00C10D2F" w:rsidRPr="0095394B">
        <w:rPr>
          <w:rFonts w:ascii="Arial" w:hAnsi="Arial" w:cs="Arial"/>
          <w:color w:val="000000"/>
        </w:rPr>
        <w:t xml:space="preserve">His directorial debut would occur </w:t>
      </w:r>
      <w:r w:rsidR="00116181" w:rsidRPr="0095394B">
        <w:rPr>
          <w:rFonts w:ascii="Arial" w:hAnsi="Arial" w:cs="Arial"/>
          <w:color w:val="000000"/>
        </w:rPr>
        <w:t>with</w:t>
      </w:r>
      <w:r w:rsidR="00C10D2F" w:rsidRPr="0095394B">
        <w:rPr>
          <w:rFonts w:ascii="Arial" w:hAnsi="Arial" w:cs="Arial"/>
          <w:color w:val="000000"/>
        </w:rPr>
        <w:t xml:space="preserve"> Universal Pictures, the studio that had invented the monster movie of another kind, and it would happen with Universal’s partner in horror, Jason Blum’s Blumhouse Productions.</w:t>
      </w:r>
    </w:p>
    <w:p w14:paraId="3B658FA9" w14:textId="475F41D8" w:rsidR="00B706CE" w:rsidRPr="0095394B" w:rsidRDefault="00393495" w:rsidP="008374E8">
      <w:pPr>
        <w:spacing w:line="360" w:lineRule="auto"/>
        <w:ind w:firstLine="720"/>
        <w:rPr>
          <w:rFonts w:ascii="Arial" w:hAnsi="Arial" w:cs="Arial"/>
          <w:color w:val="000000"/>
        </w:rPr>
      </w:pPr>
      <w:r w:rsidRPr="0095394B">
        <w:rPr>
          <w:rFonts w:ascii="Arial" w:hAnsi="Arial" w:cs="Arial"/>
          <w:color w:val="000000"/>
        </w:rPr>
        <w:t>Peele</w:t>
      </w:r>
      <w:r w:rsidR="00B706CE" w:rsidRPr="0095394B">
        <w:rPr>
          <w:rFonts w:ascii="Arial" w:hAnsi="Arial" w:cs="Arial"/>
          <w:color w:val="000000"/>
        </w:rPr>
        <w:t xml:space="preserve">, who got his start as a writer </w:t>
      </w:r>
      <w:r w:rsidR="00D1575A" w:rsidRPr="0095394B">
        <w:rPr>
          <w:rFonts w:ascii="Arial" w:hAnsi="Arial" w:cs="Arial"/>
          <w:color w:val="000000"/>
        </w:rPr>
        <w:t xml:space="preserve">and actor </w:t>
      </w:r>
      <w:r w:rsidR="00B706CE" w:rsidRPr="0095394B">
        <w:rPr>
          <w:rFonts w:ascii="Arial" w:hAnsi="Arial" w:cs="Arial"/>
          <w:color w:val="000000"/>
        </w:rPr>
        <w:t xml:space="preserve">on </w:t>
      </w:r>
      <w:r w:rsidR="00B706CE" w:rsidRPr="0095394B">
        <w:rPr>
          <w:rFonts w:ascii="Arial" w:hAnsi="Arial" w:cs="Arial"/>
          <w:i/>
          <w:color w:val="000000"/>
        </w:rPr>
        <w:t>MADtv</w:t>
      </w:r>
      <w:r w:rsidR="00B706CE" w:rsidRPr="0095394B">
        <w:rPr>
          <w:rFonts w:ascii="Arial" w:hAnsi="Arial" w:cs="Arial"/>
          <w:color w:val="000000"/>
        </w:rPr>
        <w:t xml:space="preserve">, </w:t>
      </w:r>
      <w:r w:rsidR="00C47FB1" w:rsidRPr="0095394B">
        <w:rPr>
          <w:rFonts w:ascii="Arial" w:hAnsi="Arial" w:cs="Arial"/>
          <w:color w:val="000000"/>
        </w:rPr>
        <w:t xml:space="preserve">has long been a fan of horror </w:t>
      </w:r>
      <w:r w:rsidR="006D2856" w:rsidRPr="0095394B">
        <w:rPr>
          <w:rFonts w:ascii="Arial" w:hAnsi="Arial" w:cs="Arial"/>
          <w:color w:val="000000"/>
        </w:rPr>
        <w:t>movies</w:t>
      </w:r>
      <w:r w:rsidR="00047D94" w:rsidRPr="0095394B">
        <w:rPr>
          <w:rFonts w:ascii="Arial" w:hAnsi="Arial" w:cs="Arial"/>
          <w:color w:val="000000"/>
        </w:rPr>
        <w:t xml:space="preserve"> and believes </w:t>
      </w:r>
      <w:r w:rsidR="00C47FB1" w:rsidRPr="0095394B">
        <w:rPr>
          <w:rFonts w:ascii="Arial" w:hAnsi="Arial" w:cs="Arial"/>
          <w:color w:val="000000"/>
        </w:rPr>
        <w:t xml:space="preserve">that </w:t>
      </w:r>
      <w:r w:rsidR="0033596D" w:rsidRPr="0095394B">
        <w:rPr>
          <w:rFonts w:ascii="Arial" w:hAnsi="Arial" w:cs="Arial"/>
          <w:color w:val="000000"/>
        </w:rPr>
        <w:t>terror</w:t>
      </w:r>
      <w:r w:rsidR="00C47FB1" w:rsidRPr="0095394B">
        <w:rPr>
          <w:rFonts w:ascii="Arial" w:hAnsi="Arial" w:cs="Arial"/>
          <w:color w:val="000000"/>
        </w:rPr>
        <w:t xml:space="preserve"> and comedy draw from the same </w:t>
      </w:r>
      <w:r w:rsidR="004B1F5D" w:rsidRPr="0095394B">
        <w:rPr>
          <w:rFonts w:ascii="Arial" w:hAnsi="Arial" w:cs="Arial"/>
          <w:color w:val="000000"/>
        </w:rPr>
        <w:t>well of inspiration…and that both are grounded in</w:t>
      </w:r>
      <w:r w:rsidR="0033596D" w:rsidRPr="0095394B">
        <w:rPr>
          <w:rFonts w:ascii="Arial" w:hAnsi="Arial" w:cs="Arial"/>
          <w:color w:val="000000"/>
        </w:rPr>
        <w:t xml:space="preserve"> our need to explore</w:t>
      </w:r>
      <w:r w:rsidR="004B1F5D" w:rsidRPr="0095394B">
        <w:rPr>
          <w:rFonts w:ascii="Arial" w:hAnsi="Arial" w:cs="Arial"/>
          <w:color w:val="000000"/>
        </w:rPr>
        <w:t xml:space="preserve"> </w:t>
      </w:r>
      <w:r w:rsidR="00D1575A" w:rsidRPr="0095394B">
        <w:rPr>
          <w:rFonts w:ascii="Arial" w:hAnsi="Arial" w:cs="Arial"/>
          <w:color w:val="000000"/>
        </w:rPr>
        <w:t xml:space="preserve">the </w:t>
      </w:r>
      <w:r w:rsidR="004B1F5D" w:rsidRPr="0095394B">
        <w:rPr>
          <w:rFonts w:ascii="Arial" w:hAnsi="Arial" w:cs="Arial"/>
          <w:color w:val="000000"/>
        </w:rPr>
        <w:t>absurdity</w:t>
      </w:r>
      <w:r w:rsidR="00D1575A" w:rsidRPr="0095394B">
        <w:rPr>
          <w:rFonts w:ascii="Arial" w:hAnsi="Arial" w:cs="Arial"/>
          <w:color w:val="000000"/>
        </w:rPr>
        <w:t xml:space="preserve"> of our humanity</w:t>
      </w:r>
      <w:r w:rsidR="004B1F5D" w:rsidRPr="0095394B">
        <w:rPr>
          <w:rFonts w:ascii="Arial" w:hAnsi="Arial" w:cs="Arial"/>
          <w:color w:val="000000"/>
        </w:rPr>
        <w:t xml:space="preserve">.  He </w:t>
      </w:r>
      <w:r w:rsidR="0033596D" w:rsidRPr="0095394B">
        <w:rPr>
          <w:rFonts w:ascii="Arial" w:hAnsi="Arial" w:cs="Arial"/>
          <w:color w:val="000000"/>
        </w:rPr>
        <w:t>appreciates the fact</w:t>
      </w:r>
      <w:r w:rsidR="004B1F5D" w:rsidRPr="0095394B">
        <w:rPr>
          <w:rFonts w:ascii="Arial" w:hAnsi="Arial" w:cs="Arial"/>
          <w:color w:val="000000"/>
        </w:rPr>
        <w:t xml:space="preserve"> </w:t>
      </w:r>
      <w:r w:rsidRPr="0095394B">
        <w:rPr>
          <w:rFonts w:ascii="Arial" w:hAnsi="Arial" w:cs="Arial"/>
          <w:color w:val="000000"/>
        </w:rPr>
        <w:t>that we d</w:t>
      </w:r>
      <w:r w:rsidR="008F4BF2" w:rsidRPr="0095394B">
        <w:rPr>
          <w:rFonts w:ascii="Arial" w:hAnsi="Arial" w:cs="Arial"/>
          <w:color w:val="000000"/>
        </w:rPr>
        <w:t xml:space="preserve">eal with our troubles and fears </w:t>
      </w:r>
      <w:r w:rsidR="004B1F5D" w:rsidRPr="0095394B">
        <w:rPr>
          <w:rFonts w:ascii="Arial" w:hAnsi="Arial" w:cs="Arial"/>
          <w:color w:val="000000"/>
        </w:rPr>
        <w:t>through the</w:t>
      </w:r>
      <w:r w:rsidR="00D468FB" w:rsidRPr="0095394B">
        <w:rPr>
          <w:rFonts w:ascii="Arial" w:hAnsi="Arial" w:cs="Arial"/>
          <w:color w:val="000000"/>
        </w:rPr>
        <w:t xml:space="preserve"> visceral,</w:t>
      </w:r>
      <w:r w:rsidR="004B1F5D" w:rsidRPr="0095394B">
        <w:rPr>
          <w:rFonts w:ascii="Arial" w:hAnsi="Arial" w:cs="Arial"/>
          <w:color w:val="000000"/>
        </w:rPr>
        <w:t xml:space="preserve"> cathartic experience that comes from laughing or </w:t>
      </w:r>
      <w:r w:rsidRPr="0095394B">
        <w:rPr>
          <w:rFonts w:ascii="Arial" w:hAnsi="Arial" w:cs="Arial"/>
          <w:color w:val="000000"/>
        </w:rPr>
        <w:t xml:space="preserve">allowing ourselves to </w:t>
      </w:r>
      <w:r w:rsidR="00D1575A" w:rsidRPr="0095394B">
        <w:rPr>
          <w:rFonts w:ascii="Arial" w:hAnsi="Arial" w:cs="Arial"/>
          <w:color w:val="000000"/>
        </w:rPr>
        <w:t>become</w:t>
      </w:r>
      <w:r w:rsidR="004B1F5D" w:rsidRPr="0095394B">
        <w:rPr>
          <w:rFonts w:ascii="Arial" w:hAnsi="Arial" w:cs="Arial"/>
          <w:color w:val="000000"/>
        </w:rPr>
        <w:t xml:space="preserve"> scared</w:t>
      </w:r>
      <w:r w:rsidR="00C47FB1" w:rsidRPr="0095394B">
        <w:rPr>
          <w:rFonts w:ascii="Arial" w:hAnsi="Arial" w:cs="Arial"/>
          <w:color w:val="000000"/>
        </w:rPr>
        <w:t>.</w:t>
      </w:r>
      <w:r w:rsidR="004B1F5D" w:rsidRPr="0095394B">
        <w:rPr>
          <w:rFonts w:ascii="Arial" w:hAnsi="Arial" w:cs="Arial"/>
          <w:color w:val="000000"/>
        </w:rPr>
        <w:t xml:space="preserve">  </w:t>
      </w:r>
      <w:r w:rsidR="00D1575A" w:rsidRPr="0095394B">
        <w:rPr>
          <w:rFonts w:ascii="Arial" w:hAnsi="Arial" w:cs="Arial"/>
          <w:color w:val="000000"/>
        </w:rPr>
        <w:t>In sum,</w:t>
      </w:r>
      <w:r w:rsidR="006D2856" w:rsidRPr="0095394B">
        <w:rPr>
          <w:rFonts w:ascii="Arial" w:hAnsi="Arial" w:cs="Arial"/>
          <w:color w:val="000000"/>
        </w:rPr>
        <w:t xml:space="preserve"> if</w:t>
      </w:r>
      <w:r w:rsidR="004B1F5D" w:rsidRPr="0095394B">
        <w:rPr>
          <w:rFonts w:ascii="Arial" w:hAnsi="Arial" w:cs="Arial"/>
          <w:color w:val="000000"/>
        </w:rPr>
        <w:t xml:space="preserve"> we can master the emotion</w:t>
      </w:r>
      <w:r w:rsidR="006D2856" w:rsidRPr="0095394B">
        <w:rPr>
          <w:rFonts w:ascii="Arial" w:hAnsi="Arial" w:cs="Arial"/>
          <w:color w:val="000000"/>
        </w:rPr>
        <w:t>s</w:t>
      </w:r>
      <w:r w:rsidR="004B1F5D" w:rsidRPr="0095394B">
        <w:rPr>
          <w:rFonts w:ascii="Arial" w:hAnsi="Arial" w:cs="Arial"/>
          <w:color w:val="000000"/>
        </w:rPr>
        <w:t>, we can move through the experience.</w:t>
      </w:r>
    </w:p>
    <w:p w14:paraId="495731B0" w14:textId="67BCEB8E" w:rsidR="00D468FB" w:rsidRPr="0095394B" w:rsidRDefault="00393495" w:rsidP="00D468FB">
      <w:pPr>
        <w:spacing w:line="360" w:lineRule="auto"/>
        <w:ind w:firstLine="720"/>
        <w:rPr>
          <w:rFonts w:ascii="Arial" w:hAnsi="Arial" w:cs="Arial"/>
          <w:color w:val="000000"/>
        </w:rPr>
      </w:pPr>
      <w:r w:rsidRPr="0095394B">
        <w:rPr>
          <w:rFonts w:ascii="Arial" w:hAnsi="Arial" w:cs="Arial"/>
          <w:color w:val="000000"/>
        </w:rPr>
        <w:t>The filmmaker</w:t>
      </w:r>
      <w:r w:rsidR="00D468FB" w:rsidRPr="0095394B">
        <w:rPr>
          <w:rFonts w:ascii="Arial" w:hAnsi="Arial" w:cs="Arial"/>
          <w:color w:val="000000"/>
        </w:rPr>
        <w:t xml:space="preserve"> </w:t>
      </w:r>
      <w:r w:rsidR="00047D94" w:rsidRPr="0095394B">
        <w:rPr>
          <w:rFonts w:ascii="Arial" w:hAnsi="Arial" w:cs="Arial"/>
          <w:color w:val="000000"/>
        </w:rPr>
        <w:t>offers</w:t>
      </w:r>
      <w:r w:rsidR="00BC56FC" w:rsidRPr="0095394B">
        <w:rPr>
          <w:rFonts w:ascii="Arial" w:hAnsi="Arial" w:cs="Arial"/>
          <w:color w:val="000000"/>
        </w:rPr>
        <w:t xml:space="preserve"> that this tension and release can be viscerally satisfying for the audiences</w:t>
      </w:r>
      <w:r w:rsidR="00D468FB" w:rsidRPr="0095394B">
        <w:rPr>
          <w:rFonts w:ascii="Arial" w:hAnsi="Arial" w:cs="Arial"/>
          <w:color w:val="000000"/>
        </w:rPr>
        <w:t xml:space="preserve">: “In one, you’re trying to get a laugh, and in the other, you’re trying to get </w:t>
      </w:r>
      <w:r w:rsidR="00D468FB" w:rsidRPr="0095394B">
        <w:rPr>
          <w:rFonts w:ascii="Arial" w:hAnsi="Arial" w:cs="Arial"/>
          <w:color w:val="000000"/>
        </w:rPr>
        <w:lastRenderedPageBreak/>
        <w:t>a scare.  It was exciting for me to use everything I’ve learned in comedy for my favorite genre, which is ‘thriller.’”</w:t>
      </w:r>
    </w:p>
    <w:p w14:paraId="2EF67A98" w14:textId="072D87B4" w:rsidR="00A93645" w:rsidRPr="0095394B" w:rsidRDefault="00A93645" w:rsidP="00A93645">
      <w:pPr>
        <w:spacing w:line="360" w:lineRule="auto"/>
        <w:ind w:firstLine="720"/>
        <w:rPr>
          <w:rFonts w:ascii="Arial" w:hAnsi="Arial" w:cs="Arial"/>
          <w:color w:val="000000"/>
        </w:rPr>
      </w:pPr>
      <w:r w:rsidRPr="0095394B">
        <w:rPr>
          <w:rFonts w:ascii="Arial" w:hAnsi="Arial" w:cs="Arial"/>
          <w:color w:val="000000"/>
        </w:rPr>
        <w:t>No stranger to mining the absurd from reality, wh</w:t>
      </w:r>
      <w:r w:rsidR="0033596D" w:rsidRPr="0095394B">
        <w:rPr>
          <w:rFonts w:ascii="Arial" w:hAnsi="Arial" w:cs="Arial"/>
          <w:color w:val="000000"/>
        </w:rPr>
        <w:t>en he began the screenplay</w:t>
      </w:r>
      <w:r w:rsidR="00D468FB" w:rsidRPr="0095394B">
        <w:rPr>
          <w:rFonts w:ascii="Arial" w:hAnsi="Arial" w:cs="Arial"/>
          <w:color w:val="000000"/>
        </w:rPr>
        <w:t>,</w:t>
      </w:r>
      <w:r w:rsidRPr="0095394B">
        <w:rPr>
          <w:rFonts w:ascii="Arial" w:hAnsi="Arial" w:cs="Arial"/>
          <w:color w:val="000000"/>
        </w:rPr>
        <w:t xml:space="preserve"> Peele </w:t>
      </w:r>
      <w:r w:rsidR="00D1575A" w:rsidRPr="0095394B">
        <w:rPr>
          <w:rFonts w:ascii="Arial" w:hAnsi="Arial" w:cs="Arial"/>
          <w:color w:val="000000"/>
        </w:rPr>
        <w:t xml:space="preserve">outlined a premise </w:t>
      </w:r>
      <w:r w:rsidR="00393495" w:rsidRPr="0095394B">
        <w:rPr>
          <w:rFonts w:ascii="Arial" w:hAnsi="Arial" w:cs="Arial"/>
          <w:color w:val="000000"/>
        </w:rPr>
        <w:t xml:space="preserve">that was equal parts terrifying and </w:t>
      </w:r>
      <w:r w:rsidR="008F4BF2" w:rsidRPr="0095394B">
        <w:rPr>
          <w:rFonts w:ascii="Arial" w:hAnsi="Arial" w:cs="Arial"/>
          <w:color w:val="000000"/>
        </w:rPr>
        <w:t xml:space="preserve">social </w:t>
      </w:r>
      <w:r w:rsidR="00393495" w:rsidRPr="0095394B">
        <w:rPr>
          <w:rFonts w:ascii="Arial" w:hAnsi="Arial" w:cs="Arial"/>
          <w:color w:val="000000"/>
        </w:rPr>
        <w:t>commentary</w:t>
      </w:r>
      <w:r w:rsidR="00C92895" w:rsidRPr="0095394B">
        <w:rPr>
          <w:rFonts w:ascii="Arial" w:hAnsi="Arial" w:cs="Arial"/>
          <w:color w:val="000000"/>
        </w:rPr>
        <w:t xml:space="preserve">.  The result was </w:t>
      </w:r>
      <w:r w:rsidR="006D2856" w:rsidRPr="0095394B">
        <w:rPr>
          <w:rFonts w:ascii="Arial" w:hAnsi="Arial" w:cs="Arial"/>
          <w:i/>
          <w:color w:val="000000"/>
        </w:rPr>
        <w:t>Get Out</w:t>
      </w:r>
      <w:r w:rsidR="006D2856" w:rsidRPr="0095394B">
        <w:rPr>
          <w:rFonts w:ascii="Arial" w:hAnsi="Arial" w:cs="Arial"/>
          <w:color w:val="000000"/>
        </w:rPr>
        <w:t xml:space="preserve">, </w:t>
      </w:r>
      <w:r w:rsidR="00C92895" w:rsidRPr="0095394B">
        <w:rPr>
          <w:rFonts w:ascii="Arial" w:hAnsi="Arial" w:cs="Arial"/>
          <w:color w:val="000000"/>
        </w:rPr>
        <w:t>a provocative thriller that blended humor, satire and horror</w:t>
      </w:r>
      <w:r w:rsidR="00047D94" w:rsidRPr="0095394B">
        <w:rPr>
          <w:rFonts w:ascii="Arial" w:hAnsi="Arial" w:cs="Arial"/>
          <w:color w:val="000000"/>
        </w:rPr>
        <w:t>…and wasn’t afraid to tackle the current state of race relations in America head on</w:t>
      </w:r>
      <w:r w:rsidRPr="0095394B">
        <w:rPr>
          <w:rFonts w:ascii="Arial" w:hAnsi="Arial" w:cs="Arial"/>
          <w:color w:val="000000"/>
        </w:rPr>
        <w:t>.  “This idea came from my wanting to contribute something to the genre</w:t>
      </w:r>
      <w:r w:rsidR="006D2856" w:rsidRPr="0095394B">
        <w:rPr>
          <w:rFonts w:ascii="Arial" w:hAnsi="Arial" w:cs="Arial"/>
          <w:color w:val="000000"/>
        </w:rPr>
        <w:t>s</w:t>
      </w:r>
      <w:r w:rsidRPr="0095394B">
        <w:rPr>
          <w:rFonts w:ascii="Arial" w:hAnsi="Arial" w:cs="Arial"/>
          <w:color w:val="000000"/>
        </w:rPr>
        <w:t xml:space="preserve"> of thriller and horror that was unique to my voice</w:t>
      </w:r>
      <w:r w:rsidR="00047D94" w:rsidRPr="0095394B">
        <w:rPr>
          <w:rFonts w:ascii="Arial" w:hAnsi="Arial" w:cs="Arial"/>
          <w:color w:val="000000"/>
        </w:rPr>
        <w:t>,” he says.  “</w:t>
      </w:r>
      <w:r w:rsidRPr="0095394B">
        <w:rPr>
          <w:rFonts w:ascii="Arial" w:hAnsi="Arial" w:cs="Arial"/>
          <w:color w:val="000000"/>
        </w:rPr>
        <w:t xml:space="preserve">The fact </w:t>
      </w:r>
      <w:r w:rsidR="006D2856" w:rsidRPr="0095394B">
        <w:rPr>
          <w:rFonts w:ascii="Arial" w:hAnsi="Arial" w:cs="Arial"/>
          <w:color w:val="000000"/>
        </w:rPr>
        <w:t>that</w:t>
      </w:r>
      <w:r w:rsidRPr="0095394B">
        <w:rPr>
          <w:rFonts w:ascii="Arial" w:hAnsi="Arial" w:cs="Arial"/>
          <w:color w:val="000000"/>
        </w:rPr>
        <w:t xml:space="preserve"> it goes to race goes to the area I’ve</w:t>
      </w:r>
      <w:r w:rsidR="006D2856" w:rsidRPr="0095394B">
        <w:rPr>
          <w:rFonts w:ascii="Arial" w:hAnsi="Arial" w:cs="Arial"/>
          <w:color w:val="000000"/>
        </w:rPr>
        <w:t xml:space="preserve"> worked in</w:t>
      </w:r>
      <w:r w:rsidR="00047D94" w:rsidRPr="0095394B">
        <w:rPr>
          <w:rFonts w:ascii="Arial" w:hAnsi="Arial" w:cs="Arial"/>
          <w:color w:val="000000"/>
        </w:rPr>
        <w:t xml:space="preserve"> a lot, which is</w:t>
      </w:r>
      <w:r w:rsidRPr="0095394B">
        <w:rPr>
          <w:rFonts w:ascii="Arial" w:hAnsi="Arial" w:cs="Arial"/>
          <w:color w:val="000000"/>
        </w:rPr>
        <w:t xml:space="preserve"> comedy.  This was a movie that reflect</w:t>
      </w:r>
      <w:r w:rsidR="006D2856" w:rsidRPr="0095394B">
        <w:rPr>
          <w:rFonts w:ascii="Arial" w:hAnsi="Arial" w:cs="Arial"/>
          <w:color w:val="000000"/>
        </w:rPr>
        <w:t xml:space="preserve">s real fears of mine and </w:t>
      </w:r>
      <w:r w:rsidRPr="0095394B">
        <w:rPr>
          <w:rFonts w:ascii="Arial" w:hAnsi="Arial" w:cs="Arial"/>
          <w:color w:val="000000"/>
        </w:rPr>
        <w:t>issues that I’ve dealt with before.”</w:t>
      </w:r>
    </w:p>
    <w:p w14:paraId="5BC86FD0" w14:textId="64797D1D" w:rsidR="00FF3EE7" w:rsidRPr="0095394B" w:rsidRDefault="008F4BF2" w:rsidP="00B706CE">
      <w:pPr>
        <w:spacing w:line="360" w:lineRule="auto"/>
        <w:ind w:firstLine="720"/>
        <w:rPr>
          <w:rFonts w:ascii="Arial" w:hAnsi="Arial" w:cs="Arial"/>
          <w:color w:val="000000"/>
        </w:rPr>
      </w:pPr>
      <w:r w:rsidRPr="0095394B">
        <w:rPr>
          <w:rFonts w:ascii="Arial" w:hAnsi="Arial" w:cs="Arial"/>
          <w:color w:val="000000"/>
        </w:rPr>
        <w:t xml:space="preserve">Peele </w:t>
      </w:r>
      <w:r w:rsidR="00D1575A" w:rsidRPr="0095394B">
        <w:rPr>
          <w:rFonts w:ascii="Arial" w:hAnsi="Arial" w:cs="Arial"/>
          <w:color w:val="000000"/>
        </w:rPr>
        <w:t xml:space="preserve">imagined a protagonist named </w:t>
      </w:r>
      <w:r w:rsidR="00FF3EE7" w:rsidRPr="0095394B">
        <w:rPr>
          <w:rFonts w:ascii="Arial" w:hAnsi="Arial" w:cs="Arial"/>
          <w:color w:val="000000"/>
        </w:rPr>
        <w:t xml:space="preserve">Chris, an African-American </w:t>
      </w:r>
      <w:r w:rsidR="00796400" w:rsidRPr="0095394B">
        <w:rPr>
          <w:rFonts w:ascii="Arial" w:hAnsi="Arial" w:cs="Arial"/>
          <w:color w:val="000000"/>
        </w:rPr>
        <w:t>photographer and artist</w:t>
      </w:r>
      <w:r w:rsidR="00756383" w:rsidRPr="0095394B">
        <w:rPr>
          <w:rFonts w:ascii="Arial" w:hAnsi="Arial" w:cs="Arial"/>
          <w:color w:val="000000"/>
        </w:rPr>
        <w:t xml:space="preserve"> in New York City</w:t>
      </w:r>
      <w:r w:rsidR="00A93645" w:rsidRPr="0095394B">
        <w:rPr>
          <w:rFonts w:ascii="Arial" w:hAnsi="Arial" w:cs="Arial"/>
          <w:color w:val="000000"/>
        </w:rPr>
        <w:t xml:space="preserve"> who is taking his relationship with his </w:t>
      </w:r>
      <w:r w:rsidR="00FF3EE7" w:rsidRPr="0095394B">
        <w:rPr>
          <w:rFonts w:ascii="Arial" w:hAnsi="Arial" w:cs="Arial"/>
          <w:color w:val="000000"/>
        </w:rPr>
        <w:t xml:space="preserve">Caucasian </w:t>
      </w:r>
      <w:r w:rsidR="00A93645" w:rsidRPr="0095394B">
        <w:rPr>
          <w:rFonts w:ascii="Arial" w:hAnsi="Arial" w:cs="Arial"/>
          <w:color w:val="000000"/>
        </w:rPr>
        <w:t xml:space="preserve">girlfriend to the next level </w:t>
      </w:r>
      <w:r w:rsidR="001F152D" w:rsidRPr="0095394B">
        <w:rPr>
          <w:rFonts w:ascii="Arial" w:hAnsi="Arial" w:cs="Arial"/>
          <w:color w:val="000000"/>
        </w:rPr>
        <w:t>by</w:t>
      </w:r>
      <w:r w:rsidR="00A93645" w:rsidRPr="0095394B">
        <w:rPr>
          <w:rFonts w:ascii="Arial" w:hAnsi="Arial" w:cs="Arial"/>
          <w:color w:val="000000"/>
        </w:rPr>
        <w:t xml:space="preserve"> meeting her </w:t>
      </w:r>
      <w:r w:rsidR="001F152D" w:rsidRPr="0095394B">
        <w:rPr>
          <w:rFonts w:ascii="Arial" w:hAnsi="Arial" w:cs="Arial"/>
          <w:color w:val="000000"/>
        </w:rPr>
        <w:t>par</w:t>
      </w:r>
      <w:r w:rsidRPr="0095394B">
        <w:rPr>
          <w:rFonts w:ascii="Arial" w:hAnsi="Arial" w:cs="Arial"/>
          <w:color w:val="000000"/>
        </w:rPr>
        <w:t>ents</w:t>
      </w:r>
      <w:r w:rsidR="00047D94" w:rsidRPr="0095394B">
        <w:rPr>
          <w:rFonts w:ascii="Arial" w:hAnsi="Arial" w:cs="Arial"/>
          <w:color w:val="000000"/>
        </w:rPr>
        <w:t xml:space="preserve"> over a long weekend</w:t>
      </w:r>
      <w:r w:rsidR="00FF3EE7" w:rsidRPr="0095394B">
        <w:rPr>
          <w:rFonts w:ascii="Arial" w:hAnsi="Arial" w:cs="Arial"/>
          <w:color w:val="000000"/>
        </w:rPr>
        <w:t xml:space="preserve">.  </w:t>
      </w:r>
      <w:r w:rsidR="00B706CE" w:rsidRPr="0095394B">
        <w:rPr>
          <w:rFonts w:ascii="Arial" w:hAnsi="Arial" w:cs="Arial"/>
          <w:color w:val="000000"/>
        </w:rPr>
        <w:t>As soon as Chris arrives</w:t>
      </w:r>
      <w:r w:rsidR="004B41AE" w:rsidRPr="0095394B">
        <w:rPr>
          <w:rFonts w:ascii="Arial" w:hAnsi="Arial" w:cs="Arial"/>
          <w:color w:val="000000"/>
        </w:rPr>
        <w:t xml:space="preserve"> at the family</w:t>
      </w:r>
      <w:r w:rsidR="006D2856" w:rsidRPr="0095394B">
        <w:rPr>
          <w:rFonts w:ascii="Arial" w:hAnsi="Arial" w:cs="Arial"/>
          <w:color w:val="000000"/>
        </w:rPr>
        <w:t>’s rural, upstate</w:t>
      </w:r>
      <w:r w:rsidR="004B41AE" w:rsidRPr="0095394B">
        <w:rPr>
          <w:rFonts w:ascii="Arial" w:hAnsi="Arial" w:cs="Arial"/>
          <w:color w:val="000000"/>
        </w:rPr>
        <w:t xml:space="preserve"> home</w:t>
      </w:r>
      <w:r w:rsidR="00B706CE" w:rsidRPr="0095394B">
        <w:rPr>
          <w:rFonts w:ascii="Arial" w:hAnsi="Arial" w:cs="Arial"/>
          <w:color w:val="000000"/>
        </w:rPr>
        <w:t>, he begins to suspect that everything is not as it seem</w:t>
      </w:r>
      <w:r w:rsidR="00BC56FC" w:rsidRPr="0095394B">
        <w:rPr>
          <w:rFonts w:ascii="Arial" w:hAnsi="Arial" w:cs="Arial"/>
          <w:color w:val="000000"/>
        </w:rPr>
        <w:t xml:space="preserve">s.  </w:t>
      </w:r>
      <w:r w:rsidR="00D1575A" w:rsidRPr="0095394B">
        <w:rPr>
          <w:rFonts w:ascii="Arial" w:hAnsi="Arial" w:cs="Arial"/>
          <w:color w:val="000000"/>
        </w:rPr>
        <w:t>When he discovers that a number of black men have gone missing in that suburb, his suspicion</w:t>
      </w:r>
      <w:r w:rsidR="00FF3EE7" w:rsidRPr="0095394B">
        <w:rPr>
          <w:rFonts w:ascii="Arial" w:hAnsi="Arial" w:cs="Arial"/>
          <w:color w:val="000000"/>
        </w:rPr>
        <w:t xml:space="preserve"> reveals itself to be more than </w:t>
      </w:r>
      <w:r w:rsidR="00D1575A" w:rsidRPr="0095394B">
        <w:rPr>
          <w:rFonts w:ascii="Arial" w:hAnsi="Arial" w:cs="Arial"/>
          <w:color w:val="000000"/>
        </w:rPr>
        <w:t>unfounded paranoia</w:t>
      </w:r>
      <w:r w:rsidR="00BC56FC" w:rsidRPr="0095394B">
        <w:rPr>
          <w:rFonts w:ascii="Arial" w:hAnsi="Arial" w:cs="Arial"/>
          <w:color w:val="000000"/>
        </w:rPr>
        <w:t>.</w:t>
      </w:r>
      <w:r w:rsidR="00FF3EE7" w:rsidRPr="0095394B">
        <w:rPr>
          <w:rFonts w:ascii="Arial" w:hAnsi="Arial" w:cs="Arial"/>
          <w:color w:val="000000"/>
        </w:rPr>
        <w:t xml:space="preserve">  </w:t>
      </w:r>
      <w:r w:rsidRPr="0095394B">
        <w:rPr>
          <w:rFonts w:ascii="Arial" w:hAnsi="Arial" w:cs="Arial"/>
          <w:color w:val="000000"/>
        </w:rPr>
        <w:t xml:space="preserve">What starts out as a mundane, obligatory weekend </w:t>
      </w:r>
      <w:r w:rsidR="001F152D" w:rsidRPr="0095394B">
        <w:rPr>
          <w:rFonts w:ascii="Arial" w:hAnsi="Arial" w:cs="Arial"/>
          <w:color w:val="000000"/>
        </w:rPr>
        <w:t>spirals and builds toward</w:t>
      </w:r>
      <w:r w:rsidR="00FF3EE7" w:rsidRPr="0095394B">
        <w:rPr>
          <w:rFonts w:ascii="Arial" w:hAnsi="Arial" w:cs="Arial"/>
          <w:color w:val="000000"/>
        </w:rPr>
        <w:t xml:space="preserve"> a crazy, horrific, thrilling, terrifying, </w:t>
      </w:r>
      <w:r w:rsidR="00047D94" w:rsidRPr="0095394B">
        <w:rPr>
          <w:rFonts w:ascii="Arial" w:hAnsi="Arial" w:cs="Arial"/>
          <w:color w:val="000000"/>
        </w:rPr>
        <w:t xml:space="preserve">and likewise </w:t>
      </w:r>
      <w:r w:rsidR="00FF3EE7" w:rsidRPr="0095394B">
        <w:rPr>
          <w:rFonts w:ascii="Arial" w:hAnsi="Arial" w:cs="Arial"/>
          <w:color w:val="000000"/>
        </w:rPr>
        <w:t>fun</w:t>
      </w:r>
      <w:r w:rsidR="00047D94" w:rsidRPr="0095394B">
        <w:rPr>
          <w:rFonts w:ascii="Arial" w:hAnsi="Arial" w:cs="Arial"/>
          <w:color w:val="000000"/>
        </w:rPr>
        <w:t>,</w:t>
      </w:r>
      <w:r w:rsidR="00FF3EE7" w:rsidRPr="0095394B">
        <w:rPr>
          <w:rFonts w:ascii="Arial" w:hAnsi="Arial" w:cs="Arial"/>
          <w:color w:val="000000"/>
        </w:rPr>
        <w:t xml:space="preserve"> conclusion.</w:t>
      </w:r>
      <w:r w:rsidR="00FF3EE7" w:rsidRPr="0095394B">
        <w:rPr>
          <w:rFonts w:ascii="Arial" w:hAnsi="Arial" w:cs="Arial"/>
          <w:color w:val="000000"/>
        </w:rPr>
        <w:tab/>
      </w:r>
    </w:p>
    <w:p w14:paraId="71DE5D1B" w14:textId="59F32FB0" w:rsidR="007D3FC5" w:rsidRPr="0095394B" w:rsidRDefault="00047D94" w:rsidP="007D3FC5">
      <w:pPr>
        <w:spacing w:line="360" w:lineRule="auto"/>
        <w:ind w:firstLine="720"/>
        <w:rPr>
          <w:rFonts w:ascii="Arial" w:hAnsi="Arial" w:cs="Arial"/>
          <w:color w:val="000000"/>
        </w:rPr>
      </w:pPr>
      <w:r w:rsidRPr="0095394B">
        <w:rPr>
          <w:rFonts w:ascii="Arial" w:hAnsi="Arial" w:cs="Arial"/>
          <w:color w:val="000000"/>
        </w:rPr>
        <w:t>The filmmaker admits that he enjoys</w:t>
      </w:r>
      <w:r w:rsidR="007D3FC5" w:rsidRPr="0095394B">
        <w:rPr>
          <w:rFonts w:ascii="Arial" w:hAnsi="Arial" w:cs="Arial"/>
          <w:color w:val="000000"/>
        </w:rPr>
        <w:t xml:space="preserve"> playing with the audience’s expectations of what could happen</w:t>
      </w:r>
      <w:r w:rsidRPr="0095394B">
        <w:rPr>
          <w:rFonts w:ascii="Arial" w:hAnsi="Arial" w:cs="Arial"/>
          <w:color w:val="000000"/>
        </w:rPr>
        <w:t xml:space="preserve"> and upending a foregone conclusion</w:t>
      </w:r>
      <w:r w:rsidR="007D3FC5" w:rsidRPr="0095394B">
        <w:rPr>
          <w:rFonts w:ascii="Arial" w:hAnsi="Arial" w:cs="Arial"/>
          <w:color w:val="000000"/>
        </w:rPr>
        <w:t xml:space="preserve">.  “A big piece of the premise to </w:t>
      </w:r>
      <w:r w:rsidR="007D3FC5" w:rsidRPr="0095394B">
        <w:rPr>
          <w:rFonts w:ascii="Arial" w:hAnsi="Arial" w:cs="Arial"/>
          <w:i/>
          <w:color w:val="000000"/>
        </w:rPr>
        <w:t xml:space="preserve">Get Out </w:t>
      </w:r>
      <w:r w:rsidR="007D3FC5" w:rsidRPr="0095394B">
        <w:rPr>
          <w:rFonts w:ascii="Arial" w:hAnsi="Arial" w:cs="Arial"/>
          <w:color w:val="000000"/>
        </w:rPr>
        <w:t>is that you have white girl bringing a black guy home, and she hasn’t thought through all of the social ramifications of that</w:t>
      </w:r>
      <w:r w:rsidRPr="0095394B">
        <w:rPr>
          <w:rFonts w:ascii="Arial" w:hAnsi="Arial" w:cs="Arial"/>
          <w:color w:val="000000"/>
        </w:rPr>
        <w:t xml:space="preserve">,” </w:t>
      </w:r>
      <w:r w:rsidR="00D1575A" w:rsidRPr="0095394B">
        <w:rPr>
          <w:rFonts w:ascii="Arial" w:hAnsi="Arial" w:cs="Arial"/>
          <w:color w:val="000000"/>
        </w:rPr>
        <w:t>Peele</w:t>
      </w:r>
      <w:r w:rsidRPr="0095394B">
        <w:rPr>
          <w:rFonts w:ascii="Arial" w:hAnsi="Arial" w:cs="Arial"/>
          <w:color w:val="000000"/>
        </w:rPr>
        <w:t xml:space="preserve"> gives.  “</w:t>
      </w:r>
      <w:r w:rsidR="007D3FC5" w:rsidRPr="0095394B">
        <w:rPr>
          <w:rFonts w:ascii="Arial" w:hAnsi="Arial" w:cs="Arial"/>
          <w:color w:val="000000"/>
        </w:rPr>
        <w:t xml:space="preserve">She assumes her family is going to be fine with it.  They turn out to be, but there are some subtler works at play that we begin to see a part of something much more sinister.”  </w:t>
      </w:r>
    </w:p>
    <w:p w14:paraId="35C12CEE" w14:textId="0501E5CA" w:rsidR="00181ED6" w:rsidRPr="0095394B" w:rsidRDefault="00181ED6" w:rsidP="00181ED6">
      <w:pPr>
        <w:spacing w:line="360" w:lineRule="auto"/>
        <w:ind w:firstLine="720"/>
        <w:rPr>
          <w:rFonts w:ascii="Arial" w:hAnsi="Arial" w:cs="Arial"/>
          <w:color w:val="000000"/>
        </w:rPr>
      </w:pPr>
      <w:r w:rsidRPr="0095394B">
        <w:rPr>
          <w:rFonts w:ascii="Arial" w:hAnsi="Arial" w:cs="Arial"/>
          <w:color w:val="000000"/>
        </w:rPr>
        <w:t xml:space="preserve">This series of not-quite-right </w:t>
      </w:r>
      <w:r w:rsidR="00D1575A" w:rsidRPr="0095394B">
        <w:rPr>
          <w:rFonts w:ascii="Arial" w:hAnsi="Arial" w:cs="Arial"/>
          <w:color w:val="000000"/>
        </w:rPr>
        <w:t>moments</w:t>
      </w:r>
      <w:r w:rsidRPr="0095394B">
        <w:rPr>
          <w:rFonts w:ascii="Arial" w:hAnsi="Arial" w:cs="Arial"/>
          <w:color w:val="000000"/>
        </w:rPr>
        <w:t xml:space="preserve"> that </w:t>
      </w:r>
      <w:r w:rsidR="00047D94" w:rsidRPr="0095394B">
        <w:rPr>
          <w:rFonts w:ascii="Arial" w:hAnsi="Arial" w:cs="Arial"/>
          <w:color w:val="000000"/>
        </w:rPr>
        <w:t>make Chris more and more suspicious unfold slowly.  Whether it is curiosity about the odd behavior of the Armitage’s help—or feeling like he stepped into another world during the family’s annual celebration of their departed grandfather—Chris realizes that he isn’t the one who is going insane</w:t>
      </w:r>
      <w:r w:rsidR="00FF26F4" w:rsidRPr="0095394B">
        <w:rPr>
          <w:rFonts w:ascii="Arial" w:hAnsi="Arial" w:cs="Arial"/>
          <w:color w:val="000000"/>
        </w:rPr>
        <w:t>.  “The trick</w:t>
      </w:r>
      <w:r w:rsidRPr="0095394B">
        <w:rPr>
          <w:rFonts w:ascii="Arial" w:hAnsi="Arial" w:cs="Arial"/>
          <w:color w:val="000000"/>
        </w:rPr>
        <w:t xml:space="preserve"> was to make sure that nothing so crazy happened so fast that we</w:t>
      </w:r>
      <w:r w:rsidR="007D3FC5" w:rsidRPr="0095394B">
        <w:rPr>
          <w:rFonts w:ascii="Arial" w:hAnsi="Arial" w:cs="Arial"/>
          <w:color w:val="000000"/>
        </w:rPr>
        <w:t xml:space="preserve"> wouldn’t believe the </w:t>
      </w:r>
      <w:r w:rsidRPr="0095394B">
        <w:rPr>
          <w:rFonts w:ascii="Arial" w:hAnsi="Arial" w:cs="Arial"/>
          <w:color w:val="000000"/>
        </w:rPr>
        <w:t>characters would stay in this situation</w:t>
      </w:r>
      <w:r w:rsidR="007D3FC5" w:rsidRPr="0095394B">
        <w:rPr>
          <w:rFonts w:ascii="Arial" w:hAnsi="Arial" w:cs="Arial"/>
          <w:color w:val="000000"/>
        </w:rPr>
        <w:t xml:space="preserve">,” </w:t>
      </w:r>
      <w:r w:rsidR="00047D94" w:rsidRPr="0095394B">
        <w:rPr>
          <w:rFonts w:ascii="Arial" w:hAnsi="Arial" w:cs="Arial"/>
          <w:color w:val="000000"/>
        </w:rPr>
        <w:t>Peele</w:t>
      </w:r>
      <w:r w:rsidR="007D3FC5" w:rsidRPr="0095394B">
        <w:rPr>
          <w:rFonts w:ascii="Arial" w:hAnsi="Arial" w:cs="Arial"/>
          <w:color w:val="000000"/>
        </w:rPr>
        <w:t xml:space="preserve"> reveals.  “The </w:t>
      </w:r>
      <w:r w:rsidR="007D3FC5" w:rsidRPr="0095394B">
        <w:rPr>
          <w:rFonts w:ascii="Arial" w:hAnsi="Arial" w:cs="Arial"/>
          <w:color w:val="000000"/>
        </w:rPr>
        <w:lastRenderedPageBreak/>
        <w:t>element</w:t>
      </w:r>
      <w:r w:rsidRPr="0095394B">
        <w:rPr>
          <w:rFonts w:ascii="Arial" w:hAnsi="Arial" w:cs="Arial"/>
          <w:color w:val="000000"/>
        </w:rPr>
        <w:t xml:space="preserve"> that start</w:t>
      </w:r>
      <w:r w:rsidR="007D3FC5" w:rsidRPr="0095394B">
        <w:rPr>
          <w:rFonts w:ascii="Arial" w:hAnsi="Arial" w:cs="Arial"/>
          <w:color w:val="000000"/>
        </w:rPr>
        <w:t>s</w:t>
      </w:r>
      <w:r w:rsidRPr="0095394B">
        <w:rPr>
          <w:rFonts w:ascii="Arial" w:hAnsi="Arial" w:cs="Arial"/>
          <w:color w:val="000000"/>
        </w:rPr>
        <w:t xml:space="preserve"> to alarm Chris is meeting the help, and finding that </w:t>
      </w:r>
      <w:r w:rsidR="007D3FC5" w:rsidRPr="0095394B">
        <w:rPr>
          <w:rFonts w:ascii="Arial" w:hAnsi="Arial" w:cs="Arial"/>
          <w:color w:val="000000"/>
        </w:rPr>
        <w:t>they’re a little off</w:t>
      </w:r>
      <w:r w:rsidRPr="0095394B">
        <w:rPr>
          <w:rFonts w:ascii="Arial" w:hAnsi="Arial" w:cs="Arial"/>
          <w:color w:val="000000"/>
        </w:rPr>
        <w:t xml:space="preserve">.  </w:t>
      </w:r>
      <w:r w:rsidR="007D3FC5" w:rsidRPr="0095394B">
        <w:rPr>
          <w:rFonts w:ascii="Arial" w:hAnsi="Arial" w:cs="Arial"/>
          <w:color w:val="000000"/>
        </w:rPr>
        <w:t>“They’re</w:t>
      </w:r>
      <w:r w:rsidRPr="0095394B">
        <w:rPr>
          <w:rFonts w:ascii="Arial" w:hAnsi="Arial" w:cs="Arial"/>
          <w:color w:val="000000"/>
        </w:rPr>
        <w:t xml:space="preserve"> not like anybody </w:t>
      </w:r>
      <w:r w:rsidR="007D3FC5" w:rsidRPr="0095394B">
        <w:rPr>
          <w:rFonts w:ascii="Arial" w:hAnsi="Arial" w:cs="Arial"/>
          <w:color w:val="000000"/>
        </w:rPr>
        <w:t>he’s</w:t>
      </w:r>
      <w:r w:rsidRPr="0095394B">
        <w:rPr>
          <w:rFonts w:ascii="Arial" w:hAnsi="Arial" w:cs="Arial"/>
          <w:color w:val="000000"/>
        </w:rPr>
        <w:t xml:space="preserve"> ever met.</w:t>
      </w:r>
      <w:r w:rsidR="007D3FC5" w:rsidRPr="0095394B">
        <w:rPr>
          <w:rFonts w:ascii="Arial" w:hAnsi="Arial" w:cs="Arial"/>
          <w:color w:val="000000"/>
        </w:rPr>
        <w:t>”</w:t>
      </w:r>
    </w:p>
    <w:p w14:paraId="71DF95F3" w14:textId="2D92E6D4" w:rsidR="00C42BCE" w:rsidRPr="0095394B" w:rsidRDefault="00C42BCE" w:rsidP="00C42BCE">
      <w:pPr>
        <w:spacing w:line="360" w:lineRule="auto"/>
        <w:ind w:firstLine="720"/>
        <w:rPr>
          <w:rFonts w:ascii="Arial" w:hAnsi="Arial" w:cs="Arial"/>
          <w:color w:val="000000"/>
        </w:rPr>
      </w:pPr>
      <w:r w:rsidRPr="0095394B">
        <w:rPr>
          <w:rFonts w:ascii="Arial" w:hAnsi="Arial" w:cs="Arial"/>
          <w:color w:val="000000"/>
        </w:rPr>
        <w:t xml:space="preserve">Still, the </w:t>
      </w:r>
      <w:r w:rsidR="00996E8F" w:rsidRPr="0095394B">
        <w:rPr>
          <w:rFonts w:ascii="Arial" w:hAnsi="Arial" w:cs="Arial"/>
          <w:color w:val="000000"/>
        </w:rPr>
        <w:t>writer/</w:t>
      </w:r>
      <w:r w:rsidRPr="0095394B">
        <w:rPr>
          <w:rFonts w:ascii="Arial" w:hAnsi="Arial" w:cs="Arial"/>
          <w:color w:val="000000"/>
        </w:rPr>
        <w:t xml:space="preserve">director says that it was of the utmost importance for the hero of the </w:t>
      </w:r>
      <w:r w:rsidR="00996E8F" w:rsidRPr="0095394B">
        <w:rPr>
          <w:rFonts w:ascii="Arial" w:hAnsi="Arial" w:cs="Arial"/>
          <w:color w:val="000000"/>
        </w:rPr>
        <w:t>thriller</w:t>
      </w:r>
      <w:r w:rsidRPr="0095394B">
        <w:rPr>
          <w:rFonts w:ascii="Arial" w:hAnsi="Arial" w:cs="Arial"/>
          <w:color w:val="000000"/>
        </w:rPr>
        <w:t xml:space="preserve"> to never do anything the audience wouldn’t.  “I hate that in a movie,” laughs Peele.  “Especially in a thriller, when you want somebody to just pick up the phone, call the damn cops and get out</w:t>
      </w:r>
      <w:r w:rsidR="00996E8F" w:rsidRPr="0095394B">
        <w:rPr>
          <w:rFonts w:ascii="Arial" w:hAnsi="Arial" w:cs="Arial"/>
          <w:color w:val="000000"/>
        </w:rPr>
        <w:t xml:space="preserve"> of</w:t>
      </w:r>
      <w:r w:rsidRPr="0095394B">
        <w:rPr>
          <w:rFonts w:ascii="Arial" w:hAnsi="Arial" w:cs="Arial"/>
          <w:color w:val="000000"/>
        </w:rPr>
        <w:t xml:space="preserve"> the house.  That’s what I allowed Chris to be—an actual, smart, logical human being—because it is so satisfying.”  </w:t>
      </w:r>
    </w:p>
    <w:p w14:paraId="4D0C782D" w14:textId="37BE8EF9" w:rsidR="00C92895" w:rsidRPr="0095394B" w:rsidRDefault="004B41AE" w:rsidP="00B706CE">
      <w:pPr>
        <w:spacing w:line="360" w:lineRule="auto"/>
        <w:ind w:firstLine="720"/>
        <w:rPr>
          <w:rFonts w:ascii="Arial" w:hAnsi="Arial" w:cs="Arial"/>
          <w:color w:val="000000"/>
        </w:rPr>
      </w:pPr>
      <w:r w:rsidRPr="0095394B">
        <w:rPr>
          <w:rFonts w:ascii="Arial" w:hAnsi="Arial" w:cs="Arial"/>
          <w:color w:val="000000"/>
        </w:rPr>
        <w:t xml:space="preserve">As do the most </w:t>
      </w:r>
      <w:r w:rsidR="00047D94" w:rsidRPr="0095394B">
        <w:rPr>
          <w:rFonts w:ascii="Arial" w:hAnsi="Arial" w:cs="Arial"/>
          <w:color w:val="000000"/>
        </w:rPr>
        <w:t>provocative</w:t>
      </w:r>
      <w:r w:rsidR="006D2856" w:rsidRPr="0095394B">
        <w:rPr>
          <w:rFonts w:ascii="Arial" w:hAnsi="Arial" w:cs="Arial"/>
          <w:color w:val="000000"/>
        </w:rPr>
        <w:t xml:space="preserve"> of horror </w:t>
      </w:r>
      <w:r w:rsidR="00047D94" w:rsidRPr="0095394B">
        <w:rPr>
          <w:rFonts w:ascii="Arial" w:hAnsi="Arial" w:cs="Arial"/>
          <w:color w:val="000000"/>
        </w:rPr>
        <w:t>offerings</w:t>
      </w:r>
      <w:r w:rsidR="006D2856" w:rsidRPr="0095394B">
        <w:rPr>
          <w:rFonts w:ascii="Arial" w:hAnsi="Arial" w:cs="Arial"/>
          <w:color w:val="000000"/>
        </w:rPr>
        <w:t xml:space="preserve">—from </w:t>
      </w:r>
      <w:r w:rsidR="008F4BF2" w:rsidRPr="0095394B">
        <w:rPr>
          <w:rFonts w:ascii="Arial" w:hAnsi="Arial" w:cs="Arial"/>
          <w:color w:val="000000"/>
        </w:rPr>
        <w:t xml:space="preserve">George Romero’s </w:t>
      </w:r>
      <w:r w:rsidRPr="0095394B">
        <w:rPr>
          <w:rFonts w:ascii="Arial" w:hAnsi="Arial" w:cs="Arial"/>
          <w:i/>
          <w:color w:val="000000"/>
        </w:rPr>
        <w:t>Dawn of the Dead</w:t>
      </w:r>
      <w:r w:rsidR="001F152D" w:rsidRPr="0095394B">
        <w:rPr>
          <w:rFonts w:ascii="Arial" w:hAnsi="Arial" w:cs="Arial"/>
          <w:color w:val="000000"/>
        </w:rPr>
        <w:t xml:space="preserve">’s exploration of </w:t>
      </w:r>
      <w:r w:rsidR="008F4BF2" w:rsidRPr="0095394B">
        <w:rPr>
          <w:rFonts w:ascii="Arial" w:hAnsi="Arial" w:cs="Arial"/>
          <w:color w:val="000000"/>
        </w:rPr>
        <w:t>the height-of</w:t>
      </w:r>
      <w:r w:rsidR="001F152D" w:rsidRPr="0095394B">
        <w:rPr>
          <w:rFonts w:ascii="Arial" w:hAnsi="Arial" w:cs="Arial"/>
          <w:color w:val="000000"/>
        </w:rPr>
        <w:t xml:space="preserve">-Vietnam </w:t>
      </w:r>
      <w:r w:rsidR="008F4BF2" w:rsidRPr="0095394B">
        <w:rPr>
          <w:rFonts w:ascii="Arial" w:hAnsi="Arial" w:cs="Arial"/>
          <w:color w:val="000000"/>
        </w:rPr>
        <w:t>era</w:t>
      </w:r>
      <w:r w:rsidR="006D2856" w:rsidRPr="0095394B">
        <w:rPr>
          <w:rFonts w:ascii="Arial" w:hAnsi="Arial" w:cs="Arial"/>
          <w:color w:val="000000"/>
        </w:rPr>
        <w:t xml:space="preserve"> to</w:t>
      </w:r>
      <w:r w:rsidR="008F4BF2" w:rsidRPr="0095394B">
        <w:rPr>
          <w:rFonts w:ascii="Arial" w:hAnsi="Arial" w:cs="Arial"/>
          <w:color w:val="000000"/>
        </w:rPr>
        <w:t xml:space="preserve"> Wes </w:t>
      </w:r>
      <w:r w:rsidR="00443AD8" w:rsidRPr="0095394B">
        <w:rPr>
          <w:rFonts w:ascii="Arial" w:hAnsi="Arial" w:cs="Arial"/>
          <w:color w:val="000000"/>
        </w:rPr>
        <w:t>Craven’s</w:t>
      </w:r>
      <w:r w:rsidR="006D2856" w:rsidRPr="0095394B">
        <w:rPr>
          <w:rFonts w:ascii="Arial" w:hAnsi="Arial" w:cs="Arial"/>
          <w:color w:val="000000"/>
        </w:rPr>
        <w:t xml:space="preserve"> </w:t>
      </w:r>
      <w:r w:rsidR="008F4BF2" w:rsidRPr="0095394B">
        <w:rPr>
          <w:rFonts w:ascii="Arial" w:hAnsi="Arial" w:cs="Arial"/>
          <w:i/>
          <w:color w:val="000000"/>
        </w:rPr>
        <w:t xml:space="preserve">The Last House on the Left </w:t>
      </w:r>
      <w:r w:rsidR="001D22F8" w:rsidRPr="0095394B">
        <w:rPr>
          <w:rFonts w:ascii="Arial" w:hAnsi="Arial" w:cs="Arial"/>
          <w:color w:val="000000"/>
        </w:rPr>
        <w:t>exa</w:t>
      </w:r>
      <w:r w:rsidR="00047D94" w:rsidRPr="0095394B">
        <w:rPr>
          <w:rFonts w:ascii="Arial" w:hAnsi="Arial" w:cs="Arial"/>
          <w:color w:val="000000"/>
        </w:rPr>
        <w:t>mination of the inherently violent nature of humans</w:t>
      </w:r>
      <w:r w:rsidRPr="0095394B">
        <w:rPr>
          <w:rFonts w:ascii="Arial" w:hAnsi="Arial" w:cs="Arial"/>
          <w:color w:val="000000"/>
        </w:rPr>
        <w:t>—</w:t>
      </w:r>
      <w:r w:rsidRPr="0095394B">
        <w:rPr>
          <w:rFonts w:ascii="Arial" w:hAnsi="Arial" w:cs="Arial"/>
          <w:i/>
          <w:color w:val="000000"/>
        </w:rPr>
        <w:t xml:space="preserve">Get Out </w:t>
      </w:r>
      <w:r w:rsidR="001F152D" w:rsidRPr="0095394B">
        <w:rPr>
          <w:rFonts w:ascii="Arial" w:hAnsi="Arial" w:cs="Arial"/>
          <w:color w:val="000000"/>
        </w:rPr>
        <w:t>greets</w:t>
      </w:r>
      <w:r w:rsidRPr="0095394B">
        <w:rPr>
          <w:rFonts w:ascii="Arial" w:hAnsi="Arial" w:cs="Arial"/>
          <w:color w:val="000000"/>
        </w:rPr>
        <w:t xml:space="preserve"> audiences </w:t>
      </w:r>
      <w:r w:rsidR="001F152D" w:rsidRPr="0095394B">
        <w:rPr>
          <w:rFonts w:ascii="Arial" w:hAnsi="Arial" w:cs="Arial"/>
          <w:color w:val="000000"/>
        </w:rPr>
        <w:t>with</w:t>
      </w:r>
      <w:r w:rsidRPr="0095394B">
        <w:rPr>
          <w:rFonts w:ascii="Arial" w:hAnsi="Arial" w:cs="Arial"/>
          <w:color w:val="000000"/>
        </w:rPr>
        <w:t xml:space="preserve"> a </w:t>
      </w:r>
      <w:r w:rsidR="00996E8F" w:rsidRPr="0095394B">
        <w:rPr>
          <w:rFonts w:ascii="Arial" w:hAnsi="Arial" w:cs="Arial"/>
          <w:color w:val="000000"/>
        </w:rPr>
        <w:t>provocation</w:t>
      </w:r>
      <w:r w:rsidRPr="0095394B">
        <w:rPr>
          <w:rFonts w:ascii="Arial" w:hAnsi="Arial" w:cs="Arial"/>
          <w:color w:val="000000"/>
        </w:rPr>
        <w:t xml:space="preserve"> that is much more than </w:t>
      </w:r>
      <w:r w:rsidR="00996E8F" w:rsidRPr="0095394B">
        <w:rPr>
          <w:rFonts w:ascii="Arial" w:hAnsi="Arial" w:cs="Arial"/>
          <w:color w:val="000000"/>
        </w:rPr>
        <w:t>simple e</w:t>
      </w:r>
      <w:r w:rsidRPr="0095394B">
        <w:rPr>
          <w:rFonts w:ascii="Arial" w:hAnsi="Arial" w:cs="Arial"/>
          <w:color w:val="000000"/>
        </w:rPr>
        <w:t xml:space="preserve">ntertainment.  </w:t>
      </w:r>
      <w:r w:rsidR="00A93645" w:rsidRPr="0095394B">
        <w:rPr>
          <w:rFonts w:ascii="Arial" w:hAnsi="Arial" w:cs="Arial"/>
          <w:color w:val="000000"/>
        </w:rPr>
        <w:t>“This movie is about a lot of things</w:t>
      </w:r>
      <w:r w:rsidRPr="0095394B">
        <w:rPr>
          <w:rFonts w:ascii="Arial" w:hAnsi="Arial" w:cs="Arial"/>
          <w:color w:val="000000"/>
        </w:rPr>
        <w:t xml:space="preserve">,” </w:t>
      </w:r>
      <w:r w:rsidR="008F4BF2" w:rsidRPr="0095394B">
        <w:rPr>
          <w:rFonts w:ascii="Arial" w:hAnsi="Arial" w:cs="Arial"/>
          <w:color w:val="000000"/>
        </w:rPr>
        <w:t>states</w:t>
      </w:r>
      <w:r w:rsidRPr="0095394B">
        <w:rPr>
          <w:rFonts w:ascii="Arial" w:hAnsi="Arial" w:cs="Arial"/>
          <w:color w:val="000000"/>
        </w:rPr>
        <w:t xml:space="preserve"> Peele.  “</w:t>
      </w:r>
      <w:r w:rsidR="00A93645" w:rsidRPr="0095394B">
        <w:rPr>
          <w:rFonts w:ascii="Arial" w:hAnsi="Arial" w:cs="Arial"/>
          <w:color w:val="000000"/>
        </w:rPr>
        <w:t>It’s about th</w:t>
      </w:r>
      <w:r w:rsidRPr="0095394B">
        <w:rPr>
          <w:rFonts w:ascii="Arial" w:hAnsi="Arial" w:cs="Arial"/>
          <w:color w:val="000000"/>
        </w:rPr>
        <w:t xml:space="preserve">e way America deals with race and </w:t>
      </w:r>
      <w:r w:rsidR="00A93645" w:rsidRPr="0095394B">
        <w:rPr>
          <w:rFonts w:ascii="Arial" w:hAnsi="Arial" w:cs="Arial"/>
          <w:color w:val="000000"/>
        </w:rPr>
        <w:t>the idea t</w:t>
      </w:r>
      <w:r w:rsidR="00C92895" w:rsidRPr="0095394B">
        <w:rPr>
          <w:rFonts w:ascii="Arial" w:hAnsi="Arial" w:cs="Arial"/>
          <w:color w:val="000000"/>
        </w:rPr>
        <w:t>hat racism itself is a demon; i</w:t>
      </w:r>
      <w:r w:rsidR="00A93645" w:rsidRPr="0095394B">
        <w:rPr>
          <w:rFonts w:ascii="Arial" w:hAnsi="Arial" w:cs="Arial"/>
          <w:color w:val="000000"/>
        </w:rPr>
        <w:t>t’s an American monster.  It’s als</w:t>
      </w:r>
      <w:r w:rsidRPr="0095394B">
        <w:rPr>
          <w:rFonts w:ascii="Arial" w:hAnsi="Arial" w:cs="Arial"/>
          <w:color w:val="000000"/>
        </w:rPr>
        <w:t xml:space="preserve">o about the notion of neglect and </w:t>
      </w:r>
      <w:r w:rsidR="001F152D" w:rsidRPr="0095394B">
        <w:rPr>
          <w:rFonts w:ascii="Arial" w:hAnsi="Arial" w:cs="Arial"/>
          <w:color w:val="000000"/>
        </w:rPr>
        <w:t>the idea that</w:t>
      </w:r>
      <w:r w:rsidR="00996E8F" w:rsidRPr="0095394B">
        <w:rPr>
          <w:rFonts w:ascii="Arial" w:hAnsi="Arial" w:cs="Arial"/>
          <w:color w:val="000000"/>
        </w:rPr>
        <w:t>, if we allow ourselves to</w:t>
      </w:r>
      <w:r w:rsidR="001F152D" w:rsidRPr="0095394B">
        <w:rPr>
          <w:rFonts w:ascii="Arial" w:hAnsi="Arial" w:cs="Arial"/>
          <w:color w:val="000000"/>
        </w:rPr>
        <w:t xml:space="preserve"> </w:t>
      </w:r>
      <w:r w:rsidR="00996E8F" w:rsidRPr="0095394B">
        <w:rPr>
          <w:rFonts w:ascii="Arial" w:hAnsi="Arial" w:cs="Arial"/>
          <w:color w:val="000000"/>
        </w:rPr>
        <w:t xml:space="preserve">do so, </w:t>
      </w:r>
      <w:r w:rsidR="001F152D" w:rsidRPr="0095394B">
        <w:rPr>
          <w:rFonts w:ascii="Arial" w:hAnsi="Arial" w:cs="Arial"/>
          <w:color w:val="000000"/>
        </w:rPr>
        <w:t xml:space="preserve">humans </w:t>
      </w:r>
      <w:r w:rsidR="00A93645" w:rsidRPr="0095394B">
        <w:rPr>
          <w:rFonts w:ascii="Arial" w:hAnsi="Arial" w:cs="Arial"/>
          <w:color w:val="000000"/>
        </w:rPr>
        <w:t>can stand by while atrocities happen.”</w:t>
      </w:r>
      <w:r w:rsidR="00C92895" w:rsidRPr="0095394B">
        <w:rPr>
          <w:rFonts w:ascii="Arial" w:hAnsi="Arial" w:cs="Arial"/>
          <w:color w:val="000000"/>
        </w:rPr>
        <w:t xml:space="preserve">  </w:t>
      </w:r>
      <w:r w:rsidR="00996E8F" w:rsidRPr="0095394B">
        <w:rPr>
          <w:rFonts w:ascii="Arial" w:hAnsi="Arial" w:cs="Arial"/>
          <w:color w:val="000000"/>
        </w:rPr>
        <w:t>He</w:t>
      </w:r>
      <w:r w:rsidR="00C92895" w:rsidRPr="0095394B">
        <w:rPr>
          <w:rFonts w:ascii="Arial" w:hAnsi="Arial" w:cs="Arial"/>
          <w:color w:val="000000"/>
        </w:rPr>
        <w:t xml:space="preserve"> felt it was </w:t>
      </w:r>
      <w:r w:rsidR="00967EF4" w:rsidRPr="0095394B">
        <w:rPr>
          <w:rFonts w:ascii="Arial" w:hAnsi="Arial" w:cs="Arial"/>
          <w:color w:val="000000"/>
        </w:rPr>
        <w:t>critical</w:t>
      </w:r>
      <w:r w:rsidR="00C92895" w:rsidRPr="0095394B">
        <w:rPr>
          <w:rFonts w:ascii="Arial" w:hAnsi="Arial" w:cs="Arial"/>
          <w:color w:val="000000"/>
        </w:rPr>
        <w:t xml:space="preserve"> to mine the genre and discuss how race can have an impact on horror.  “It’s an important piece of this conversation.”</w:t>
      </w:r>
    </w:p>
    <w:p w14:paraId="11424286" w14:textId="0917EAE0" w:rsidR="00CC12CB" w:rsidRPr="0095394B" w:rsidRDefault="00C92895" w:rsidP="004B41AE">
      <w:pPr>
        <w:spacing w:line="360" w:lineRule="auto"/>
        <w:ind w:firstLine="720"/>
        <w:rPr>
          <w:rFonts w:ascii="Arial" w:hAnsi="Arial" w:cs="Arial"/>
          <w:color w:val="000000"/>
        </w:rPr>
      </w:pPr>
      <w:r w:rsidRPr="0095394B">
        <w:rPr>
          <w:rFonts w:ascii="Arial" w:hAnsi="Arial" w:cs="Arial"/>
          <w:color w:val="000000"/>
        </w:rPr>
        <w:t xml:space="preserve">While many would have expected the multihyphenate to make his </w:t>
      </w:r>
      <w:r w:rsidR="00AE6A9E" w:rsidRPr="0095394B">
        <w:rPr>
          <w:rFonts w:ascii="Arial" w:hAnsi="Arial" w:cs="Arial"/>
          <w:color w:val="000000"/>
        </w:rPr>
        <w:t>theatrical</w:t>
      </w:r>
      <w:r w:rsidRPr="0095394B">
        <w:rPr>
          <w:rFonts w:ascii="Arial" w:hAnsi="Arial" w:cs="Arial"/>
          <w:color w:val="000000"/>
        </w:rPr>
        <w:t xml:space="preserve"> debut with </w:t>
      </w:r>
      <w:r w:rsidR="001D22F8" w:rsidRPr="0095394B">
        <w:rPr>
          <w:rFonts w:ascii="Arial" w:hAnsi="Arial" w:cs="Arial"/>
          <w:color w:val="000000"/>
        </w:rPr>
        <w:t xml:space="preserve">a light-hearted </w:t>
      </w:r>
      <w:r w:rsidR="00996E8F" w:rsidRPr="0095394B">
        <w:rPr>
          <w:rFonts w:ascii="Arial" w:hAnsi="Arial" w:cs="Arial"/>
          <w:color w:val="000000"/>
        </w:rPr>
        <w:t xml:space="preserve">physical </w:t>
      </w:r>
      <w:r w:rsidR="001D22F8" w:rsidRPr="0095394B">
        <w:rPr>
          <w:rFonts w:ascii="Arial" w:hAnsi="Arial" w:cs="Arial"/>
          <w:color w:val="000000"/>
        </w:rPr>
        <w:t>comedy</w:t>
      </w:r>
      <w:r w:rsidRPr="0095394B">
        <w:rPr>
          <w:rFonts w:ascii="Arial" w:hAnsi="Arial" w:cs="Arial"/>
          <w:color w:val="000000"/>
        </w:rPr>
        <w:t xml:space="preserve">, Peele knew he wanted </w:t>
      </w:r>
      <w:r w:rsidRPr="0095394B">
        <w:rPr>
          <w:rFonts w:ascii="Arial" w:hAnsi="Arial" w:cs="Arial"/>
          <w:i/>
          <w:color w:val="000000"/>
        </w:rPr>
        <w:t xml:space="preserve">Get Out </w:t>
      </w:r>
      <w:r w:rsidRPr="0095394B">
        <w:rPr>
          <w:rFonts w:ascii="Arial" w:hAnsi="Arial" w:cs="Arial"/>
          <w:color w:val="000000"/>
        </w:rPr>
        <w:t xml:space="preserve">to be his fore into directing.  “Writing and directing </w:t>
      </w:r>
      <w:r w:rsidR="00996E8F" w:rsidRPr="0095394B">
        <w:rPr>
          <w:rFonts w:ascii="Arial" w:hAnsi="Arial" w:cs="Arial"/>
          <w:color w:val="000000"/>
        </w:rPr>
        <w:t>are</w:t>
      </w:r>
      <w:r w:rsidRPr="0095394B">
        <w:rPr>
          <w:rFonts w:ascii="Arial" w:hAnsi="Arial" w:cs="Arial"/>
          <w:color w:val="000000"/>
        </w:rPr>
        <w:t xml:space="preserve"> easier than </w:t>
      </w:r>
      <w:r w:rsidRPr="0095394B">
        <w:rPr>
          <w:rFonts w:ascii="Arial" w:hAnsi="Arial" w:cs="Arial"/>
          <w:i/>
          <w:color w:val="000000"/>
        </w:rPr>
        <w:t>not</w:t>
      </w:r>
      <w:r w:rsidRPr="0095394B">
        <w:rPr>
          <w:rFonts w:ascii="Arial" w:hAnsi="Arial" w:cs="Arial"/>
          <w:color w:val="000000"/>
        </w:rPr>
        <w:t xml:space="preserve"> doing both</w:t>
      </w:r>
      <w:r w:rsidR="001D22F8" w:rsidRPr="0095394B">
        <w:rPr>
          <w:rFonts w:ascii="Arial" w:hAnsi="Arial" w:cs="Arial"/>
          <w:color w:val="000000"/>
        </w:rPr>
        <w:t>,” he says.  “</w:t>
      </w:r>
      <w:r w:rsidRPr="0095394B">
        <w:rPr>
          <w:rFonts w:ascii="Arial" w:hAnsi="Arial" w:cs="Arial"/>
          <w:color w:val="000000"/>
        </w:rPr>
        <w:t xml:space="preserve">The beauty is </w:t>
      </w:r>
      <w:r w:rsidR="00CC12CB" w:rsidRPr="0095394B">
        <w:rPr>
          <w:rFonts w:ascii="Arial" w:hAnsi="Arial" w:cs="Arial"/>
          <w:color w:val="000000"/>
        </w:rPr>
        <w:t>that they’re done at separate times, so you don’t have to ove</w:t>
      </w:r>
      <w:r w:rsidRPr="0095394B">
        <w:rPr>
          <w:rFonts w:ascii="Arial" w:hAnsi="Arial" w:cs="Arial"/>
          <w:color w:val="000000"/>
        </w:rPr>
        <w:t xml:space="preserve">rlap the responsibility.  It’s a great advantage </w:t>
      </w:r>
      <w:r w:rsidR="00CC12CB" w:rsidRPr="0095394B">
        <w:rPr>
          <w:rFonts w:ascii="Arial" w:hAnsi="Arial" w:cs="Arial"/>
          <w:color w:val="000000"/>
        </w:rPr>
        <w:t xml:space="preserve">to feel the confidence to change something on set, and know that you’re not missing </w:t>
      </w:r>
      <w:r w:rsidR="00AE6A9E" w:rsidRPr="0095394B">
        <w:rPr>
          <w:rFonts w:ascii="Arial" w:hAnsi="Arial" w:cs="Arial"/>
          <w:color w:val="000000"/>
        </w:rPr>
        <w:t>what</w:t>
      </w:r>
      <w:r w:rsidRPr="0095394B">
        <w:rPr>
          <w:rFonts w:ascii="Arial" w:hAnsi="Arial" w:cs="Arial"/>
          <w:color w:val="000000"/>
        </w:rPr>
        <w:t xml:space="preserve"> the writer intended</w:t>
      </w:r>
      <w:r w:rsidR="00CC12CB" w:rsidRPr="0095394B">
        <w:rPr>
          <w:rFonts w:ascii="Arial" w:hAnsi="Arial" w:cs="Arial"/>
          <w:color w:val="000000"/>
        </w:rPr>
        <w:t>.</w:t>
      </w:r>
      <w:r w:rsidRPr="0095394B">
        <w:rPr>
          <w:rFonts w:ascii="Arial" w:hAnsi="Arial" w:cs="Arial"/>
          <w:color w:val="000000"/>
        </w:rPr>
        <w:t>”</w:t>
      </w:r>
      <w:r w:rsidR="00CC12CB" w:rsidRPr="0095394B">
        <w:rPr>
          <w:rFonts w:ascii="Arial" w:hAnsi="Arial" w:cs="Arial"/>
          <w:color w:val="000000"/>
        </w:rPr>
        <w:t xml:space="preserve">  </w:t>
      </w:r>
    </w:p>
    <w:p w14:paraId="7269B4C8" w14:textId="2E32F052" w:rsidR="00C10D2F" w:rsidRPr="0095394B" w:rsidRDefault="006B19AB" w:rsidP="00C10D2F">
      <w:pPr>
        <w:spacing w:line="360" w:lineRule="auto"/>
        <w:ind w:firstLine="720"/>
        <w:rPr>
          <w:rFonts w:ascii="Arial" w:hAnsi="Arial" w:cs="Arial"/>
          <w:color w:val="000000"/>
        </w:rPr>
      </w:pPr>
      <w:r w:rsidRPr="0095394B">
        <w:rPr>
          <w:rFonts w:ascii="Arial" w:hAnsi="Arial" w:cs="Arial"/>
          <w:color w:val="000000"/>
        </w:rPr>
        <w:t>To help him bring his screenplay to the big screen, Peele and </w:t>
      </w:r>
      <w:r w:rsidRPr="0095394B">
        <w:rPr>
          <w:rFonts w:ascii="Arial" w:hAnsi="Arial" w:cs="Arial"/>
          <w:bCs/>
          <w:color w:val="000000"/>
        </w:rPr>
        <w:t>veteran p</w:t>
      </w:r>
      <w:r w:rsidRPr="0095394B">
        <w:rPr>
          <w:rFonts w:ascii="Arial" w:hAnsi="Arial" w:cs="Arial"/>
          <w:color w:val="000000"/>
        </w:rPr>
        <w:t>roducers</w:t>
      </w:r>
      <w:r w:rsidRPr="0095394B">
        <w:rPr>
          <w:rFonts w:ascii="Arial" w:hAnsi="Arial" w:cs="Arial"/>
          <w:bCs/>
          <w:color w:val="000000"/>
        </w:rPr>
        <w:t xml:space="preserve"> Sean McKittrick and Edward H. Hamm Jr.—who have guided many actors making their directorial debuts, including Jason Bateman on the ingenious </w:t>
      </w:r>
      <w:r w:rsidRPr="0095394B">
        <w:rPr>
          <w:rFonts w:ascii="Arial" w:hAnsi="Arial" w:cs="Arial"/>
          <w:bCs/>
          <w:i/>
          <w:iCs/>
          <w:color w:val="000000"/>
        </w:rPr>
        <w:t>Bad Words</w:t>
      </w:r>
      <w:r w:rsidR="00C10D2F" w:rsidRPr="0095394B">
        <w:rPr>
          <w:rFonts w:ascii="Arial" w:hAnsi="Arial" w:cs="Arial"/>
          <w:color w:val="000000"/>
        </w:rPr>
        <w:t>—</w:t>
      </w:r>
      <w:r w:rsidR="00FF3EE7" w:rsidRPr="0095394B">
        <w:rPr>
          <w:rFonts w:ascii="Arial" w:hAnsi="Arial" w:cs="Arial"/>
          <w:color w:val="000000"/>
        </w:rPr>
        <w:t>turned t</w:t>
      </w:r>
      <w:r w:rsidR="00C10D2F" w:rsidRPr="0095394B">
        <w:rPr>
          <w:rFonts w:ascii="Arial" w:hAnsi="Arial" w:cs="Arial"/>
          <w:color w:val="000000"/>
        </w:rPr>
        <w:t xml:space="preserve">o producing maestro Jason Blum, who has reinvented the genre since </w:t>
      </w:r>
      <w:r w:rsidR="00116181" w:rsidRPr="0095394B">
        <w:rPr>
          <w:rFonts w:ascii="Arial" w:hAnsi="Arial" w:cs="Arial"/>
          <w:color w:val="000000"/>
        </w:rPr>
        <w:t>he shepherded</w:t>
      </w:r>
      <w:r w:rsidR="00C10D2F" w:rsidRPr="0095394B">
        <w:rPr>
          <w:rFonts w:ascii="Arial" w:hAnsi="Arial" w:cs="Arial"/>
          <w:i/>
          <w:color w:val="000000"/>
        </w:rPr>
        <w:t xml:space="preserve"> Paranormal Activity</w:t>
      </w:r>
      <w:r w:rsidR="00C10D2F" w:rsidRPr="0095394B">
        <w:rPr>
          <w:rFonts w:ascii="Arial" w:hAnsi="Arial" w:cs="Arial"/>
          <w:color w:val="000000"/>
        </w:rPr>
        <w:t xml:space="preserve"> to staggering heights.  His latest project, </w:t>
      </w:r>
      <w:r w:rsidR="00C10D2F" w:rsidRPr="0095394B">
        <w:rPr>
          <w:rFonts w:ascii="Arial" w:hAnsi="Arial" w:cs="Arial"/>
          <w:i/>
          <w:color w:val="000000"/>
        </w:rPr>
        <w:t>Split</w:t>
      </w:r>
      <w:r w:rsidR="00C10D2F" w:rsidRPr="0095394B">
        <w:rPr>
          <w:rFonts w:ascii="Arial" w:hAnsi="Arial" w:cs="Arial"/>
          <w:color w:val="000000"/>
        </w:rPr>
        <w:t xml:space="preserve">, from </w:t>
      </w:r>
      <w:r w:rsidR="00136521" w:rsidRPr="0095394B">
        <w:rPr>
          <w:rFonts w:ascii="Arial" w:hAnsi="Arial" w:cs="Arial"/>
          <w:color w:val="000000"/>
        </w:rPr>
        <w:t>writer/director/</w:t>
      </w:r>
      <w:r w:rsidRPr="0095394B">
        <w:rPr>
          <w:rFonts w:ascii="Arial" w:hAnsi="Arial" w:cs="Arial"/>
          <w:color w:val="000000"/>
        </w:rPr>
        <w:t xml:space="preserve"> </w:t>
      </w:r>
      <w:r w:rsidR="00136521" w:rsidRPr="0095394B">
        <w:rPr>
          <w:rFonts w:ascii="Arial" w:hAnsi="Arial" w:cs="Arial"/>
          <w:color w:val="000000"/>
        </w:rPr>
        <w:t xml:space="preserve">producer </w:t>
      </w:r>
      <w:r w:rsidR="00C10D2F" w:rsidRPr="0095394B">
        <w:rPr>
          <w:rFonts w:ascii="Arial" w:hAnsi="Arial" w:cs="Arial"/>
          <w:color w:val="000000"/>
        </w:rPr>
        <w:t xml:space="preserve">M. Night Shyamalan, recently hit No. 1 for three weeks on the box-office charts, and the distribution deal Blum has with Universal offered Peele his entry point into theatrical distribution.  </w:t>
      </w:r>
    </w:p>
    <w:p w14:paraId="184023FA" w14:textId="35B404B6" w:rsidR="009F5FD1" w:rsidRPr="0095394B" w:rsidRDefault="009F5FD1" w:rsidP="00C10D2F">
      <w:pPr>
        <w:spacing w:line="360" w:lineRule="auto"/>
        <w:ind w:firstLine="720"/>
        <w:rPr>
          <w:rFonts w:ascii="Arial" w:hAnsi="Arial" w:cs="Arial"/>
          <w:color w:val="000000"/>
        </w:rPr>
      </w:pPr>
      <w:r w:rsidRPr="0095394B">
        <w:rPr>
          <w:rFonts w:ascii="Arial" w:hAnsi="Arial" w:cs="Arial"/>
          <w:color w:val="000000"/>
        </w:rPr>
        <w:lastRenderedPageBreak/>
        <w:t xml:space="preserve">Blum reflects on his reason for wanting to join Peele on this journey: “Jordan is a unique combination of someone who is incredibly talented and collaborative.  I see every scary movie and read every scary script, and never saw anything like this.  As for Jordan making the transition, I believe there are a lot of parallels between comedy and horror; they are the two types of genres in which people have physical reactions in the theater.  The timing of a joke and a scare—as well as the way you construct both in a movie—are very similar.  The combination of that and the way Jordan talked about </w:t>
      </w:r>
      <w:r w:rsidRPr="0095394B">
        <w:rPr>
          <w:rFonts w:ascii="Arial" w:hAnsi="Arial" w:cs="Arial"/>
          <w:i/>
          <w:color w:val="000000"/>
        </w:rPr>
        <w:t>Get Out</w:t>
      </w:r>
      <w:r w:rsidRPr="0095394B">
        <w:rPr>
          <w:rFonts w:ascii="Arial" w:hAnsi="Arial" w:cs="Arial"/>
          <w:color w:val="000000"/>
        </w:rPr>
        <w:t xml:space="preserve"> gave me the confidence to roll the dice on this movie.”</w:t>
      </w:r>
    </w:p>
    <w:p w14:paraId="0048F887" w14:textId="5F6FE535" w:rsidR="00F16B4C" w:rsidRPr="0095394B" w:rsidRDefault="00C10D2F" w:rsidP="00F16B4C">
      <w:pPr>
        <w:spacing w:line="360" w:lineRule="auto"/>
        <w:ind w:firstLine="720"/>
        <w:rPr>
          <w:rFonts w:ascii="Arial" w:hAnsi="Arial" w:cs="Arial"/>
          <w:color w:val="000000"/>
        </w:rPr>
      </w:pPr>
      <w:r w:rsidRPr="0095394B">
        <w:rPr>
          <w:rFonts w:ascii="Arial" w:hAnsi="Arial" w:cs="Arial"/>
          <w:color w:val="000000"/>
        </w:rPr>
        <w:t>McKittrick</w:t>
      </w:r>
      <w:r w:rsidR="0030270B" w:rsidRPr="0095394B">
        <w:rPr>
          <w:rFonts w:ascii="Arial" w:hAnsi="Arial" w:cs="Arial"/>
          <w:color w:val="000000"/>
        </w:rPr>
        <w:t xml:space="preserve"> first connected with </w:t>
      </w:r>
      <w:r w:rsidR="001D22F8" w:rsidRPr="0095394B">
        <w:rPr>
          <w:rFonts w:ascii="Arial" w:hAnsi="Arial" w:cs="Arial"/>
          <w:color w:val="000000"/>
        </w:rPr>
        <w:t>the writer/director</w:t>
      </w:r>
      <w:r w:rsidRPr="0095394B">
        <w:rPr>
          <w:rFonts w:ascii="Arial" w:hAnsi="Arial" w:cs="Arial"/>
          <w:color w:val="000000"/>
        </w:rPr>
        <w:t xml:space="preserve"> through a mutual friend</w:t>
      </w:r>
      <w:r w:rsidR="0030270B" w:rsidRPr="0095394B">
        <w:rPr>
          <w:rFonts w:ascii="Arial" w:hAnsi="Arial" w:cs="Arial"/>
          <w:color w:val="000000"/>
        </w:rPr>
        <w:t>: “</w:t>
      </w:r>
      <w:r w:rsidR="00F16B4C" w:rsidRPr="0095394B">
        <w:rPr>
          <w:rFonts w:ascii="Arial" w:hAnsi="Arial" w:cs="Arial"/>
          <w:color w:val="000000"/>
        </w:rPr>
        <w:t xml:space="preserve">I </w:t>
      </w:r>
      <w:r w:rsidR="0030270B" w:rsidRPr="0095394B">
        <w:rPr>
          <w:rFonts w:ascii="Arial" w:hAnsi="Arial" w:cs="Arial"/>
          <w:color w:val="000000"/>
        </w:rPr>
        <w:t xml:space="preserve">get to thank Keegan-Michael Key, who </w:t>
      </w:r>
      <w:r w:rsidR="00F16B4C" w:rsidRPr="0095394B">
        <w:rPr>
          <w:rFonts w:ascii="Arial" w:hAnsi="Arial" w:cs="Arial"/>
          <w:color w:val="000000"/>
        </w:rPr>
        <w:t>introduce</w:t>
      </w:r>
      <w:r w:rsidR="0030270B" w:rsidRPr="0095394B">
        <w:rPr>
          <w:rFonts w:ascii="Arial" w:hAnsi="Arial" w:cs="Arial"/>
          <w:color w:val="000000"/>
        </w:rPr>
        <w:t>d</w:t>
      </w:r>
      <w:r w:rsidR="00AE6A9E" w:rsidRPr="0095394B">
        <w:rPr>
          <w:rFonts w:ascii="Arial" w:hAnsi="Arial" w:cs="Arial"/>
          <w:color w:val="000000"/>
        </w:rPr>
        <w:t xml:space="preserve"> me to Jordan, </w:t>
      </w:r>
      <w:r w:rsidR="00F16B4C" w:rsidRPr="0095394B">
        <w:rPr>
          <w:rFonts w:ascii="Arial" w:hAnsi="Arial" w:cs="Arial"/>
          <w:color w:val="000000"/>
        </w:rPr>
        <w:t xml:space="preserve">mainly because Jordan </w:t>
      </w:r>
      <w:r w:rsidR="001D22F8" w:rsidRPr="0095394B">
        <w:rPr>
          <w:rFonts w:ascii="Arial" w:hAnsi="Arial" w:cs="Arial"/>
          <w:color w:val="000000"/>
        </w:rPr>
        <w:t>is</w:t>
      </w:r>
      <w:r w:rsidR="00F16B4C" w:rsidRPr="0095394B">
        <w:rPr>
          <w:rFonts w:ascii="Arial" w:hAnsi="Arial" w:cs="Arial"/>
          <w:color w:val="000000"/>
        </w:rPr>
        <w:t xml:space="preserve"> obsessed with horro</w:t>
      </w:r>
      <w:r w:rsidR="00AE6A9E" w:rsidRPr="0095394B">
        <w:rPr>
          <w:rFonts w:ascii="Arial" w:hAnsi="Arial" w:cs="Arial"/>
          <w:color w:val="000000"/>
        </w:rPr>
        <w:t>r films</w:t>
      </w:r>
      <w:r w:rsidR="00F16B4C" w:rsidRPr="0095394B">
        <w:rPr>
          <w:rFonts w:ascii="Arial" w:hAnsi="Arial" w:cs="Arial"/>
          <w:color w:val="000000"/>
        </w:rPr>
        <w:t xml:space="preserve">. </w:t>
      </w:r>
      <w:r w:rsidR="0030270B" w:rsidRPr="0095394B">
        <w:rPr>
          <w:rFonts w:ascii="Arial" w:hAnsi="Arial" w:cs="Arial"/>
          <w:color w:val="000000"/>
        </w:rPr>
        <w:t xml:space="preserve"> </w:t>
      </w:r>
      <w:r w:rsidR="00AE6A9E" w:rsidRPr="0095394B">
        <w:rPr>
          <w:rFonts w:ascii="Arial" w:hAnsi="Arial" w:cs="Arial"/>
          <w:color w:val="000000"/>
        </w:rPr>
        <w:t>He</w:t>
      </w:r>
      <w:r w:rsidR="0030270B" w:rsidRPr="0095394B">
        <w:rPr>
          <w:rFonts w:ascii="Arial" w:hAnsi="Arial" w:cs="Arial"/>
          <w:color w:val="000000"/>
        </w:rPr>
        <w:t xml:space="preserve"> p</w:t>
      </w:r>
      <w:r w:rsidR="00F16B4C" w:rsidRPr="0095394B">
        <w:rPr>
          <w:rFonts w:ascii="Arial" w:hAnsi="Arial" w:cs="Arial"/>
          <w:color w:val="000000"/>
        </w:rPr>
        <w:t>itch</w:t>
      </w:r>
      <w:r w:rsidR="001D22F8" w:rsidRPr="0095394B">
        <w:rPr>
          <w:rFonts w:ascii="Arial" w:hAnsi="Arial" w:cs="Arial"/>
          <w:color w:val="000000"/>
        </w:rPr>
        <w:t xml:space="preserve">ed me the idea for </w:t>
      </w:r>
      <w:r w:rsidR="001D22F8" w:rsidRPr="0095394B">
        <w:rPr>
          <w:rFonts w:ascii="Arial" w:hAnsi="Arial" w:cs="Arial"/>
          <w:i/>
          <w:color w:val="000000"/>
        </w:rPr>
        <w:t>Get Out</w:t>
      </w:r>
      <w:r w:rsidR="0030270B" w:rsidRPr="0095394B">
        <w:rPr>
          <w:rFonts w:ascii="Arial" w:hAnsi="Arial" w:cs="Arial"/>
          <w:color w:val="000000"/>
        </w:rPr>
        <w:t>, a</w:t>
      </w:r>
      <w:r w:rsidR="00F16B4C" w:rsidRPr="0095394B">
        <w:rPr>
          <w:rFonts w:ascii="Arial" w:hAnsi="Arial" w:cs="Arial"/>
          <w:color w:val="000000"/>
        </w:rPr>
        <w:t>nd I h</w:t>
      </w:r>
      <w:r w:rsidR="0030270B" w:rsidRPr="0095394B">
        <w:rPr>
          <w:rFonts w:ascii="Arial" w:hAnsi="Arial" w:cs="Arial"/>
          <w:color w:val="000000"/>
        </w:rPr>
        <w:t xml:space="preserve">ad never heard anything like it.  </w:t>
      </w:r>
      <w:r w:rsidR="00C42BCE" w:rsidRPr="0095394B">
        <w:rPr>
          <w:rFonts w:ascii="Arial" w:hAnsi="Arial" w:cs="Arial"/>
          <w:color w:val="000000"/>
        </w:rPr>
        <w:t xml:space="preserve">Whether they are </w:t>
      </w:r>
      <w:r w:rsidR="00C42BCE" w:rsidRPr="0095394B">
        <w:rPr>
          <w:rFonts w:ascii="Arial" w:hAnsi="Arial" w:cs="Arial"/>
          <w:i/>
          <w:color w:val="000000"/>
        </w:rPr>
        <w:t>The Stepford Wives</w:t>
      </w:r>
      <w:r w:rsidR="00C42BCE" w:rsidRPr="0095394B">
        <w:rPr>
          <w:rFonts w:ascii="Arial" w:hAnsi="Arial" w:cs="Arial"/>
          <w:color w:val="000000"/>
        </w:rPr>
        <w:t xml:space="preserve"> or </w:t>
      </w:r>
      <w:r w:rsidR="00C42BCE" w:rsidRPr="0095394B">
        <w:rPr>
          <w:rFonts w:ascii="Arial" w:hAnsi="Arial" w:cs="Arial"/>
          <w:i/>
          <w:color w:val="000000"/>
        </w:rPr>
        <w:t>Rosemary’s Baby</w:t>
      </w:r>
      <w:r w:rsidR="00C42BCE" w:rsidRPr="0095394B">
        <w:rPr>
          <w:rFonts w:ascii="Arial" w:hAnsi="Arial" w:cs="Arial"/>
          <w:color w:val="000000"/>
        </w:rPr>
        <w:t xml:space="preserve">, the greatest forms of horror unveil the social commentary that leaks beneath the surface of our society.  </w:t>
      </w:r>
      <w:r w:rsidR="0030270B" w:rsidRPr="0095394B">
        <w:rPr>
          <w:rFonts w:ascii="Arial" w:hAnsi="Arial" w:cs="Arial"/>
          <w:color w:val="000000"/>
        </w:rPr>
        <w:t>I immediately said, ‘W</w:t>
      </w:r>
      <w:r w:rsidR="00F16B4C" w:rsidRPr="0095394B">
        <w:rPr>
          <w:rFonts w:ascii="Arial" w:hAnsi="Arial" w:cs="Arial"/>
          <w:color w:val="000000"/>
        </w:rPr>
        <w:t>e absolutely have to make this movie</w:t>
      </w:r>
      <w:r w:rsidR="0030270B" w:rsidRPr="0095394B">
        <w:rPr>
          <w:rFonts w:ascii="Arial" w:hAnsi="Arial" w:cs="Arial"/>
          <w:color w:val="000000"/>
        </w:rPr>
        <w:t>.’”</w:t>
      </w:r>
    </w:p>
    <w:p w14:paraId="241F97E6" w14:textId="63AE2D88" w:rsidR="00FF3EE7" w:rsidRPr="0095394B" w:rsidRDefault="00C10D2F" w:rsidP="00F16B4C">
      <w:pPr>
        <w:spacing w:line="360" w:lineRule="auto"/>
        <w:ind w:firstLine="720"/>
        <w:rPr>
          <w:rFonts w:ascii="Arial" w:hAnsi="Arial" w:cs="Arial"/>
          <w:color w:val="000000"/>
        </w:rPr>
      </w:pPr>
      <w:r w:rsidRPr="0095394B">
        <w:rPr>
          <w:rFonts w:ascii="Arial" w:hAnsi="Arial" w:cs="Arial"/>
          <w:color w:val="000000"/>
        </w:rPr>
        <w:t>The producer</w:t>
      </w:r>
      <w:r w:rsidR="001D22F8" w:rsidRPr="0095394B">
        <w:rPr>
          <w:rFonts w:ascii="Arial" w:hAnsi="Arial" w:cs="Arial"/>
          <w:color w:val="000000"/>
        </w:rPr>
        <w:t xml:space="preserve">, who cut his teeth in the industry by producing the cult-classic </w:t>
      </w:r>
      <w:r w:rsidR="001D22F8" w:rsidRPr="0095394B">
        <w:rPr>
          <w:rFonts w:ascii="Arial" w:hAnsi="Arial" w:cs="Arial"/>
          <w:i/>
          <w:color w:val="000000"/>
        </w:rPr>
        <w:t>Donnie Darko</w:t>
      </w:r>
      <w:r w:rsidR="001D22F8" w:rsidRPr="0095394B">
        <w:rPr>
          <w:rFonts w:ascii="Arial" w:hAnsi="Arial" w:cs="Arial"/>
          <w:color w:val="000000"/>
        </w:rPr>
        <w:t xml:space="preserve">, was more than impressed with the </w:t>
      </w:r>
      <w:r w:rsidR="00967EF4" w:rsidRPr="0095394B">
        <w:rPr>
          <w:rFonts w:ascii="Arial" w:hAnsi="Arial" w:cs="Arial"/>
          <w:color w:val="000000"/>
        </w:rPr>
        <w:t xml:space="preserve">burgeoning </w:t>
      </w:r>
      <w:r w:rsidR="001D22F8" w:rsidRPr="0095394B">
        <w:rPr>
          <w:rFonts w:ascii="Arial" w:hAnsi="Arial" w:cs="Arial"/>
          <w:color w:val="000000"/>
        </w:rPr>
        <w:t xml:space="preserve">directorial talent he </w:t>
      </w:r>
      <w:r w:rsidR="00996E8F" w:rsidRPr="0095394B">
        <w:rPr>
          <w:rFonts w:ascii="Arial" w:hAnsi="Arial" w:cs="Arial"/>
          <w:color w:val="000000"/>
        </w:rPr>
        <w:t>found</w:t>
      </w:r>
      <w:r w:rsidRPr="0095394B">
        <w:rPr>
          <w:rFonts w:ascii="Arial" w:hAnsi="Arial" w:cs="Arial"/>
          <w:color w:val="000000"/>
        </w:rPr>
        <w:t xml:space="preserve"> in Peele. McKittrick </w:t>
      </w:r>
      <w:r w:rsidR="001D22F8" w:rsidRPr="0095394B">
        <w:rPr>
          <w:rFonts w:ascii="Arial" w:hAnsi="Arial" w:cs="Arial"/>
          <w:color w:val="000000"/>
        </w:rPr>
        <w:t xml:space="preserve">commends: </w:t>
      </w:r>
      <w:r w:rsidR="0030270B" w:rsidRPr="0095394B">
        <w:rPr>
          <w:rFonts w:ascii="Arial" w:hAnsi="Arial" w:cs="Arial"/>
          <w:color w:val="000000"/>
        </w:rPr>
        <w:t>“It’s</w:t>
      </w:r>
      <w:r w:rsidR="00F16B4C" w:rsidRPr="0095394B">
        <w:rPr>
          <w:rFonts w:ascii="Arial" w:hAnsi="Arial" w:cs="Arial"/>
          <w:color w:val="000000"/>
        </w:rPr>
        <w:t xml:space="preserve"> been one of the best experiences I’ve ever had. </w:t>
      </w:r>
      <w:r w:rsidR="0030270B" w:rsidRPr="0095394B">
        <w:rPr>
          <w:rFonts w:ascii="Arial" w:hAnsi="Arial" w:cs="Arial"/>
          <w:color w:val="000000"/>
        </w:rPr>
        <w:t xml:space="preserve"> </w:t>
      </w:r>
      <w:r w:rsidR="001D22F8" w:rsidRPr="0095394B">
        <w:rPr>
          <w:rFonts w:ascii="Arial" w:hAnsi="Arial" w:cs="Arial"/>
          <w:color w:val="000000"/>
        </w:rPr>
        <w:t>Jordan</w:t>
      </w:r>
      <w:r w:rsidR="0030270B" w:rsidRPr="0095394B">
        <w:rPr>
          <w:rFonts w:ascii="Arial" w:hAnsi="Arial" w:cs="Arial"/>
          <w:color w:val="000000"/>
        </w:rPr>
        <w:t xml:space="preserve"> is an incredibly hard worker who knows exactly what he’s doing.  Comedy and horror are </w:t>
      </w:r>
      <w:r w:rsidR="00AE6A9E" w:rsidRPr="0095394B">
        <w:rPr>
          <w:rFonts w:ascii="Arial" w:hAnsi="Arial" w:cs="Arial"/>
          <w:color w:val="000000"/>
        </w:rPr>
        <w:t>such close cousins that</w:t>
      </w:r>
      <w:r w:rsidR="00F16B4C" w:rsidRPr="0095394B">
        <w:rPr>
          <w:rFonts w:ascii="Arial" w:hAnsi="Arial" w:cs="Arial"/>
          <w:color w:val="000000"/>
        </w:rPr>
        <w:t xml:space="preserve"> he was a master of </w:t>
      </w:r>
      <w:r w:rsidR="00996E8F" w:rsidRPr="0095394B">
        <w:rPr>
          <w:rFonts w:ascii="Arial" w:hAnsi="Arial" w:cs="Arial"/>
          <w:color w:val="000000"/>
        </w:rPr>
        <w:t>this</w:t>
      </w:r>
      <w:r w:rsidR="00F16B4C" w:rsidRPr="0095394B">
        <w:rPr>
          <w:rFonts w:ascii="Arial" w:hAnsi="Arial" w:cs="Arial"/>
          <w:color w:val="000000"/>
        </w:rPr>
        <w:t xml:space="preserve"> before he even came in. </w:t>
      </w:r>
      <w:r w:rsidR="00AE6A9E" w:rsidRPr="0095394B">
        <w:rPr>
          <w:rFonts w:ascii="Arial" w:hAnsi="Arial" w:cs="Arial"/>
          <w:color w:val="000000"/>
        </w:rPr>
        <w:t xml:space="preserve"> </w:t>
      </w:r>
      <w:r w:rsidR="00F16B4C" w:rsidRPr="0095394B">
        <w:rPr>
          <w:rFonts w:ascii="Arial" w:hAnsi="Arial" w:cs="Arial"/>
          <w:color w:val="000000"/>
        </w:rPr>
        <w:t>He studied horror his entire life.</w:t>
      </w:r>
      <w:r w:rsidR="0030270B" w:rsidRPr="0095394B">
        <w:rPr>
          <w:rFonts w:ascii="Arial" w:hAnsi="Arial" w:cs="Arial"/>
          <w:color w:val="000000"/>
        </w:rPr>
        <w:t>”</w:t>
      </w:r>
    </w:p>
    <w:p w14:paraId="4D082E75" w14:textId="5E5ACA9C" w:rsidR="00B3607D" w:rsidRPr="0095394B" w:rsidRDefault="002F0475" w:rsidP="00B3607D">
      <w:pPr>
        <w:spacing w:line="360" w:lineRule="auto"/>
        <w:ind w:firstLine="720"/>
        <w:rPr>
          <w:rFonts w:ascii="Arial" w:hAnsi="Arial" w:cs="Arial"/>
          <w:color w:val="000000"/>
          <w:u w:val="single"/>
        </w:rPr>
      </w:pPr>
      <w:r w:rsidRPr="0095394B">
        <w:rPr>
          <w:rFonts w:ascii="Arial" w:hAnsi="Arial" w:cs="Arial"/>
          <w:color w:val="000000"/>
        </w:rPr>
        <w:t>Blum is the first to admit he is drawn to films that are so much more than linear fare.  “</w:t>
      </w:r>
      <w:r w:rsidRPr="0095394B">
        <w:rPr>
          <w:rFonts w:ascii="Arial" w:hAnsi="Arial" w:cs="Arial"/>
          <w:i/>
          <w:color w:val="000000"/>
        </w:rPr>
        <w:t xml:space="preserve">Get Out </w:t>
      </w:r>
      <w:r w:rsidRPr="0095394B">
        <w:rPr>
          <w:rFonts w:ascii="Arial" w:hAnsi="Arial" w:cs="Arial"/>
          <w:color w:val="000000"/>
        </w:rPr>
        <w:t>gives you all the thrills and the scares of a great scary movie</w:t>
      </w:r>
      <w:r w:rsidR="00996E8F" w:rsidRPr="0095394B">
        <w:rPr>
          <w:rFonts w:ascii="Arial" w:hAnsi="Arial" w:cs="Arial"/>
          <w:color w:val="000000"/>
        </w:rPr>
        <w:t>,</w:t>
      </w:r>
      <w:r w:rsidRPr="0095394B">
        <w:rPr>
          <w:rFonts w:ascii="Arial" w:hAnsi="Arial" w:cs="Arial"/>
          <w:color w:val="000000"/>
        </w:rPr>
        <w:t xml:space="preserve"> but there’s more to it,” he reflects.  </w:t>
      </w:r>
      <w:r w:rsidR="00BE417E" w:rsidRPr="0095394B">
        <w:rPr>
          <w:rFonts w:ascii="Arial" w:hAnsi="Arial" w:cs="Arial"/>
          <w:color w:val="000000"/>
        </w:rPr>
        <w:t xml:space="preserve">“It reminded me of what we did with </w:t>
      </w:r>
      <w:r w:rsidR="00BE417E" w:rsidRPr="00EF4EAD">
        <w:rPr>
          <w:rFonts w:ascii="Arial" w:hAnsi="Arial" w:cs="Arial"/>
          <w:i/>
          <w:color w:val="000000"/>
        </w:rPr>
        <w:t>The Purge</w:t>
      </w:r>
      <w:r w:rsidR="00BE417E" w:rsidRPr="0095394B">
        <w:rPr>
          <w:rFonts w:ascii="Arial" w:hAnsi="Arial" w:cs="Arial"/>
          <w:color w:val="000000"/>
        </w:rPr>
        <w:t xml:space="preserve">, which is a scary, thriller, action franchise, but one that also says something about our society.  </w:t>
      </w:r>
      <w:r w:rsidR="00BE417E" w:rsidRPr="0095394B">
        <w:rPr>
          <w:rFonts w:ascii="Arial" w:hAnsi="Arial" w:cs="Arial"/>
          <w:i/>
          <w:color w:val="000000"/>
        </w:rPr>
        <w:t>Get Out</w:t>
      </w:r>
      <w:r w:rsidR="00BE417E" w:rsidRPr="0095394B">
        <w:rPr>
          <w:rFonts w:ascii="Arial" w:hAnsi="Arial" w:cs="Arial"/>
          <w:color w:val="000000"/>
        </w:rPr>
        <w:t xml:space="preserve"> works in a similar way in that it delivers everything you want from a great genre movie, but it also says a lot about the world.  Jordan has figured out a terrific way to shine a light and talk about race…then take this to a level that’s grotesque.  The story is very disarming because you are convinced you’re going to see certain events unfold in a way that you’re used to; in fact, they unfold in exactly the opposite way.”</w:t>
      </w:r>
    </w:p>
    <w:p w14:paraId="47A01782" w14:textId="00DB704F" w:rsidR="001D22F8" w:rsidRPr="0095394B" w:rsidRDefault="00B3607D" w:rsidP="00B3607D">
      <w:pPr>
        <w:spacing w:line="360" w:lineRule="auto"/>
        <w:jc w:val="center"/>
        <w:rPr>
          <w:rFonts w:ascii="Arial" w:hAnsi="Arial" w:cs="Arial"/>
          <w:color w:val="000000"/>
          <w:u w:val="single"/>
        </w:rPr>
      </w:pPr>
      <w:r w:rsidRPr="0095394B">
        <w:rPr>
          <w:rFonts w:ascii="Arial" w:hAnsi="Arial" w:cs="Arial"/>
          <w:color w:val="000000"/>
          <w:u w:val="single"/>
        </w:rPr>
        <w:br w:type="page"/>
      </w:r>
      <w:r w:rsidR="007558DD" w:rsidRPr="0095394B">
        <w:rPr>
          <w:rFonts w:ascii="Arial" w:hAnsi="Arial" w:cs="Arial"/>
          <w:color w:val="000000"/>
          <w:u w:val="single"/>
        </w:rPr>
        <w:lastRenderedPageBreak/>
        <w:t>You’ve Been Chosen</w:t>
      </w:r>
      <w:r w:rsidR="00D0400A" w:rsidRPr="0095394B">
        <w:rPr>
          <w:rFonts w:ascii="Arial" w:hAnsi="Arial" w:cs="Arial"/>
          <w:color w:val="000000"/>
          <w:u w:val="single"/>
        </w:rPr>
        <w:t>:</w:t>
      </w:r>
    </w:p>
    <w:p w14:paraId="24350F28" w14:textId="48D56564" w:rsidR="004F31CE" w:rsidRPr="0095394B" w:rsidRDefault="004F31CE" w:rsidP="00B3607D">
      <w:pPr>
        <w:spacing w:line="360" w:lineRule="auto"/>
        <w:jc w:val="center"/>
        <w:rPr>
          <w:rFonts w:ascii="Arial" w:hAnsi="Arial" w:cs="Arial"/>
          <w:color w:val="000000"/>
          <w:u w:val="single"/>
        </w:rPr>
      </w:pPr>
      <w:r w:rsidRPr="0095394B">
        <w:rPr>
          <w:rFonts w:ascii="Arial" w:hAnsi="Arial" w:cs="Arial"/>
          <w:color w:val="000000"/>
          <w:u w:val="single"/>
        </w:rPr>
        <w:t xml:space="preserve">Casting the </w:t>
      </w:r>
      <w:r w:rsidR="00112808" w:rsidRPr="0095394B">
        <w:rPr>
          <w:rFonts w:ascii="Arial" w:hAnsi="Arial" w:cs="Arial"/>
          <w:color w:val="000000"/>
          <w:u w:val="single"/>
        </w:rPr>
        <w:t>Thriller</w:t>
      </w:r>
    </w:p>
    <w:p w14:paraId="2C2937AE" w14:textId="77777777" w:rsidR="002E5FB9" w:rsidRPr="0095394B" w:rsidRDefault="002E5FB9" w:rsidP="00B3607D">
      <w:pPr>
        <w:spacing w:line="360" w:lineRule="auto"/>
        <w:rPr>
          <w:rFonts w:ascii="Arial" w:hAnsi="Arial" w:cs="Arial"/>
          <w:color w:val="000000"/>
        </w:rPr>
      </w:pPr>
    </w:p>
    <w:p w14:paraId="623533EB" w14:textId="74FB4D0B" w:rsidR="001D22F8" w:rsidRPr="0095394B" w:rsidRDefault="001D22F8" w:rsidP="00B3607D">
      <w:pPr>
        <w:spacing w:line="360" w:lineRule="auto"/>
        <w:ind w:firstLine="720"/>
        <w:rPr>
          <w:rFonts w:ascii="Arial" w:hAnsi="Arial" w:cs="Arial"/>
          <w:color w:val="000000"/>
        </w:rPr>
      </w:pPr>
      <w:r w:rsidRPr="0095394B">
        <w:rPr>
          <w:rFonts w:ascii="Arial" w:hAnsi="Arial" w:cs="Arial"/>
          <w:color w:val="000000"/>
        </w:rPr>
        <w:t>To set up the</w:t>
      </w:r>
      <w:r w:rsidR="008F4BF2" w:rsidRPr="0095394B">
        <w:rPr>
          <w:rFonts w:ascii="Arial" w:hAnsi="Arial" w:cs="Arial"/>
          <w:color w:val="000000"/>
        </w:rPr>
        <w:t xml:space="preserve"> culture</w:t>
      </w:r>
      <w:r w:rsidRPr="0095394B">
        <w:rPr>
          <w:rFonts w:ascii="Arial" w:hAnsi="Arial" w:cs="Arial"/>
          <w:color w:val="000000"/>
        </w:rPr>
        <w:t xml:space="preserve"> clash at the heart of</w:t>
      </w:r>
      <w:r w:rsidRPr="0095394B">
        <w:rPr>
          <w:rFonts w:ascii="Arial" w:hAnsi="Arial" w:cs="Arial"/>
          <w:i/>
          <w:color w:val="000000"/>
        </w:rPr>
        <w:t xml:space="preserve"> Get Out</w:t>
      </w:r>
      <w:r w:rsidRPr="0095394B">
        <w:rPr>
          <w:rFonts w:ascii="Arial" w:hAnsi="Arial" w:cs="Arial"/>
          <w:color w:val="000000"/>
        </w:rPr>
        <w:t>, Peele cast a wide</w:t>
      </w:r>
      <w:r w:rsidR="00394032" w:rsidRPr="0095394B">
        <w:rPr>
          <w:rFonts w:ascii="Arial" w:hAnsi="Arial" w:cs="Arial"/>
          <w:color w:val="000000"/>
        </w:rPr>
        <w:t xml:space="preserve"> net to find </w:t>
      </w:r>
      <w:r w:rsidR="008F4BF2" w:rsidRPr="0095394B">
        <w:rPr>
          <w:rFonts w:ascii="Arial" w:hAnsi="Arial" w:cs="Arial"/>
          <w:color w:val="000000"/>
        </w:rPr>
        <w:t>his</w:t>
      </w:r>
      <w:r w:rsidR="00394032" w:rsidRPr="0095394B">
        <w:rPr>
          <w:rFonts w:ascii="Arial" w:hAnsi="Arial" w:cs="Arial"/>
          <w:color w:val="000000"/>
        </w:rPr>
        <w:t xml:space="preserve"> players</w:t>
      </w:r>
      <w:r w:rsidRPr="0095394B">
        <w:rPr>
          <w:rFonts w:ascii="Arial" w:hAnsi="Arial" w:cs="Arial"/>
          <w:color w:val="000000"/>
        </w:rPr>
        <w:t>.  From critically lauded performers to young upstarts who are just breaking i</w:t>
      </w:r>
      <w:r w:rsidR="007558DD" w:rsidRPr="0095394B">
        <w:rPr>
          <w:rFonts w:ascii="Arial" w:hAnsi="Arial" w:cs="Arial"/>
          <w:color w:val="000000"/>
        </w:rPr>
        <w:t xml:space="preserve">nto the business, he filled the thriller’s roster </w:t>
      </w:r>
      <w:r w:rsidRPr="0095394B">
        <w:rPr>
          <w:rFonts w:ascii="Arial" w:hAnsi="Arial" w:cs="Arial"/>
          <w:color w:val="000000"/>
        </w:rPr>
        <w:t xml:space="preserve">with an unexpected </w:t>
      </w:r>
      <w:r w:rsidR="007558DD" w:rsidRPr="0095394B">
        <w:rPr>
          <w:rFonts w:ascii="Arial" w:hAnsi="Arial" w:cs="Arial"/>
          <w:color w:val="000000"/>
        </w:rPr>
        <w:t>array</w:t>
      </w:r>
      <w:r w:rsidRPr="0095394B">
        <w:rPr>
          <w:rFonts w:ascii="Arial" w:hAnsi="Arial" w:cs="Arial"/>
          <w:color w:val="000000"/>
        </w:rPr>
        <w:t xml:space="preserve"> of </w:t>
      </w:r>
      <w:r w:rsidR="00394032" w:rsidRPr="0095394B">
        <w:rPr>
          <w:rFonts w:ascii="Arial" w:hAnsi="Arial" w:cs="Arial"/>
          <w:color w:val="000000"/>
        </w:rPr>
        <w:t>talent</w:t>
      </w:r>
      <w:r w:rsidRPr="0095394B">
        <w:rPr>
          <w:rFonts w:ascii="Arial" w:hAnsi="Arial" w:cs="Arial"/>
          <w:color w:val="000000"/>
        </w:rPr>
        <w:t xml:space="preserve">. </w:t>
      </w:r>
      <w:r w:rsidR="0019355F" w:rsidRPr="0095394B">
        <w:rPr>
          <w:rFonts w:ascii="Arial" w:hAnsi="Arial" w:cs="Arial"/>
          <w:color w:val="000000"/>
        </w:rPr>
        <w:t xml:space="preserve"> For Peele, all his </w:t>
      </w:r>
      <w:r w:rsidR="00394032" w:rsidRPr="0095394B">
        <w:rPr>
          <w:rFonts w:ascii="Arial" w:hAnsi="Arial" w:cs="Arial"/>
          <w:color w:val="000000"/>
        </w:rPr>
        <w:t>experience</w:t>
      </w:r>
      <w:r w:rsidR="0019355F" w:rsidRPr="0095394B">
        <w:rPr>
          <w:rFonts w:ascii="Arial" w:hAnsi="Arial" w:cs="Arial"/>
          <w:color w:val="000000"/>
        </w:rPr>
        <w:t xml:space="preserve"> as a performer would prove quite valuable</w:t>
      </w:r>
      <w:r w:rsidR="007558DD" w:rsidRPr="0095394B">
        <w:rPr>
          <w:rFonts w:ascii="Arial" w:hAnsi="Arial" w:cs="Arial"/>
          <w:color w:val="000000"/>
        </w:rPr>
        <w:t xml:space="preserve"> as he directed </w:t>
      </w:r>
      <w:r w:rsidR="00C65EFC" w:rsidRPr="0095394B">
        <w:rPr>
          <w:rFonts w:ascii="Arial" w:hAnsi="Arial" w:cs="Arial"/>
          <w:color w:val="000000"/>
        </w:rPr>
        <w:t>his actors</w:t>
      </w:r>
      <w:r w:rsidR="0019355F" w:rsidRPr="0095394B">
        <w:rPr>
          <w:rFonts w:ascii="Arial" w:hAnsi="Arial" w:cs="Arial"/>
          <w:color w:val="000000"/>
        </w:rPr>
        <w:t>.  “Jordan’s been in front of the camera for so many years that he understood what they were going through,” says McKittrick.  “</w:t>
      </w:r>
      <w:r w:rsidR="00394032" w:rsidRPr="0095394B">
        <w:rPr>
          <w:rFonts w:ascii="Arial" w:hAnsi="Arial" w:cs="Arial"/>
          <w:color w:val="000000"/>
        </w:rPr>
        <w:t>He</w:t>
      </w:r>
      <w:r w:rsidR="0019355F" w:rsidRPr="0095394B">
        <w:rPr>
          <w:rFonts w:ascii="Arial" w:hAnsi="Arial" w:cs="Arial"/>
          <w:color w:val="000000"/>
        </w:rPr>
        <w:t xml:space="preserve"> was able to put all the actors at ease.  He has complete control and understanding of what each character is because he created them.  Each actor was able to bring a different</w:t>
      </w:r>
      <w:r w:rsidR="00394032" w:rsidRPr="0095394B">
        <w:rPr>
          <w:rFonts w:ascii="Arial" w:hAnsi="Arial" w:cs="Arial"/>
          <w:color w:val="000000"/>
        </w:rPr>
        <w:t xml:space="preserve"> perspective to their </w:t>
      </w:r>
      <w:r w:rsidR="008F4BF2" w:rsidRPr="0095394B">
        <w:rPr>
          <w:rFonts w:ascii="Arial" w:hAnsi="Arial" w:cs="Arial"/>
          <w:color w:val="000000"/>
        </w:rPr>
        <w:t>part</w:t>
      </w:r>
      <w:r w:rsidR="00394032" w:rsidRPr="0095394B">
        <w:rPr>
          <w:rFonts w:ascii="Arial" w:hAnsi="Arial" w:cs="Arial"/>
          <w:color w:val="000000"/>
        </w:rPr>
        <w:t xml:space="preserve">, which </w:t>
      </w:r>
      <w:r w:rsidR="0019355F" w:rsidRPr="0095394B">
        <w:rPr>
          <w:rFonts w:ascii="Arial" w:hAnsi="Arial" w:cs="Arial"/>
          <w:color w:val="000000"/>
        </w:rPr>
        <w:t>Jordan fed on and added to.”</w:t>
      </w:r>
    </w:p>
    <w:p w14:paraId="456DC417" w14:textId="77777777" w:rsidR="00C42BCE" w:rsidRPr="0095394B" w:rsidRDefault="001D22F8" w:rsidP="002B263C">
      <w:pPr>
        <w:spacing w:line="360" w:lineRule="auto"/>
        <w:ind w:firstLine="720"/>
        <w:rPr>
          <w:rFonts w:ascii="Arial" w:hAnsi="Arial" w:cs="Arial"/>
          <w:color w:val="000000"/>
        </w:rPr>
      </w:pPr>
      <w:r w:rsidRPr="0095394B">
        <w:rPr>
          <w:rFonts w:ascii="Arial" w:hAnsi="Arial" w:cs="Arial"/>
          <w:color w:val="000000"/>
        </w:rPr>
        <w:t xml:space="preserve">Central to the thriller is Chris Washington, </w:t>
      </w:r>
      <w:r w:rsidR="002B263C" w:rsidRPr="0095394B">
        <w:rPr>
          <w:rFonts w:ascii="Arial" w:hAnsi="Arial" w:cs="Arial"/>
          <w:color w:val="000000"/>
        </w:rPr>
        <w:t>an aspiring photographer and an artist with whom Rose has fallen in love.  Peele explains that his protagonist has a complicated past: “</w:t>
      </w:r>
      <w:r w:rsidR="008F4BF2" w:rsidRPr="0095394B">
        <w:rPr>
          <w:rFonts w:ascii="Arial" w:hAnsi="Arial" w:cs="Arial"/>
          <w:color w:val="000000"/>
        </w:rPr>
        <w:t>Chris</w:t>
      </w:r>
      <w:r w:rsidR="002B263C" w:rsidRPr="0095394B">
        <w:rPr>
          <w:rFonts w:ascii="Arial" w:hAnsi="Arial" w:cs="Arial"/>
          <w:color w:val="000000"/>
        </w:rPr>
        <w:t xml:space="preserve"> is a highly intelligent guy who has had emotional trauma, and someone who expresses his pain through art.”  </w:t>
      </w:r>
    </w:p>
    <w:p w14:paraId="5382348F" w14:textId="13C87272" w:rsidR="00C42BCE" w:rsidRPr="0095394B" w:rsidRDefault="00C42BCE" w:rsidP="002B263C">
      <w:pPr>
        <w:spacing w:line="360" w:lineRule="auto"/>
        <w:ind w:firstLine="720"/>
        <w:rPr>
          <w:rFonts w:ascii="Arial" w:hAnsi="Arial" w:cs="Arial"/>
          <w:color w:val="000000"/>
        </w:rPr>
      </w:pPr>
      <w:r w:rsidRPr="0095394B">
        <w:rPr>
          <w:rFonts w:ascii="Arial" w:hAnsi="Arial" w:cs="Arial"/>
          <w:color w:val="000000"/>
        </w:rPr>
        <w:t>For Peele, it was important to cast a performer who could emote the confusion Chris has—especially toward his preconceived notions of how he will be received by a white family.  “The element that makes Chris the most nervous is the fact that Rose gave them no warning that he's black.  He’s anticipating an awkward situation.  I would say that Chris is ‘woke.’  He’s in love, but he’s approaching this situation with an open mind.”</w:t>
      </w:r>
    </w:p>
    <w:p w14:paraId="4449C6A2" w14:textId="501677A7" w:rsidR="002E5FB9" w:rsidRPr="0095394B" w:rsidRDefault="002B263C" w:rsidP="00CC12CB">
      <w:pPr>
        <w:spacing w:line="360" w:lineRule="auto"/>
        <w:ind w:firstLine="720"/>
        <w:rPr>
          <w:rFonts w:ascii="Arial" w:hAnsi="Arial" w:cs="Arial"/>
          <w:color w:val="000000"/>
        </w:rPr>
      </w:pPr>
      <w:r w:rsidRPr="0095394B">
        <w:rPr>
          <w:rFonts w:ascii="Arial" w:hAnsi="Arial" w:cs="Arial"/>
          <w:color w:val="000000"/>
        </w:rPr>
        <w:t xml:space="preserve">Chris </w:t>
      </w:r>
      <w:r w:rsidR="00C42BCE" w:rsidRPr="0095394B">
        <w:rPr>
          <w:rFonts w:ascii="Arial" w:hAnsi="Arial" w:cs="Arial"/>
          <w:color w:val="000000"/>
        </w:rPr>
        <w:t xml:space="preserve">needed to be portrayed by a performer </w:t>
      </w:r>
      <w:r w:rsidR="001D22F8" w:rsidRPr="0095394B">
        <w:rPr>
          <w:rFonts w:ascii="Arial" w:hAnsi="Arial" w:cs="Arial"/>
          <w:color w:val="000000"/>
        </w:rPr>
        <w:t xml:space="preserve">who could walk the line between agreeable newcomer to the Armitage family and </w:t>
      </w:r>
      <w:r w:rsidR="008F4BF2" w:rsidRPr="0095394B">
        <w:rPr>
          <w:rFonts w:ascii="Arial" w:hAnsi="Arial" w:cs="Arial"/>
          <w:color w:val="000000"/>
        </w:rPr>
        <w:t>credible</w:t>
      </w:r>
      <w:r w:rsidR="001D22F8" w:rsidRPr="0095394B">
        <w:rPr>
          <w:rFonts w:ascii="Arial" w:hAnsi="Arial" w:cs="Arial"/>
          <w:color w:val="000000"/>
        </w:rPr>
        <w:t xml:space="preserve"> outsider.  The production team found their </w:t>
      </w:r>
      <w:r w:rsidRPr="0095394B">
        <w:rPr>
          <w:rFonts w:ascii="Arial" w:hAnsi="Arial" w:cs="Arial"/>
          <w:color w:val="000000"/>
        </w:rPr>
        <w:t>hero</w:t>
      </w:r>
      <w:r w:rsidR="001D22F8" w:rsidRPr="0095394B">
        <w:rPr>
          <w:rFonts w:ascii="Arial" w:hAnsi="Arial" w:cs="Arial"/>
          <w:color w:val="000000"/>
        </w:rPr>
        <w:t xml:space="preserve"> in British performer Daniel Kalu</w:t>
      </w:r>
      <w:r w:rsidR="0019355F" w:rsidRPr="0095394B">
        <w:rPr>
          <w:rFonts w:ascii="Arial" w:hAnsi="Arial" w:cs="Arial"/>
          <w:color w:val="000000"/>
        </w:rPr>
        <w:t>uya.  “Daniel is a total star,” lauds Peele.  “</w:t>
      </w:r>
      <w:r w:rsidR="002E5FB9" w:rsidRPr="0095394B">
        <w:rPr>
          <w:rFonts w:ascii="Arial" w:hAnsi="Arial" w:cs="Arial"/>
          <w:color w:val="000000"/>
        </w:rPr>
        <w:t>He has a relatability that is infectious, and he has an ability to b</w:t>
      </w:r>
      <w:r w:rsidR="0019355F" w:rsidRPr="0095394B">
        <w:rPr>
          <w:rFonts w:ascii="Arial" w:hAnsi="Arial" w:cs="Arial"/>
          <w:color w:val="000000"/>
        </w:rPr>
        <w:t>e in the moment that is</w:t>
      </w:r>
      <w:r w:rsidR="002E5FB9" w:rsidRPr="0095394B">
        <w:rPr>
          <w:rFonts w:ascii="Arial" w:hAnsi="Arial" w:cs="Arial"/>
          <w:color w:val="000000"/>
        </w:rPr>
        <w:t xml:space="preserve"> totally masterful, and I love him from </w:t>
      </w:r>
      <w:r w:rsidR="002E5FB9" w:rsidRPr="0095394B">
        <w:rPr>
          <w:rFonts w:ascii="Arial" w:hAnsi="Arial" w:cs="Arial"/>
          <w:i/>
          <w:color w:val="000000"/>
        </w:rPr>
        <w:t xml:space="preserve">Black Mirror </w:t>
      </w:r>
      <w:r w:rsidR="002E5FB9" w:rsidRPr="0095394B">
        <w:rPr>
          <w:rFonts w:ascii="Arial" w:hAnsi="Arial" w:cs="Arial"/>
          <w:color w:val="000000"/>
        </w:rPr>
        <w:t xml:space="preserve">and </w:t>
      </w:r>
      <w:r w:rsidR="002E5FB9" w:rsidRPr="0095394B">
        <w:rPr>
          <w:rFonts w:ascii="Arial" w:hAnsi="Arial" w:cs="Arial"/>
          <w:i/>
          <w:color w:val="000000"/>
        </w:rPr>
        <w:t>Sicario</w:t>
      </w:r>
      <w:r w:rsidR="0019355F" w:rsidRPr="0095394B">
        <w:rPr>
          <w:rFonts w:ascii="Arial" w:hAnsi="Arial" w:cs="Arial"/>
          <w:color w:val="000000"/>
        </w:rPr>
        <w:t>.  He carries the film.”</w:t>
      </w:r>
      <w:r w:rsidR="002E5FB9" w:rsidRPr="0095394B">
        <w:rPr>
          <w:rFonts w:ascii="Arial" w:hAnsi="Arial" w:cs="Arial"/>
          <w:color w:val="000000"/>
        </w:rPr>
        <w:t xml:space="preserve"> </w:t>
      </w:r>
    </w:p>
    <w:p w14:paraId="1A0E058B" w14:textId="32C373ED" w:rsidR="00394032" w:rsidRPr="0095394B" w:rsidRDefault="00394032" w:rsidP="00394032">
      <w:pPr>
        <w:spacing w:line="360" w:lineRule="auto"/>
        <w:rPr>
          <w:rFonts w:ascii="Arial" w:hAnsi="Arial" w:cs="Arial"/>
          <w:color w:val="000000"/>
        </w:rPr>
      </w:pPr>
      <w:r w:rsidRPr="0095394B">
        <w:rPr>
          <w:rFonts w:ascii="Arial" w:hAnsi="Arial" w:cs="Arial"/>
          <w:color w:val="000000"/>
        </w:rPr>
        <w:tab/>
        <w:t xml:space="preserve">While Chris tries to put his suspicions behind him and enjoy the weekend, he begins to feel that he should trust his instincts about the Armitage family, especially </w:t>
      </w:r>
      <w:r w:rsidRPr="0095394B">
        <w:rPr>
          <w:rFonts w:ascii="Arial" w:hAnsi="Arial" w:cs="Arial"/>
          <w:color w:val="000000"/>
        </w:rPr>
        <w:lastRenderedPageBreak/>
        <w:t>Rose’s mother, Missy, a psychiatrist who insists that her daughter’s new boyfriend should try her unique brand of therapy.  Although Chris wants to quit smoking, he is no rush</w:t>
      </w:r>
      <w:r w:rsidR="007558DD" w:rsidRPr="0095394B">
        <w:rPr>
          <w:rFonts w:ascii="Arial" w:hAnsi="Arial" w:cs="Arial"/>
          <w:color w:val="000000"/>
        </w:rPr>
        <w:t>; still, that doesn’t stop the good doctor from pushing the issue</w:t>
      </w:r>
      <w:r w:rsidRPr="0095394B">
        <w:rPr>
          <w:rFonts w:ascii="Arial" w:hAnsi="Arial" w:cs="Arial"/>
          <w:color w:val="000000"/>
        </w:rPr>
        <w:t>.  “Chris sees that Missy is intense,” explains Kaluuya, “and that she is an in-your-face kind of woman that gets what she wants without trying.  He finds himself late at night in her room hypnotized.”</w:t>
      </w:r>
    </w:p>
    <w:p w14:paraId="493DCE65" w14:textId="081F5B0D" w:rsidR="00394032" w:rsidRPr="0095394B" w:rsidRDefault="008F4BF2" w:rsidP="00394032">
      <w:pPr>
        <w:spacing w:line="360" w:lineRule="auto"/>
        <w:ind w:firstLine="720"/>
        <w:rPr>
          <w:rFonts w:ascii="Arial" w:hAnsi="Arial" w:cs="Arial"/>
          <w:color w:val="000000"/>
        </w:rPr>
      </w:pPr>
      <w:r w:rsidRPr="0095394B">
        <w:rPr>
          <w:rFonts w:ascii="Arial" w:hAnsi="Arial" w:cs="Arial"/>
          <w:color w:val="000000"/>
        </w:rPr>
        <w:t>The reason Rose chose this weekend to bring her new boyfriend up is to celebrate the</w:t>
      </w:r>
      <w:r w:rsidR="007558DD" w:rsidRPr="0095394B">
        <w:rPr>
          <w:rFonts w:ascii="Arial" w:hAnsi="Arial" w:cs="Arial"/>
          <w:color w:val="000000"/>
        </w:rPr>
        <w:t xml:space="preserve"> annual tradition of </w:t>
      </w:r>
      <w:r w:rsidR="00394032" w:rsidRPr="0095394B">
        <w:rPr>
          <w:rFonts w:ascii="Arial" w:hAnsi="Arial" w:cs="Arial"/>
          <w:color w:val="000000"/>
        </w:rPr>
        <w:t xml:space="preserve">her </w:t>
      </w:r>
      <w:r w:rsidR="007558DD" w:rsidRPr="0095394B">
        <w:rPr>
          <w:rFonts w:ascii="Arial" w:hAnsi="Arial" w:cs="Arial"/>
          <w:color w:val="000000"/>
        </w:rPr>
        <w:t xml:space="preserve">late </w:t>
      </w:r>
      <w:r w:rsidR="00DD73F8" w:rsidRPr="0095394B">
        <w:rPr>
          <w:rFonts w:ascii="Arial" w:hAnsi="Arial" w:cs="Arial"/>
          <w:color w:val="000000"/>
        </w:rPr>
        <w:t>grandfather and grandmother’s</w:t>
      </w:r>
      <w:r w:rsidR="00394032" w:rsidRPr="0095394B">
        <w:rPr>
          <w:rFonts w:ascii="Arial" w:hAnsi="Arial" w:cs="Arial"/>
          <w:color w:val="000000"/>
        </w:rPr>
        <w:t xml:space="preserve"> </w:t>
      </w:r>
      <w:r w:rsidR="00DD73F8" w:rsidRPr="0095394B">
        <w:rPr>
          <w:rFonts w:ascii="Arial" w:hAnsi="Arial" w:cs="Arial"/>
          <w:color w:val="000000"/>
        </w:rPr>
        <w:t>garden party</w:t>
      </w:r>
      <w:r w:rsidR="00394032" w:rsidRPr="0095394B">
        <w:rPr>
          <w:rFonts w:ascii="Arial" w:hAnsi="Arial" w:cs="Arial"/>
          <w:color w:val="000000"/>
        </w:rPr>
        <w:t xml:space="preserve">.  The gathering of friends and extended family </w:t>
      </w:r>
      <w:r w:rsidR="007558DD" w:rsidRPr="0095394B">
        <w:rPr>
          <w:rFonts w:ascii="Arial" w:hAnsi="Arial" w:cs="Arial"/>
          <w:color w:val="000000"/>
        </w:rPr>
        <w:t xml:space="preserve">to honor the patriarch </w:t>
      </w:r>
      <w:r w:rsidR="00394032" w:rsidRPr="0095394B">
        <w:rPr>
          <w:rFonts w:ascii="Arial" w:hAnsi="Arial" w:cs="Arial"/>
          <w:color w:val="000000"/>
        </w:rPr>
        <w:t>is initially heartwarming for Chris, as he lost his own mother at a young age and has had to fend for himself for the majority of his life.  Kaluuya sets up the scene: “</w:t>
      </w:r>
      <w:r w:rsidR="00DD73F8" w:rsidRPr="0095394B">
        <w:rPr>
          <w:rFonts w:ascii="Arial" w:hAnsi="Arial" w:cs="Arial"/>
          <w:color w:val="000000"/>
        </w:rPr>
        <w:t xml:space="preserve">So much of this film is about the anticipation of what is going to happen.  </w:t>
      </w:r>
      <w:r w:rsidR="00394032" w:rsidRPr="0095394B">
        <w:rPr>
          <w:rFonts w:ascii="Arial" w:hAnsi="Arial" w:cs="Arial"/>
          <w:color w:val="000000"/>
        </w:rPr>
        <w:t>Chris notices that something is off at this party, and he senses an intense amount of undercover racism.  He has an interaction which immediately proves the environment isn’t for him, and he’s ready to leave.  He knows he does not fit in, and is not feeling good about it.”</w:t>
      </w:r>
    </w:p>
    <w:p w14:paraId="205E410B" w14:textId="03F46E1D" w:rsidR="007D3FC5" w:rsidRPr="0095394B" w:rsidRDefault="007558DD" w:rsidP="007D3FC5">
      <w:pPr>
        <w:spacing w:line="360" w:lineRule="auto"/>
        <w:ind w:firstLine="720"/>
        <w:rPr>
          <w:rFonts w:ascii="Arial" w:hAnsi="Arial" w:cs="Arial"/>
          <w:color w:val="000000"/>
        </w:rPr>
      </w:pPr>
      <w:r w:rsidRPr="0095394B">
        <w:rPr>
          <w:rFonts w:ascii="Arial" w:hAnsi="Arial" w:cs="Arial"/>
          <w:color w:val="000000"/>
        </w:rPr>
        <w:t>In</w:t>
      </w:r>
      <w:r w:rsidR="008F4BF2" w:rsidRPr="0095394B">
        <w:rPr>
          <w:rFonts w:ascii="Arial" w:hAnsi="Arial" w:cs="Arial"/>
          <w:color w:val="000000"/>
        </w:rPr>
        <w:t xml:space="preserve"> the character of Rose, Peele wrote the perfect girlfriend</w:t>
      </w:r>
      <w:r w:rsidR="00C06315" w:rsidRPr="0095394B">
        <w:rPr>
          <w:rFonts w:ascii="Arial" w:hAnsi="Arial" w:cs="Arial"/>
          <w:color w:val="000000"/>
        </w:rPr>
        <w:t xml:space="preserve"> for the story’s hero</w:t>
      </w:r>
      <w:r w:rsidR="00D0400A" w:rsidRPr="0095394B">
        <w:rPr>
          <w:rFonts w:ascii="Arial" w:hAnsi="Arial" w:cs="Arial"/>
          <w:color w:val="000000"/>
        </w:rPr>
        <w:t>; indeed, she is just as mortified by her family’s behavior toward Chris as he is embarrassed about it</w:t>
      </w:r>
      <w:r w:rsidR="008F4BF2" w:rsidRPr="0095394B">
        <w:rPr>
          <w:rFonts w:ascii="Arial" w:hAnsi="Arial" w:cs="Arial"/>
          <w:color w:val="000000"/>
        </w:rPr>
        <w:t>.  “</w:t>
      </w:r>
      <w:r w:rsidR="007D3FC5" w:rsidRPr="0095394B">
        <w:rPr>
          <w:rFonts w:ascii="Arial" w:hAnsi="Arial" w:cs="Arial"/>
          <w:color w:val="000000"/>
        </w:rPr>
        <w:t xml:space="preserve">It was very important for this film that, at its core, </w:t>
      </w:r>
      <w:r w:rsidR="008F4BF2" w:rsidRPr="0095394B">
        <w:rPr>
          <w:rFonts w:ascii="Arial" w:hAnsi="Arial" w:cs="Arial"/>
          <w:color w:val="000000"/>
        </w:rPr>
        <w:t>it’s</w:t>
      </w:r>
      <w:r w:rsidR="007D3FC5" w:rsidRPr="0095394B">
        <w:rPr>
          <w:rFonts w:ascii="Arial" w:hAnsi="Arial" w:cs="Arial"/>
          <w:color w:val="000000"/>
        </w:rPr>
        <w:t xml:space="preserve"> a love story</w:t>
      </w:r>
      <w:r w:rsidR="008F4BF2" w:rsidRPr="0095394B">
        <w:rPr>
          <w:rFonts w:ascii="Arial" w:hAnsi="Arial" w:cs="Arial"/>
          <w:color w:val="000000"/>
        </w:rPr>
        <w:t>,” he says.  “This is a couple that we’re</w:t>
      </w:r>
      <w:r w:rsidR="007D3FC5" w:rsidRPr="0095394B">
        <w:rPr>
          <w:rFonts w:ascii="Arial" w:hAnsi="Arial" w:cs="Arial"/>
          <w:color w:val="000000"/>
        </w:rPr>
        <w:t xml:space="preserve"> rooting for.  She’s not</w:t>
      </w:r>
      <w:r w:rsidR="008F4BF2" w:rsidRPr="0095394B">
        <w:rPr>
          <w:rFonts w:ascii="Arial" w:hAnsi="Arial" w:cs="Arial"/>
          <w:color w:val="000000"/>
        </w:rPr>
        <w:t xml:space="preserve"> perfect</w:t>
      </w:r>
      <w:r w:rsidR="007D3FC5" w:rsidRPr="0095394B">
        <w:rPr>
          <w:rFonts w:ascii="Arial" w:hAnsi="Arial" w:cs="Arial"/>
          <w:color w:val="000000"/>
        </w:rPr>
        <w:t xml:space="preserve">, because </w:t>
      </w:r>
      <w:r w:rsidR="008F4BF2" w:rsidRPr="0095394B">
        <w:rPr>
          <w:rFonts w:ascii="Arial" w:hAnsi="Arial" w:cs="Arial"/>
          <w:color w:val="000000"/>
        </w:rPr>
        <w:t>there are</w:t>
      </w:r>
      <w:r w:rsidR="007D3FC5" w:rsidRPr="0095394B">
        <w:rPr>
          <w:rFonts w:ascii="Arial" w:hAnsi="Arial" w:cs="Arial"/>
          <w:color w:val="000000"/>
        </w:rPr>
        <w:t xml:space="preserve"> elements to being in an interra</w:t>
      </w:r>
      <w:r w:rsidR="008F4BF2" w:rsidRPr="0095394B">
        <w:rPr>
          <w:rFonts w:ascii="Arial" w:hAnsi="Arial" w:cs="Arial"/>
          <w:color w:val="000000"/>
        </w:rPr>
        <w:t xml:space="preserve">cial relationship that she </w:t>
      </w:r>
      <w:r w:rsidR="007D3FC5" w:rsidRPr="0095394B">
        <w:rPr>
          <w:rFonts w:ascii="Arial" w:hAnsi="Arial" w:cs="Arial"/>
          <w:color w:val="000000"/>
        </w:rPr>
        <w:t xml:space="preserve">wakes up </w:t>
      </w:r>
      <w:r w:rsidRPr="0095394B">
        <w:rPr>
          <w:rFonts w:ascii="Arial" w:hAnsi="Arial" w:cs="Arial"/>
          <w:color w:val="000000"/>
        </w:rPr>
        <w:t xml:space="preserve">to </w:t>
      </w:r>
      <w:r w:rsidR="007D3FC5" w:rsidRPr="0095394B">
        <w:rPr>
          <w:rFonts w:ascii="Arial" w:hAnsi="Arial" w:cs="Arial"/>
          <w:color w:val="000000"/>
        </w:rPr>
        <w:t>as the movi</w:t>
      </w:r>
      <w:r w:rsidR="008F4BF2" w:rsidRPr="0095394B">
        <w:rPr>
          <w:rFonts w:ascii="Arial" w:hAnsi="Arial" w:cs="Arial"/>
          <w:color w:val="000000"/>
        </w:rPr>
        <w:t xml:space="preserve">e goes on, but </w:t>
      </w:r>
      <w:r w:rsidR="007D3FC5" w:rsidRPr="0095394B">
        <w:rPr>
          <w:rFonts w:ascii="Arial" w:hAnsi="Arial" w:cs="Arial"/>
          <w:color w:val="000000"/>
        </w:rPr>
        <w:t>she is trying to understand what Chris is going through.  She’s a very supp</w:t>
      </w:r>
      <w:r w:rsidRPr="0095394B">
        <w:rPr>
          <w:rFonts w:ascii="Arial" w:hAnsi="Arial" w:cs="Arial"/>
          <w:color w:val="000000"/>
        </w:rPr>
        <w:t>ortive, understanding and funny-</w:t>
      </w:r>
      <w:r w:rsidR="007D3FC5" w:rsidRPr="0095394B">
        <w:rPr>
          <w:rFonts w:ascii="Arial" w:hAnsi="Arial" w:cs="Arial"/>
          <w:color w:val="000000"/>
        </w:rPr>
        <w:t>smart character.</w:t>
      </w:r>
      <w:r w:rsidR="008F4BF2" w:rsidRPr="0095394B">
        <w:rPr>
          <w:rFonts w:ascii="Arial" w:hAnsi="Arial" w:cs="Arial"/>
          <w:color w:val="000000"/>
        </w:rPr>
        <w:t>”</w:t>
      </w:r>
    </w:p>
    <w:p w14:paraId="5811E854" w14:textId="36C2F636" w:rsidR="009F5FD1" w:rsidRPr="0095394B" w:rsidRDefault="00C06315" w:rsidP="002D2138">
      <w:pPr>
        <w:spacing w:line="360" w:lineRule="auto"/>
        <w:ind w:firstLine="720"/>
        <w:rPr>
          <w:rFonts w:ascii="Arial" w:hAnsi="Arial" w:cs="Arial"/>
          <w:color w:val="000000"/>
        </w:rPr>
      </w:pPr>
      <w:r w:rsidRPr="0095394B">
        <w:rPr>
          <w:rFonts w:ascii="Arial" w:hAnsi="Arial" w:cs="Arial"/>
          <w:color w:val="000000"/>
        </w:rPr>
        <w:t xml:space="preserve">To portray </w:t>
      </w:r>
      <w:r w:rsidR="00796400" w:rsidRPr="0095394B">
        <w:rPr>
          <w:rFonts w:ascii="Arial" w:hAnsi="Arial" w:cs="Arial"/>
          <w:color w:val="000000"/>
        </w:rPr>
        <w:t xml:space="preserve">the young nurse </w:t>
      </w:r>
      <w:r w:rsidRPr="0095394B">
        <w:rPr>
          <w:rFonts w:ascii="Arial" w:hAnsi="Arial" w:cs="Arial"/>
          <w:color w:val="000000"/>
        </w:rPr>
        <w:t xml:space="preserve">Rose, the production brought aboard Allison Williams, a performer whose stand-out work in HBO’s </w:t>
      </w:r>
      <w:r w:rsidRPr="0095394B">
        <w:rPr>
          <w:rFonts w:ascii="Arial" w:hAnsi="Arial" w:cs="Arial"/>
          <w:i/>
          <w:color w:val="000000"/>
        </w:rPr>
        <w:t>Girls</w:t>
      </w:r>
      <w:r w:rsidRPr="0095394B">
        <w:rPr>
          <w:rFonts w:ascii="Arial" w:hAnsi="Arial" w:cs="Arial"/>
          <w:color w:val="000000"/>
        </w:rPr>
        <w:t xml:space="preserve"> </w:t>
      </w:r>
      <w:r w:rsidR="00A806C6" w:rsidRPr="0095394B">
        <w:rPr>
          <w:rFonts w:ascii="Arial" w:hAnsi="Arial" w:cs="Arial"/>
          <w:color w:val="000000"/>
        </w:rPr>
        <w:t xml:space="preserve">and work in musical theater </w:t>
      </w:r>
      <w:r w:rsidRPr="0095394B">
        <w:rPr>
          <w:rFonts w:ascii="Arial" w:hAnsi="Arial" w:cs="Arial"/>
          <w:color w:val="000000"/>
        </w:rPr>
        <w:t>broug</w:t>
      </w:r>
      <w:r w:rsidR="009F5FD1" w:rsidRPr="0095394B">
        <w:rPr>
          <w:rFonts w:ascii="Arial" w:hAnsi="Arial" w:cs="Arial"/>
          <w:color w:val="000000"/>
        </w:rPr>
        <w:t xml:space="preserve">ht her to the team’s attention.  For Blum, this offered the chance to work with a </w:t>
      </w:r>
      <w:r w:rsidR="000428B0" w:rsidRPr="0095394B">
        <w:rPr>
          <w:rFonts w:ascii="Arial" w:hAnsi="Arial" w:cs="Arial"/>
          <w:color w:val="000000"/>
        </w:rPr>
        <w:t>dear</w:t>
      </w:r>
      <w:r w:rsidR="009F5FD1" w:rsidRPr="0095394B">
        <w:rPr>
          <w:rFonts w:ascii="Arial" w:hAnsi="Arial" w:cs="Arial"/>
          <w:color w:val="000000"/>
        </w:rPr>
        <w:t xml:space="preserve"> friend.  “I have been friends with Allison for a long time,” he states, “so it was a really cool opportunity to finally get to work with her.  She did an amazing job.”</w:t>
      </w:r>
    </w:p>
    <w:p w14:paraId="7EB18C37" w14:textId="660E513D" w:rsidR="00C06315" w:rsidRPr="0095394B" w:rsidRDefault="00C06315" w:rsidP="002D2138">
      <w:pPr>
        <w:spacing w:line="360" w:lineRule="auto"/>
        <w:ind w:firstLine="720"/>
        <w:rPr>
          <w:rFonts w:ascii="Arial" w:hAnsi="Arial" w:cs="Arial"/>
          <w:color w:val="000000"/>
        </w:rPr>
      </w:pPr>
      <w:r w:rsidRPr="0095394B">
        <w:rPr>
          <w:rFonts w:ascii="Arial" w:hAnsi="Arial" w:cs="Arial"/>
          <w:color w:val="000000"/>
        </w:rPr>
        <w:t xml:space="preserve">“Allison </w:t>
      </w:r>
      <w:r w:rsidR="002E5FB9" w:rsidRPr="0095394B">
        <w:rPr>
          <w:rFonts w:ascii="Arial" w:hAnsi="Arial" w:cs="Arial"/>
          <w:color w:val="000000"/>
        </w:rPr>
        <w:t>gives us the comfort and the love that is at the core of this movie</w:t>
      </w:r>
      <w:r w:rsidRPr="0095394B">
        <w:rPr>
          <w:rFonts w:ascii="Arial" w:hAnsi="Arial" w:cs="Arial"/>
          <w:color w:val="000000"/>
        </w:rPr>
        <w:t xml:space="preserve">,” </w:t>
      </w:r>
      <w:r w:rsidR="009F5FD1" w:rsidRPr="0095394B">
        <w:rPr>
          <w:rFonts w:ascii="Arial" w:hAnsi="Arial" w:cs="Arial"/>
          <w:color w:val="000000"/>
        </w:rPr>
        <w:t>agrees</w:t>
      </w:r>
      <w:r w:rsidRPr="0095394B">
        <w:rPr>
          <w:rFonts w:ascii="Arial" w:hAnsi="Arial" w:cs="Arial"/>
          <w:color w:val="000000"/>
        </w:rPr>
        <w:t xml:space="preserve"> Peele.  “</w:t>
      </w:r>
      <w:r w:rsidR="002E5FB9" w:rsidRPr="0095394B">
        <w:rPr>
          <w:rFonts w:ascii="Arial" w:hAnsi="Arial" w:cs="Arial"/>
          <w:color w:val="000000"/>
        </w:rPr>
        <w:t xml:space="preserve">She gives us something to root for in their relationship.  </w:t>
      </w:r>
    </w:p>
    <w:p w14:paraId="02D911C9" w14:textId="2EB45AF3" w:rsidR="00C06315" w:rsidRPr="0095394B" w:rsidRDefault="00C06315" w:rsidP="00C06315">
      <w:pPr>
        <w:spacing w:line="360" w:lineRule="auto"/>
        <w:ind w:firstLine="720"/>
        <w:rPr>
          <w:rFonts w:ascii="Arial" w:hAnsi="Arial" w:cs="Arial"/>
          <w:color w:val="000000"/>
        </w:rPr>
      </w:pPr>
      <w:r w:rsidRPr="0095394B">
        <w:rPr>
          <w:rFonts w:ascii="Arial" w:hAnsi="Arial" w:cs="Arial"/>
          <w:color w:val="000000"/>
        </w:rPr>
        <w:lastRenderedPageBreak/>
        <w:t>“</w:t>
      </w:r>
      <w:r w:rsidR="00A806C6" w:rsidRPr="0095394B">
        <w:rPr>
          <w:rFonts w:ascii="Arial" w:hAnsi="Arial" w:cs="Arial"/>
          <w:color w:val="000000"/>
        </w:rPr>
        <w:t>Rose</w:t>
      </w:r>
      <w:r w:rsidRPr="0095394B">
        <w:rPr>
          <w:rFonts w:ascii="Arial" w:hAnsi="Arial" w:cs="Arial"/>
          <w:color w:val="000000"/>
        </w:rPr>
        <w:t xml:space="preserve"> is the girl next-door, very progressive, liberal and loving,” adds McKittrick.  “She has her own reservations about what her parents are going to think of her black boyfriend, but you never get the sense that she’s siding with what might be wrong with the family.  You believe she’s always on Chris’ side and is truly in love with him.”</w:t>
      </w:r>
    </w:p>
    <w:p w14:paraId="0BE994E6" w14:textId="57379D31" w:rsidR="00A806C6" w:rsidRPr="0095394B" w:rsidRDefault="00A806C6" w:rsidP="00A806C6">
      <w:pPr>
        <w:spacing w:line="360" w:lineRule="auto"/>
        <w:ind w:firstLine="720"/>
        <w:rPr>
          <w:rFonts w:ascii="Arial" w:hAnsi="Arial" w:cs="Arial"/>
          <w:color w:val="000000"/>
        </w:rPr>
      </w:pPr>
      <w:r w:rsidRPr="0095394B">
        <w:rPr>
          <w:rFonts w:ascii="Arial" w:hAnsi="Arial" w:cs="Arial"/>
          <w:color w:val="000000"/>
        </w:rPr>
        <w:t>The actresses appreciated portraying a young woman whose true intentions are just beneath the surface.  She introduces us to her character: “Rose takes her black boyfriend home to meet her white family, and something is not quite right once they arrive.  Rose is torn between her allegiance to her family and her new boyfriend, but she is committed to Chris.  She is willing to shake things up with her family in order to salvage their relationship.”</w:t>
      </w:r>
    </w:p>
    <w:p w14:paraId="7C21B5FB" w14:textId="6C425BC7" w:rsidR="00C06315" w:rsidRPr="0095394B" w:rsidRDefault="002D2138" w:rsidP="002D2138">
      <w:pPr>
        <w:spacing w:line="360" w:lineRule="auto"/>
        <w:ind w:firstLine="720"/>
        <w:rPr>
          <w:rFonts w:ascii="Arial" w:hAnsi="Arial" w:cs="Arial"/>
          <w:color w:val="000000"/>
        </w:rPr>
      </w:pPr>
      <w:r w:rsidRPr="0095394B">
        <w:rPr>
          <w:rFonts w:ascii="Arial" w:hAnsi="Arial" w:cs="Arial"/>
          <w:color w:val="000000"/>
        </w:rPr>
        <w:t xml:space="preserve">Williams </w:t>
      </w:r>
      <w:r w:rsidR="00C06315" w:rsidRPr="0095394B">
        <w:rPr>
          <w:rFonts w:ascii="Arial" w:hAnsi="Arial" w:cs="Arial"/>
          <w:color w:val="000000"/>
        </w:rPr>
        <w:t xml:space="preserve">appreciated Peele’s interest in pushing the story outside of horror tropes, and sums the cast’s feelings about </w:t>
      </w:r>
      <w:r w:rsidR="00A806C6" w:rsidRPr="0095394B">
        <w:rPr>
          <w:rFonts w:ascii="Arial" w:hAnsi="Arial" w:cs="Arial"/>
          <w:color w:val="000000"/>
        </w:rPr>
        <w:t xml:space="preserve">working with him on set: </w:t>
      </w:r>
      <w:r w:rsidR="00C06315" w:rsidRPr="0095394B">
        <w:rPr>
          <w:rFonts w:ascii="Arial" w:hAnsi="Arial" w:cs="Arial"/>
          <w:color w:val="000000"/>
        </w:rPr>
        <w:t>“It is a bonus to have the writer also be your d</w:t>
      </w:r>
      <w:r w:rsidR="00A806C6" w:rsidRPr="0095394B">
        <w:rPr>
          <w:rFonts w:ascii="Arial" w:hAnsi="Arial" w:cs="Arial"/>
          <w:color w:val="000000"/>
        </w:rPr>
        <w:t>irector—</w:t>
      </w:r>
      <w:r w:rsidR="00C06315" w:rsidRPr="0095394B">
        <w:rPr>
          <w:rFonts w:ascii="Arial" w:hAnsi="Arial" w:cs="Arial"/>
          <w:color w:val="000000"/>
        </w:rPr>
        <w:t>that there is a continuity of vision, thought and intention.”</w:t>
      </w:r>
    </w:p>
    <w:p w14:paraId="4A78D13F" w14:textId="54381CCC" w:rsidR="00C42BCE" w:rsidRPr="0095394B" w:rsidRDefault="00C42BCE" w:rsidP="002D2138">
      <w:pPr>
        <w:spacing w:line="360" w:lineRule="auto"/>
        <w:ind w:firstLine="720"/>
        <w:rPr>
          <w:rFonts w:ascii="Arial" w:hAnsi="Arial" w:cs="Arial"/>
          <w:color w:val="000000"/>
        </w:rPr>
      </w:pPr>
      <w:r w:rsidRPr="0095394B">
        <w:rPr>
          <w:rFonts w:ascii="Arial" w:hAnsi="Arial" w:cs="Arial"/>
          <w:color w:val="000000"/>
        </w:rPr>
        <w:t>The young performers are in the majority of scenes of</w:t>
      </w:r>
      <w:r w:rsidRPr="0095394B">
        <w:rPr>
          <w:rFonts w:ascii="Arial" w:hAnsi="Arial" w:cs="Arial"/>
          <w:i/>
          <w:color w:val="000000"/>
        </w:rPr>
        <w:t xml:space="preserve"> Get Out</w:t>
      </w:r>
      <w:r w:rsidRPr="0095394B">
        <w:rPr>
          <w:rFonts w:ascii="Arial" w:hAnsi="Arial" w:cs="Arial"/>
          <w:color w:val="000000"/>
        </w:rPr>
        <w:t>, and their chemistry and skills was not lost on the filmmakers.  Shares McKittrick of the pair: “Allison was the first one to board the film, although Daniel had been chasing the film for quite a while.  They are the two anchors of the film.  Allison is an incredible actress; both on- and off-screen, she’s a wonderful person.  Daniel is an exceptional actor who acts with his entire body. I’ve never seen anything like it.  He put so much into it that he’s actually exhausted between takes.  His intensity anchored the film entirely because the audience has to relate to Chris as someone who is an everyman.”</w:t>
      </w:r>
    </w:p>
    <w:p w14:paraId="0B9642A9" w14:textId="7C50AF88" w:rsidR="00A806C6" w:rsidRPr="0095394B" w:rsidRDefault="00A806C6" w:rsidP="002D2138">
      <w:pPr>
        <w:spacing w:line="360" w:lineRule="auto"/>
        <w:ind w:firstLine="720"/>
        <w:rPr>
          <w:rFonts w:ascii="Arial" w:hAnsi="Arial" w:cs="Arial"/>
          <w:color w:val="000000"/>
        </w:rPr>
      </w:pPr>
      <w:r w:rsidRPr="0095394B">
        <w:rPr>
          <w:rFonts w:ascii="Arial" w:hAnsi="Arial" w:cs="Arial"/>
          <w:color w:val="000000"/>
        </w:rPr>
        <w:t xml:space="preserve">When it came to casting the parts of Rose’s parents, the </w:t>
      </w:r>
      <w:r w:rsidR="00D0400A" w:rsidRPr="0095394B">
        <w:rPr>
          <w:rFonts w:ascii="Arial" w:hAnsi="Arial" w:cs="Arial"/>
          <w:color w:val="000000"/>
        </w:rPr>
        <w:t xml:space="preserve">retired </w:t>
      </w:r>
      <w:r w:rsidRPr="0095394B">
        <w:rPr>
          <w:rFonts w:ascii="Arial" w:hAnsi="Arial" w:cs="Arial"/>
          <w:color w:val="000000"/>
        </w:rPr>
        <w:t>surgeon Dean and psychiatrist Missy, the team selected two performers who have navigated the worlds of comedy their entire careers.  In two-time Oscar</w:t>
      </w:r>
      <w:r w:rsidRPr="0095394B">
        <w:rPr>
          <w:rFonts w:ascii="Arial" w:hAnsi="Arial" w:cs="Arial"/>
          <w:color w:val="000000"/>
          <w:vertAlign w:val="superscript"/>
        </w:rPr>
        <w:t>®</w:t>
      </w:r>
      <w:r w:rsidRPr="0095394B">
        <w:rPr>
          <w:rFonts w:ascii="Arial" w:hAnsi="Arial" w:cs="Arial"/>
          <w:color w:val="000000"/>
        </w:rPr>
        <w:t xml:space="preserve"> nominee Catherine Keener, as riveting in </w:t>
      </w:r>
      <w:r w:rsidRPr="0095394B">
        <w:rPr>
          <w:rFonts w:ascii="Arial" w:hAnsi="Arial" w:cs="Arial"/>
          <w:i/>
          <w:color w:val="000000"/>
        </w:rPr>
        <w:t xml:space="preserve">Being John Malkovich </w:t>
      </w:r>
      <w:r w:rsidRPr="0095394B">
        <w:rPr>
          <w:rFonts w:ascii="Arial" w:hAnsi="Arial" w:cs="Arial"/>
          <w:color w:val="000000"/>
        </w:rPr>
        <w:t>and</w:t>
      </w:r>
      <w:r w:rsidRPr="0095394B">
        <w:rPr>
          <w:rFonts w:ascii="Arial" w:hAnsi="Arial" w:cs="Arial"/>
          <w:i/>
          <w:color w:val="000000"/>
        </w:rPr>
        <w:t xml:space="preserve"> Captain Phillips</w:t>
      </w:r>
      <w:r w:rsidRPr="0095394B">
        <w:rPr>
          <w:rFonts w:ascii="Arial" w:hAnsi="Arial" w:cs="Arial"/>
          <w:color w:val="000000"/>
        </w:rPr>
        <w:t xml:space="preserve"> as she is </w:t>
      </w:r>
      <w:r w:rsidRPr="0095394B">
        <w:rPr>
          <w:rFonts w:ascii="Arial" w:hAnsi="Arial" w:cs="Arial"/>
          <w:i/>
          <w:color w:val="000000"/>
        </w:rPr>
        <w:t>The 40-Year-Old Virgin</w:t>
      </w:r>
      <w:r w:rsidRPr="0095394B">
        <w:rPr>
          <w:rFonts w:ascii="Arial" w:hAnsi="Arial" w:cs="Arial"/>
          <w:color w:val="000000"/>
        </w:rPr>
        <w:t xml:space="preserve">, and three-time Golden Globe Award nominee Bradley Whitford, who was just as </w:t>
      </w:r>
      <w:r w:rsidR="00840B60" w:rsidRPr="0095394B">
        <w:rPr>
          <w:rFonts w:ascii="Arial" w:hAnsi="Arial" w:cs="Arial"/>
          <w:color w:val="000000"/>
        </w:rPr>
        <w:t>fascinating</w:t>
      </w:r>
      <w:r w:rsidRPr="0095394B">
        <w:rPr>
          <w:rFonts w:ascii="Arial" w:hAnsi="Arial" w:cs="Arial"/>
          <w:color w:val="000000"/>
        </w:rPr>
        <w:t xml:space="preserve"> in </w:t>
      </w:r>
      <w:r w:rsidRPr="0095394B">
        <w:rPr>
          <w:rFonts w:ascii="Arial" w:hAnsi="Arial" w:cs="Arial"/>
          <w:i/>
          <w:color w:val="000000"/>
        </w:rPr>
        <w:t>The West Wing</w:t>
      </w:r>
      <w:r w:rsidRPr="0095394B">
        <w:rPr>
          <w:rFonts w:ascii="Arial" w:hAnsi="Arial" w:cs="Arial"/>
          <w:color w:val="000000"/>
        </w:rPr>
        <w:t xml:space="preserve"> </w:t>
      </w:r>
      <w:r w:rsidR="00840B60" w:rsidRPr="0095394B">
        <w:rPr>
          <w:rFonts w:ascii="Arial" w:hAnsi="Arial" w:cs="Arial"/>
          <w:color w:val="000000"/>
        </w:rPr>
        <w:t xml:space="preserve">and </w:t>
      </w:r>
      <w:r w:rsidR="00840B60" w:rsidRPr="0095394B">
        <w:rPr>
          <w:rFonts w:ascii="Arial" w:hAnsi="Arial" w:cs="Arial"/>
          <w:i/>
          <w:color w:val="000000"/>
        </w:rPr>
        <w:t>Transparent</w:t>
      </w:r>
      <w:r w:rsidR="00840B60" w:rsidRPr="0095394B">
        <w:rPr>
          <w:rFonts w:ascii="Arial" w:hAnsi="Arial" w:cs="Arial"/>
          <w:color w:val="000000"/>
        </w:rPr>
        <w:t xml:space="preserve"> </w:t>
      </w:r>
      <w:r w:rsidRPr="0095394B">
        <w:rPr>
          <w:rFonts w:ascii="Arial" w:hAnsi="Arial" w:cs="Arial"/>
          <w:color w:val="000000"/>
        </w:rPr>
        <w:t xml:space="preserve">as he was </w:t>
      </w:r>
      <w:r w:rsidRPr="0095394B">
        <w:rPr>
          <w:rFonts w:ascii="Arial" w:hAnsi="Arial" w:cs="Arial"/>
          <w:i/>
          <w:color w:val="000000"/>
        </w:rPr>
        <w:t>The Cabin in the Woods</w:t>
      </w:r>
      <w:r w:rsidR="00840B60" w:rsidRPr="0095394B">
        <w:rPr>
          <w:rFonts w:ascii="Arial" w:hAnsi="Arial" w:cs="Arial"/>
          <w:color w:val="000000"/>
        </w:rPr>
        <w:t>, the producers found actors to play anything but stereotypical villains.</w:t>
      </w:r>
    </w:p>
    <w:p w14:paraId="738D4BAA" w14:textId="221722D7" w:rsidR="008C5878" w:rsidRPr="0095394B" w:rsidRDefault="008C5878" w:rsidP="00C06315">
      <w:pPr>
        <w:spacing w:line="360" w:lineRule="auto"/>
        <w:ind w:firstLine="720"/>
        <w:rPr>
          <w:rFonts w:ascii="Arial" w:hAnsi="Arial" w:cs="Arial"/>
          <w:color w:val="000000"/>
        </w:rPr>
      </w:pPr>
      <w:r w:rsidRPr="0095394B">
        <w:rPr>
          <w:rFonts w:ascii="Arial" w:hAnsi="Arial" w:cs="Arial"/>
          <w:color w:val="000000"/>
        </w:rPr>
        <w:lastRenderedPageBreak/>
        <w:t>What B</w:t>
      </w:r>
      <w:r w:rsidR="00840B60" w:rsidRPr="0095394B">
        <w:rPr>
          <w:rFonts w:ascii="Arial" w:hAnsi="Arial" w:cs="Arial"/>
          <w:color w:val="000000"/>
        </w:rPr>
        <w:t xml:space="preserve">lum appreciated about the heads of the Armitage family </w:t>
      </w:r>
      <w:r w:rsidRPr="0095394B">
        <w:rPr>
          <w:rFonts w:ascii="Arial" w:hAnsi="Arial" w:cs="Arial"/>
          <w:color w:val="000000"/>
        </w:rPr>
        <w:t>is that they embody the liberal elite that Peele skewers in his screenplay</w:t>
      </w:r>
      <w:r w:rsidR="00536BC5" w:rsidRPr="0095394B">
        <w:rPr>
          <w:rFonts w:ascii="Arial" w:hAnsi="Arial" w:cs="Arial"/>
          <w:color w:val="000000"/>
        </w:rPr>
        <w:t>.  While Rose hasn’t told them that Chris is black, she is certain they will be fine with his being of another race.  What Chris finds, however, is far from that.  “</w:t>
      </w:r>
      <w:r w:rsidRPr="0095394B">
        <w:rPr>
          <w:rFonts w:ascii="Arial" w:hAnsi="Arial" w:cs="Arial"/>
          <w:color w:val="000000"/>
        </w:rPr>
        <w:t xml:space="preserve">The parents start to say things that are on the edge of racist. </w:t>
      </w:r>
      <w:r w:rsidR="00840B60" w:rsidRPr="0095394B">
        <w:rPr>
          <w:rFonts w:ascii="Arial" w:hAnsi="Arial" w:cs="Arial"/>
          <w:color w:val="000000"/>
        </w:rPr>
        <w:t xml:space="preserve"> </w:t>
      </w:r>
      <w:r w:rsidRPr="0095394B">
        <w:rPr>
          <w:rFonts w:ascii="Arial" w:hAnsi="Arial" w:cs="Arial"/>
          <w:color w:val="000000"/>
        </w:rPr>
        <w:t xml:space="preserve">They just make everyone feel uncomfortable,” says Blum.  “They ask Chris if he likes golf…then tell him they’re big fans of Tiger Woods.  They are </w:t>
      </w:r>
      <w:r w:rsidR="00840B60" w:rsidRPr="0095394B">
        <w:rPr>
          <w:rFonts w:ascii="Arial" w:hAnsi="Arial" w:cs="Arial"/>
          <w:color w:val="000000"/>
        </w:rPr>
        <w:t>painted as part of the white, liberal elite—very sensitive about race.  I</w:t>
      </w:r>
      <w:r w:rsidRPr="0095394B">
        <w:rPr>
          <w:rFonts w:ascii="Arial" w:hAnsi="Arial" w:cs="Arial"/>
          <w:color w:val="000000"/>
        </w:rPr>
        <w:t>n fact they’re quite the opposite.”</w:t>
      </w:r>
    </w:p>
    <w:p w14:paraId="5DA0CE16" w14:textId="318352F7" w:rsidR="00E72FC2" w:rsidRPr="0095394B" w:rsidRDefault="00840B60" w:rsidP="008C5878">
      <w:pPr>
        <w:spacing w:line="360" w:lineRule="auto"/>
        <w:ind w:firstLine="720"/>
        <w:rPr>
          <w:rFonts w:ascii="Arial" w:hAnsi="Arial" w:cs="Arial"/>
          <w:color w:val="000000"/>
        </w:rPr>
      </w:pPr>
      <w:r w:rsidRPr="0095394B">
        <w:rPr>
          <w:rFonts w:ascii="Arial" w:hAnsi="Arial" w:cs="Arial"/>
          <w:color w:val="000000"/>
        </w:rPr>
        <w:t xml:space="preserve">As was Williams, Whitford was thrilled to be a part of the production.  </w:t>
      </w:r>
      <w:r w:rsidR="006D2856" w:rsidRPr="0095394B">
        <w:rPr>
          <w:rFonts w:ascii="Arial" w:hAnsi="Arial" w:cs="Arial"/>
          <w:color w:val="000000"/>
        </w:rPr>
        <w:t>“</w:t>
      </w:r>
      <w:r w:rsidR="00E72FC2" w:rsidRPr="0095394B">
        <w:rPr>
          <w:rFonts w:ascii="Arial" w:hAnsi="Arial" w:cs="Arial"/>
          <w:color w:val="000000"/>
        </w:rPr>
        <w:t>I am such a fan of Jordan</w:t>
      </w:r>
      <w:r w:rsidR="00CC12CB" w:rsidRPr="0095394B">
        <w:rPr>
          <w:rFonts w:ascii="Arial" w:hAnsi="Arial" w:cs="Arial"/>
          <w:color w:val="000000"/>
        </w:rPr>
        <w:t>’</w:t>
      </w:r>
      <w:r w:rsidR="00E72FC2" w:rsidRPr="0095394B">
        <w:rPr>
          <w:rFonts w:ascii="Arial" w:hAnsi="Arial" w:cs="Arial"/>
          <w:color w:val="000000"/>
        </w:rPr>
        <w:t>s that I would have done yard work for him</w:t>
      </w:r>
      <w:r w:rsidRPr="0095394B">
        <w:rPr>
          <w:rFonts w:ascii="Arial" w:hAnsi="Arial" w:cs="Arial"/>
          <w:color w:val="000000"/>
        </w:rPr>
        <w:t>,</w:t>
      </w:r>
      <w:r w:rsidR="00E72FC2" w:rsidRPr="0095394B">
        <w:rPr>
          <w:rFonts w:ascii="Arial" w:hAnsi="Arial" w:cs="Arial"/>
          <w:color w:val="000000"/>
        </w:rPr>
        <w:t>”</w:t>
      </w:r>
      <w:r w:rsidRPr="0095394B">
        <w:rPr>
          <w:rFonts w:ascii="Arial" w:hAnsi="Arial" w:cs="Arial"/>
          <w:color w:val="000000"/>
        </w:rPr>
        <w:t xml:space="preserve"> the actor laughs.</w:t>
      </w:r>
      <w:r w:rsidR="006D2856" w:rsidRPr="0095394B">
        <w:rPr>
          <w:rFonts w:ascii="Arial" w:hAnsi="Arial" w:cs="Arial"/>
          <w:color w:val="000000"/>
        </w:rPr>
        <w:t xml:space="preserve"> </w:t>
      </w:r>
      <w:r w:rsidR="00C06315" w:rsidRPr="0095394B">
        <w:rPr>
          <w:rFonts w:ascii="Arial" w:hAnsi="Arial" w:cs="Arial"/>
          <w:color w:val="000000"/>
        </w:rPr>
        <w:t xml:space="preserve"> </w:t>
      </w:r>
      <w:r w:rsidR="006D2856" w:rsidRPr="0095394B">
        <w:rPr>
          <w:rFonts w:ascii="Arial" w:hAnsi="Arial" w:cs="Arial"/>
          <w:color w:val="000000"/>
        </w:rPr>
        <w:t xml:space="preserve">On the shock factor of </w:t>
      </w:r>
      <w:r w:rsidRPr="0095394B">
        <w:rPr>
          <w:rFonts w:ascii="Arial" w:hAnsi="Arial" w:cs="Arial"/>
          <w:color w:val="000000"/>
        </w:rPr>
        <w:t>the film, Whitford says:</w:t>
      </w:r>
      <w:r w:rsidR="006D2856" w:rsidRPr="0095394B">
        <w:rPr>
          <w:rFonts w:ascii="Arial" w:hAnsi="Arial" w:cs="Arial"/>
          <w:color w:val="000000"/>
        </w:rPr>
        <w:t xml:space="preserve"> “</w:t>
      </w:r>
      <w:r w:rsidR="00E72FC2" w:rsidRPr="0095394B">
        <w:rPr>
          <w:rFonts w:ascii="Arial" w:hAnsi="Arial" w:cs="Arial"/>
          <w:color w:val="000000"/>
        </w:rPr>
        <w:t>I think people will have an odd reaction to this.  It flips your idea of genre upside down.”</w:t>
      </w:r>
    </w:p>
    <w:p w14:paraId="27E41965" w14:textId="2361AACE" w:rsidR="00840BBC" w:rsidRPr="0095394B" w:rsidRDefault="00840B60" w:rsidP="00840BBC">
      <w:pPr>
        <w:spacing w:line="360" w:lineRule="auto"/>
        <w:ind w:firstLine="720"/>
        <w:rPr>
          <w:rFonts w:ascii="Arial" w:hAnsi="Arial" w:cs="Arial"/>
          <w:color w:val="000000"/>
        </w:rPr>
      </w:pPr>
      <w:r w:rsidRPr="0095394B">
        <w:rPr>
          <w:rFonts w:ascii="Arial" w:hAnsi="Arial" w:cs="Arial"/>
          <w:color w:val="000000"/>
        </w:rPr>
        <w:t xml:space="preserve">Peele shares a bit about their characters and the actors’ work: </w:t>
      </w:r>
      <w:r w:rsidR="00C06315" w:rsidRPr="0095394B">
        <w:rPr>
          <w:rFonts w:ascii="Arial" w:hAnsi="Arial" w:cs="Arial"/>
          <w:color w:val="000000"/>
        </w:rPr>
        <w:t>“Bradley plays Dean Armitage, the disarmingly kind, and kind of goofy, father.  W</w:t>
      </w:r>
      <w:r w:rsidRPr="0095394B">
        <w:rPr>
          <w:rFonts w:ascii="Arial" w:hAnsi="Arial" w:cs="Arial"/>
          <w:color w:val="000000"/>
        </w:rPr>
        <w:t>ith him, it turns out</w:t>
      </w:r>
      <w:r w:rsidR="00C06315" w:rsidRPr="0095394B">
        <w:rPr>
          <w:rFonts w:ascii="Arial" w:hAnsi="Arial" w:cs="Arial"/>
          <w:color w:val="000000"/>
        </w:rPr>
        <w:t xml:space="preserve"> there’</w:t>
      </w:r>
      <w:r w:rsidRPr="0095394B">
        <w:rPr>
          <w:rFonts w:ascii="Arial" w:hAnsi="Arial" w:cs="Arial"/>
          <w:color w:val="000000"/>
        </w:rPr>
        <w:t xml:space="preserve">s more than meets the eye.  </w:t>
      </w:r>
      <w:r w:rsidR="00C06315" w:rsidRPr="0095394B">
        <w:rPr>
          <w:rFonts w:ascii="Arial" w:hAnsi="Arial" w:cs="Arial"/>
          <w:color w:val="000000"/>
        </w:rPr>
        <w:t>Catherine does this beautiful performance</w:t>
      </w:r>
      <w:r w:rsidR="00C42BCE" w:rsidRPr="0095394B">
        <w:rPr>
          <w:rFonts w:ascii="Arial" w:hAnsi="Arial" w:cs="Arial"/>
          <w:color w:val="000000"/>
        </w:rPr>
        <w:t xml:space="preserve"> as Missy, who hypnotizes Chris and gives him an experience completely out of his comfort zone</w:t>
      </w:r>
      <w:r w:rsidR="00C06315" w:rsidRPr="0095394B">
        <w:rPr>
          <w:rFonts w:ascii="Arial" w:hAnsi="Arial" w:cs="Arial"/>
          <w:color w:val="000000"/>
        </w:rPr>
        <w:t>.  She is the perfect mother-in-law on paper, and then as the movie goes on, you realize, ‘Oh.  There’s something darker going on here.’</w:t>
      </w:r>
      <w:r w:rsidR="000F05FA" w:rsidRPr="0095394B">
        <w:rPr>
          <w:rFonts w:ascii="Arial" w:hAnsi="Arial" w:cs="Arial"/>
          <w:color w:val="000000"/>
        </w:rPr>
        <w:t>”</w:t>
      </w:r>
    </w:p>
    <w:p w14:paraId="3D8CB77A" w14:textId="34FA1691" w:rsidR="008E5C2D" w:rsidRPr="0095394B" w:rsidRDefault="008E5C2D" w:rsidP="00840BBC">
      <w:pPr>
        <w:spacing w:line="360" w:lineRule="auto"/>
        <w:ind w:firstLine="720"/>
        <w:rPr>
          <w:rFonts w:ascii="Arial" w:hAnsi="Arial" w:cs="Arial"/>
          <w:color w:val="000000"/>
        </w:rPr>
      </w:pPr>
      <w:r w:rsidRPr="0095394B">
        <w:rPr>
          <w:rFonts w:ascii="Arial" w:hAnsi="Arial" w:cs="Arial"/>
          <w:color w:val="000000"/>
        </w:rPr>
        <w:t xml:space="preserve">The final member of Rose’s immediate family is </w:t>
      </w:r>
      <w:r w:rsidR="00A55EB1" w:rsidRPr="0095394B">
        <w:rPr>
          <w:rFonts w:ascii="Arial" w:hAnsi="Arial" w:cs="Arial"/>
          <w:color w:val="000000"/>
        </w:rPr>
        <w:t xml:space="preserve">her younger brother, Jeremy, who is as interested in provoking Chris as he is in getting to know him.  Portrayed by Caleb Landry Jones, who first came to audience’s attention with television’s </w:t>
      </w:r>
      <w:r w:rsidR="00A55EB1" w:rsidRPr="0095394B">
        <w:rPr>
          <w:rFonts w:ascii="Arial" w:hAnsi="Arial" w:cs="Arial"/>
          <w:i/>
          <w:color w:val="000000"/>
        </w:rPr>
        <w:t>Friday Night Lights</w:t>
      </w:r>
      <w:r w:rsidR="00A55EB1" w:rsidRPr="0095394B">
        <w:rPr>
          <w:rFonts w:ascii="Arial" w:hAnsi="Arial" w:cs="Arial"/>
          <w:color w:val="000000"/>
        </w:rPr>
        <w:t xml:space="preserve">, and then rocketed to fame as the memorable Banshee in </w:t>
      </w:r>
      <w:r w:rsidR="00A55EB1" w:rsidRPr="0095394B">
        <w:rPr>
          <w:rFonts w:ascii="Arial" w:hAnsi="Arial" w:cs="Arial"/>
          <w:i/>
          <w:color w:val="000000"/>
        </w:rPr>
        <w:t>X-Men: First Class</w:t>
      </w:r>
      <w:r w:rsidR="00A55EB1" w:rsidRPr="0095394B">
        <w:rPr>
          <w:rFonts w:ascii="Arial" w:hAnsi="Arial" w:cs="Arial"/>
          <w:color w:val="000000"/>
        </w:rPr>
        <w:t xml:space="preserve">, Jones brings to the role of Jeremy an inexplicable creepiness that sets Chris off from the moment he encounters him.  Raves Peele; </w:t>
      </w:r>
      <w:r w:rsidR="00C42BCE" w:rsidRPr="0095394B">
        <w:rPr>
          <w:rFonts w:ascii="Arial" w:hAnsi="Arial" w:cs="Arial"/>
          <w:color w:val="000000"/>
        </w:rPr>
        <w:t>“Caleb</w:t>
      </w:r>
      <w:r w:rsidR="00A55EB1" w:rsidRPr="0095394B">
        <w:rPr>
          <w:rFonts w:ascii="Arial" w:hAnsi="Arial" w:cs="Arial"/>
          <w:color w:val="000000"/>
        </w:rPr>
        <w:t xml:space="preserve"> can channel so much menace, and yet he’s so fun and infinitely engaging to watch.  He’s a great tonal centerpiece for the movie, in that way.”</w:t>
      </w:r>
    </w:p>
    <w:p w14:paraId="73818B32" w14:textId="2AE21001" w:rsidR="008C5878" w:rsidRPr="0095394B" w:rsidRDefault="00112808" w:rsidP="00112808">
      <w:pPr>
        <w:spacing w:line="360" w:lineRule="auto"/>
        <w:rPr>
          <w:rFonts w:ascii="Arial" w:hAnsi="Arial" w:cs="Arial"/>
        </w:rPr>
      </w:pPr>
      <w:r w:rsidRPr="0095394B">
        <w:rPr>
          <w:rFonts w:ascii="Arial" w:hAnsi="Arial" w:cs="Arial"/>
          <w:color w:val="000000"/>
        </w:rPr>
        <w:tab/>
      </w:r>
      <w:r w:rsidR="008E5C2D" w:rsidRPr="0095394B">
        <w:rPr>
          <w:rFonts w:ascii="Arial" w:hAnsi="Arial" w:cs="Arial"/>
          <w:color w:val="000000"/>
        </w:rPr>
        <w:t>Portraying</w:t>
      </w:r>
      <w:r w:rsidRPr="0095394B">
        <w:rPr>
          <w:rFonts w:ascii="Arial" w:hAnsi="Arial" w:cs="Arial"/>
          <w:color w:val="000000"/>
        </w:rPr>
        <w:t xml:space="preserve"> the parts of the Armitage’s live-in help are </w:t>
      </w:r>
      <w:r w:rsidRPr="0095394B">
        <w:rPr>
          <w:rFonts w:ascii="Arial" w:hAnsi="Arial" w:cs="Arial"/>
          <w:i/>
          <w:color w:val="000000"/>
        </w:rPr>
        <w:t>The Purge: Election Year</w:t>
      </w:r>
      <w:r w:rsidR="00840B60" w:rsidRPr="0095394B">
        <w:rPr>
          <w:rFonts w:ascii="Arial" w:hAnsi="Arial" w:cs="Arial"/>
          <w:color w:val="000000"/>
        </w:rPr>
        <w:t xml:space="preserve"> and Amazon’s </w:t>
      </w:r>
      <w:r w:rsidR="00840B60" w:rsidRPr="0095394B">
        <w:rPr>
          <w:rFonts w:ascii="Arial" w:hAnsi="Arial" w:cs="Arial"/>
          <w:i/>
          <w:color w:val="000000"/>
        </w:rPr>
        <w:t>Good Girls Revolt</w:t>
      </w:r>
      <w:r w:rsidR="00840B60" w:rsidRPr="0095394B">
        <w:rPr>
          <w:rFonts w:ascii="Arial" w:hAnsi="Arial" w:cs="Arial"/>
          <w:color w:val="000000"/>
        </w:rPr>
        <w:t xml:space="preserve">’s </w:t>
      </w:r>
      <w:r w:rsidRPr="0095394B">
        <w:rPr>
          <w:rFonts w:ascii="Arial" w:hAnsi="Arial" w:cs="Arial"/>
          <w:color w:val="000000"/>
        </w:rPr>
        <w:t xml:space="preserve">Betty Gabriel as Georgina, the family’s housekeeper, and </w:t>
      </w:r>
      <w:r w:rsidR="00840B60" w:rsidRPr="0095394B">
        <w:rPr>
          <w:rFonts w:ascii="Arial" w:hAnsi="Arial" w:cs="Arial"/>
          <w:i/>
          <w:color w:val="000000"/>
        </w:rPr>
        <w:t xml:space="preserve">Django Unchained </w:t>
      </w:r>
      <w:r w:rsidR="00840B60" w:rsidRPr="0095394B">
        <w:rPr>
          <w:rFonts w:ascii="Arial" w:hAnsi="Arial" w:cs="Arial"/>
          <w:color w:val="000000"/>
        </w:rPr>
        <w:t xml:space="preserve">and </w:t>
      </w:r>
      <w:r w:rsidRPr="0095394B">
        <w:rPr>
          <w:rFonts w:ascii="Arial" w:hAnsi="Arial" w:cs="Arial"/>
          <w:i/>
          <w:color w:val="000000"/>
        </w:rPr>
        <w:t>Pete’s Dragon</w:t>
      </w:r>
      <w:r w:rsidRPr="0095394B">
        <w:rPr>
          <w:rFonts w:ascii="Arial" w:hAnsi="Arial" w:cs="Arial"/>
          <w:color w:val="000000"/>
        </w:rPr>
        <w:t xml:space="preserve">’s Marcus Henderson as Walter, the groundskeeper.  When Chris first encounters the pair, he finds them symptomatic of just </w:t>
      </w:r>
      <w:r w:rsidRPr="0095394B">
        <w:rPr>
          <w:rFonts w:ascii="Arial" w:hAnsi="Arial" w:cs="Arial"/>
          <w:color w:val="000000"/>
        </w:rPr>
        <w:lastRenderedPageBreak/>
        <w:t>how strange the rural commun</w:t>
      </w:r>
      <w:r w:rsidR="00840B60" w:rsidRPr="0095394B">
        <w:rPr>
          <w:rFonts w:ascii="Arial" w:hAnsi="Arial" w:cs="Arial"/>
          <w:color w:val="000000"/>
        </w:rPr>
        <w:t>ity is toward African-Americans.  Whether it is Walter’s dead-eyed run about the grounds in the middle of the night or Georgina’s staring blankly into a mirror, neither of them seem like they are all there.</w:t>
      </w:r>
    </w:p>
    <w:p w14:paraId="7FF3579E" w14:textId="77777777" w:rsidR="008E5C2D" w:rsidRPr="0095394B" w:rsidRDefault="008C5878" w:rsidP="008C5878">
      <w:pPr>
        <w:spacing w:line="360" w:lineRule="auto"/>
        <w:ind w:firstLine="720"/>
        <w:rPr>
          <w:rFonts w:ascii="Arial" w:hAnsi="Arial" w:cs="Arial"/>
          <w:color w:val="000000"/>
        </w:rPr>
      </w:pPr>
      <w:r w:rsidRPr="0095394B">
        <w:rPr>
          <w:rFonts w:ascii="Arial" w:hAnsi="Arial" w:cs="Arial"/>
          <w:color w:val="000000"/>
        </w:rPr>
        <w:t xml:space="preserve">With every black person Chris </w:t>
      </w:r>
      <w:r w:rsidR="00840B60" w:rsidRPr="0095394B">
        <w:rPr>
          <w:rFonts w:ascii="Arial" w:hAnsi="Arial" w:cs="Arial"/>
          <w:color w:val="000000"/>
        </w:rPr>
        <w:t>encounters during his trip upstate</w:t>
      </w:r>
      <w:r w:rsidR="008E5C2D" w:rsidRPr="0095394B">
        <w:rPr>
          <w:rFonts w:ascii="Arial" w:hAnsi="Arial" w:cs="Arial"/>
          <w:color w:val="000000"/>
        </w:rPr>
        <w:t>, he gets the opposite of what he expects</w:t>
      </w:r>
      <w:r w:rsidRPr="0095394B">
        <w:rPr>
          <w:rFonts w:ascii="Arial" w:hAnsi="Arial" w:cs="Arial"/>
          <w:color w:val="000000"/>
        </w:rPr>
        <w:t xml:space="preserve">.  </w:t>
      </w:r>
      <w:r w:rsidR="008E5C2D" w:rsidRPr="0095394B">
        <w:rPr>
          <w:rFonts w:ascii="Arial" w:hAnsi="Arial" w:cs="Arial"/>
          <w:color w:val="000000"/>
        </w:rPr>
        <w:t xml:space="preserve">The situation in which Chris has found himself is just as uncomfortable for him as it is for the audience.  Peele crafted his story to make sure that was the case: “They are sort of traditional African-American servants at this place, and Chris is being brought in as a family member.  With Georgina and Walter, Chris doesn’t get the African-American camaraderie he’s looking for in them, and that proves to be very isolating and alienating.” </w:t>
      </w:r>
    </w:p>
    <w:p w14:paraId="5AB09C49" w14:textId="4A207050" w:rsidR="00DD73F8" w:rsidRPr="0095394B" w:rsidRDefault="00DD73F8" w:rsidP="008C5878">
      <w:pPr>
        <w:spacing w:line="360" w:lineRule="auto"/>
        <w:ind w:firstLine="720"/>
        <w:rPr>
          <w:rFonts w:ascii="Arial" w:hAnsi="Arial" w:cs="Arial"/>
          <w:color w:val="000000"/>
        </w:rPr>
      </w:pPr>
      <w:r w:rsidRPr="0095394B">
        <w:rPr>
          <w:rFonts w:ascii="Arial" w:hAnsi="Arial" w:cs="Arial"/>
          <w:color w:val="000000"/>
        </w:rPr>
        <w:t>While the set-up is par for the course for the Armitage family, it feels very uncomfortable for their weekend guest.  “It’s so weird for Chris,” explains Kaluuya.  “Rose’s family is white, and the servants who are helping are black.  That’s just a bit odd for him, especially coming from the city in New York, which is one of the most modern cultural cities in the world.”</w:t>
      </w:r>
    </w:p>
    <w:p w14:paraId="49D5634C" w14:textId="7C1BA7DE" w:rsidR="00112808" w:rsidRPr="0095394B" w:rsidRDefault="008C5878" w:rsidP="00112808">
      <w:pPr>
        <w:spacing w:line="360" w:lineRule="auto"/>
        <w:ind w:firstLine="720"/>
        <w:rPr>
          <w:rFonts w:ascii="Arial" w:hAnsi="Arial" w:cs="Arial"/>
          <w:color w:val="000000"/>
        </w:rPr>
      </w:pPr>
      <w:r w:rsidRPr="0095394B">
        <w:rPr>
          <w:rFonts w:ascii="Arial" w:hAnsi="Arial" w:cs="Arial"/>
          <w:color w:val="000000"/>
        </w:rPr>
        <w:t xml:space="preserve">The charming </w:t>
      </w:r>
      <w:r w:rsidR="00112808" w:rsidRPr="0095394B">
        <w:rPr>
          <w:rFonts w:ascii="Arial" w:hAnsi="Arial" w:cs="Arial"/>
          <w:color w:val="000000"/>
        </w:rPr>
        <w:t xml:space="preserve">Chris often encounters Georgina </w:t>
      </w:r>
      <w:r w:rsidR="00A64AB4" w:rsidRPr="0095394B">
        <w:rPr>
          <w:rFonts w:ascii="Arial" w:hAnsi="Arial" w:cs="Arial"/>
          <w:color w:val="000000"/>
        </w:rPr>
        <w:t>glaring</w:t>
      </w:r>
      <w:r w:rsidR="00112808" w:rsidRPr="0095394B">
        <w:rPr>
          <w:rFonts w:ascii="Arial" w:hAnsi="Arial" w:cs="Arial"/>
          <w:color w:val="000000"/>
        </w:rPr>
        <w:t xml:space="preserve"> at him…or herself.  “Georgina</w:t>
      </w:r>
      <w:r w:rsidR="00E72FC2" w:rsidRPr="0095394B">
        <w:rPr>
          <w:rFonts w:ascii="Arial" w:hAnsi="Arial" w:cs="Arial"/>
          <w:color w:val="000000"/>
        </w:rPr>
        <w:t xml:space="preserve"> has a love of herself</w:t>
      </w:r>
      <w:r w:rsidR="00112808" w:rsidRPr="0095394B">
        <w:rPr>
          <w:rFonts w:ascii="Arial" w:hAnsi="Arial" w:cs="Arial"/>
          <w:color w:val="000000"/>
        </w:rPr>
        <w:t>,” states Gabriel.  “</w:t>
      </w:r>
      <w:r w:rsidR="00E72FC2" w:rsidRPr="0095394B">
        <w:rPr>
          <w:rFonts w:ascii="Arial" w:hAnsi="Arial" w:cs="Arial"/>
          <w:color w:val="000000"/>
        </w:rPr>
        <w:t>She likes the way she looks, so she looks at herself as often as she can.”</w:t>
      </w:r>
      <w:r w:rsidR="00C06315" w:rsidRPr="0095394B">
        <w:rPr>
          <w:rFonts w:ascii="Arial" w:hAnsi="Arial" w:cs="Arial"/>
          <w:color w:val="000000"/>
        </w:rPr>
        <w:t xml:space="preserve">  </w:t>
      </w:r>
    </w:p>
    <w:p w14:paraId="10A96CBC" w14:textId="4D20FB02" w:rsidR="00E72FC2" w:rsidRPr="0095394B" w:rsidRDefault="00112808" w:rsidP="00112808">
      <w:pPr>
        <w:spacing w:line="360" w:lineRule="auto"/>
        <w:ind w:firstLine="720"/>
        <w:rPr>
          <w:rFonts w:ascii="Arial" w:hAnsi="Arial" w:cs="Arial"/>
          <w:color w:val="000000"/>
        </w:rPr>
      </w:pPr>
      <w:r w:rsidRPr="0095394B">
        <w:rPr>
          <w:rFonts w:ascii="Arial" w:hAnsi="Arial" w:cs="Arial"/>
          <w:color w:val="000000"/>
        </w:rPr>
        <w:t>The character begins to show her true colors at the Armitage annual get-together.  “</w:t>
      </w:r>
      <w:r w:rsidR="00E72FC2" w:rsidRPr="0095394B">
        <w:rPr>
          <w:rFonts w:ascii="Arial" w:hAnsi="Arial" w:cs="Arial"/>
          <w:color w:val="000000"/>
        </w:rPr>
        <w:t>The party is a family tradition to honor Rose</w:t>
      </w:r>
      <w:r w:rsidR="00CC12CB" w:rsidRPr="0095394B">
        <w:rPr>
          <w:rFonts w:ascii="Arial" w:hAnsi="Arial" w:cs="Arial"/>
          <w:color w:val="000000"/>
        </w:rPr>
        <w:t>’</w:t>
      </w:r>
      <w:r w:rsidR="00E72FC2" w:rsidRPr="0095394B">
        <w:rPr>
          <w:rFonts w:ascii="Arial" w:hAnsi="Arial" w:cs="Arial"/>
          <w:color w:val="000000"/>
        </w:rPr>
        <w:t>s grandparents and keep their memory alive</w:t>
      </w:r>
      <w:r w:rsidRPr="0095394B">
        <w:rPr>
          <w:rFonts w:ascii="Arial" w:hAnsi="Arial" w:cs="Arial"/>
          <w:color w:val="000000"/>
        </w:rPr>
        <w:t xml:space="preserve">,” </w:t>
      </w:r>
      <w:r w:rsidR="00A64AB4" w:rsidRPr="0095394B">
        <w:rPr>
          <w:rFonts w:ascii="Arial" w:hAnsi="Arial" w:cs="Arial"/>
          <w:color w:val="000000"/>
        </w:rPr>
        <w:t>explains</w:t>
      </w:r>
      <w:r w:rsidRPr="0095394B">
        <w:rPr>
          <w:rFonts w:ascii="Arial" w:hAnsi="Arial" w:cs="Arial"/>
          <w:color w:val="000000"/>
        </w:rPr>
        <w:t xml:space="preserve"> Gabriel.  “</w:t>
      </w:r>
      <w:r w:rsidR="00E72FC2" w:rsidRPr="0095394B">
        <w:rPr>
          <w:rFonts w:ascii="Arial" w:hAnsi="Arial" w:cs="Arial"/>
          <w:color w:val="000000"/>
        </w:rPr>
        <w:t>It is shocking for Chris, and everyone is genuinely interested in him being there… Maybe a little too interested.”</w:t>
      </w:r>
    </w:p>
    <w:p w14:paraId="30E20025" w14:textId="502E92E5" w:rsidR="00997B7D" w:rsidRPr="0095394B" w:rsidRDefault="00A64AB4" w:rsidP="00997B7D">
      <w:pPr>
        <w:spacing w:line="360" w:lineRule="auto"/>
        <w:ind w:firstLine="720"/>
        <w:rPr>
          <w:rFonts w:ascii="Arial" w:hAnsi="Arial" w:cs="Arial"/>
          <w:color w:val="000000"/>
        </w:rPr>
      </w:pPr>
      <w:r w:rsidRPr="0095394B">
        <w:rPr>
          <w:rFonts w:ascii="Arial" w:hAnsi="Arial" w:cs="Arial"/>
          <w:color w:val="000000"/>
        </w:rPr>
        <w:t xml:space="preserve">Chris gets the feeling that the groundskeeper is just as protective of the Armitage secret as Georgina is.  </w:t>
      </w:r>
      <w:r w:rsidR="00E72FC2" w:rsidRPr="0095394B">
        <w:rPr>
          <w:rFonts w:ascii="Arial" w:hAnsi="Arial" w:cs="Arial"/>
          <w:color w:val="000000"/>
        </w:rPr>
        <w:t>“Walter is the Armitage</w:t>
      </w:r>
      <w:r w:rsidR="00CC12CB" w:rsidRPr="0095394B">
        <w:rPr>
          <w:rFonts w:ascii="Arial" w:hAnsi="Arial" w:cs="Arial"/>
          <w:color w:val="000000"/>
        </w:rPr>
        <w:t>’</w:t>
      </w:r>
      <w:r w:rsidR="00E72FC2" w:rsidRPr="0095394B">
        <w:rPr>
          <w:rFonts w:ascii="Arial" w:hAnsi="Arial" w:cs="Arial"/>
          <w:color w:val="000000"/>
        </w:rPr>
        <w:t>s groundskeeper, and he is very attached to the family</w:t>
      </w:r>
      <w:r w:rsidR="00997B7D" w:rsidRPr="0095394B">
        <w:rPr>
          <w:rFonts w:ascii="Arial" w:hAnsi="Arial" w:cs="Arial"/>
          <w:color w:val="000000"/>
        </w:rPr>
        <w:t xml:space="preserve">,” </w:t>
      </w:r>
      <w:r w:rsidRPr="0095394B">
        <w:rPr>
          <w:rFonts w:ascii="Arial" w:hAnsi="Arial" w:cs="Arial"/>
          <w:color w:val="000000"/>
        </w:rPr>
        <w:t>adds</w:t>
      </w:r>
      <w:r w:rsidR="00997B7D" w:rsidRPr="0095394B">
        <w:rPr>
          <w:rFonts w:ascii="Arial" w:hAnsi="Arial" w:cs="Arial"/>
          <w:color w:val="000000"/>
        </w:rPr>
        <w:t xml:space="preserve"> Henderson.  “</w:t>
      </w:r>
      <w:r w:rsidR="00E72FC2" w:rsidRPr="0095394B">
        <w:rPr>
          <w:rFonts w:ascii="Arial" w:hAnsi="Arial" w:cs="Arial"/>
          <w:color w:val="000000"/>
        </w:rPr>
        <w:t>Something is a little off about him, the way he sees thing</w:t>
      </w:r>
      <w:r w:rsidR="00112808" w:rsidRPr="0095394B">
        <w:rPr>
          <w:rFonts w:ascii="Arial" w:hAnsi="Arial" w:cs="Arial"/>
          <w:color w:val="000000"/>
        </w:rPr>
        <w:t>s comes from a different place.</w:t>
      </w:r>
      <w:r w:rsidRPr="0095394B">
        <w:rPr>
          <w:rFonts w:ascii="Arial" w:hAnsi="Arial" w:cs="Arial"/>
          <w:color w:val="000000"/>
        </w:rPr>
        <w:t>”  The performer appreciated that the story is cloaked in shadow…until it all explodes.  “</w:t>
      </w:r>
      <w:r w:rsidR="00E72FC2" w:rsidRPr="0095394B">
        <w:rPr>
          <w:rFonts w:ascii="Arial" w:hAnsi="Arial" w:cs="Arial"/>
          <w:color w:val="000000"/>
        </w:rPr>
        <w:t xml:space="preserve">My character is hiding a huge secret.  Jordan gave me a note </w:t>
      </w:r>
      <w:r w:rsidRPr="0095394B">
        <w:rPr>
          <w:rFonts w:ascii="Arial" w:hAnsi="Arial" w:cs="Arial"/>
          <w:color w:val="000000"/>
        </w:rPr>
        <w:t>on set</w:t>
      </w:r>
      <w:r w:rsidR="00E72FC2" w:rsidRPr="0095394B">
        <w:rPr>
          <w:rFonts w:ascii="Arial" w:hAnsi="Arial" w:cs="Arial"/>
          <w:color w:val="000000"/>
        </w:rPr>
        <w:t xml:space="preserve"> that said, </w:t>
      </w:r>
      <w:r w:rsidR="00CC12CB" w:rsidRPr="0095394B">
        <w:rPr>
          <w:rFonts w:ascii="Arial" w:hAnsi="Arial" w:cs="Arial"/>
          <w:color w:val="000000"/>
        </w:rPr>
        <w:t>‘</w:t>
      </w:r>
      <w:r w:rsidRPr="0095394B">
        <w:rPr>
          <w:rFonts w:ascii="Arial" w:hAnsi="Arial" w:cs="Arial"/>
          <w:color w:val="000000"/>
        </w:rPr>
        <w:t>Y</w:t>
      </w:r>
      <w:r w:rsidR="00E72FC2" w:rsidRPr="0095394B">
        <w:rPr>
          <w:rFonts w:ascii="Arial" w:hAnsi="Arial" w:cs="Arial"/>
          <w:color w:val="000000"/>
        </w:rPr>
        <w:t>ou have this secret you really want to tell, but you cannot</w:t>
      </w:r>
      <w:r w:rsidRPr="0095394B">
        <w:rPr>
          <w:rFonts w:ascii="Arial" w:hAnsi="Arial" w:cs="Arial"/>
          <w:color w:val="000000"/>
        </w:rPr>
        <w:t>,</w:t>
      </w:r>
      <w:r w:rsidR="00CC12CB" w:rsidRPr="0095394B">
        <w:rPr>
          <w:rFonts w:ascii="Arial" w:hAnsi="Arial" w:cs="Arial"/>
          <w:color w:val="000000"/>
        </w:rPr>
        <w:t>’</w:t>
      </w:r>
      <w:r w:rsidR="00E72FC2" w:rsidRPr="0095394B">
        <w:rPr>
          <w:rFonts w:ascii="Arial" w:hAnsi="Arial" w:cs="Arial"/>
          <w:color w:val="000000"/>
        </w:rPr>
        <w:t xml:space="preserve"> which lit my five-year-old self up.  That </w:t>
      </w:r>
      <w:r w:rsidRPr="0095394B">
        <w:rPr>
          <w:rFonts w:ascii="Arial" w:hAnsi="Arial" w:cs="Arial"/>
          <w:color w:val="000000"/>
        </w:rPr>
        <w:t>made this production</w:t>
      </w:r>
      <w:r w:rsidR="00E72FC2" w:rsidRPr="0095394B">
        <w:rPr>
          <w:rFonts w:ascii="Arial" w:hAnsi="Arial" w:cs="Arial"/>
          <w:color w:val="000000"/>
        </w:rPr>
        <w:t xml:space="preserve"> fun.”</w:t>
      </w:r>
    </w:p>
    <w:p w14:paraId="157FE353" w14:textId="2888CAFE" w:rsidR="00A64AB4" w:rsidRPr="0095394B" w:rsidRDefault="00A64AB4" w:rsidP="00112808">
      <w:pPr>
        <w:spacing w:line="360" w:lineRule="auto"/>
        <w:ind w:firstLine="720"/>
        <w:rPr>
          <w:rFonts w:ascii="Arial" w:hAnsi="Arial" w:cs="Arial"/>
          <w:color w:val="000000"/>
        </w:rPr>
      </w:pPr>
      <w:r w:rsidRPr="0095394B">
        <w:rPr>
          <w:rFonts w:ascii="Arial" w:hAnsi="Arial" w:cs="Arial"/>
          <w:color w:val="000000"/>
        </w:rPr>
        <w:lastRenderedPageBreak/>
        <w:t xml:space="preserve">Georgina and Walter are not the only African-Americans that Chris encounters when he makes his way to the primarily-Caucasian enclave over the weekend.  </w:t>
      </w:r>
      <w:r w:rsidR="00112808" w:rsidRPr="0095394B">
        <w:rPr>
          <w:rFonts w:ascii="Arial" w:hAnsi="Arial" w:cs="Arial"/>
          <w:color w:val="000000"/>
        </w:rPr>
        <w:t xml:space="preserve">Lakeith Stanfield, who stole his scenes as Snoop Dogg in 2015’s smash </w:t>
      </w:r>
      <w:r w:rsidR="00112808" w:rsidRPr="0095394B">
        <w:rPr>
          <w:rFonts w:ascii="Arial" w:hAnsi="Arial" w:cs="Arial"/>
          <w:i/>
          <w:color w:val="000000"/>
        </w:rPr>
        <w:t xml:space="preserve">Straight Outta Compton </w:t>
      </w:r>
      <w:r w:rsidR="00112808" w:rsidRPr="0095394B">
        <w:rPr>
          <w:rFonts w:ascii="Arial" w:hAnsi="Arial" w:cs="Arial"/>
          <w:color w:val="000000"/>
        </w:rPr>
        <w:t xml:space="preserve">was brought aboard the </w:t>
      </w:r>
      <w:r w:rsidRPr="0095394B">
        <w:rPr>
          <w:rFonts w:ascii="Arial" w:hAnsi="Arial" w:cs="Arial"/>
          <w:color w:val="000000"/>
        </w:rPr>
        <w:t>team</w:t>
      </w:r>
      <w:r w:rsidR="00112808" w:rsidRPr="0095394B">
        <w:rPr>
          <w:rFonts w:ascii="Arial" w:hAnsi="Arial" w:cs="Arial"/>
          <w:color w:val="000000"/>
        </w:rPr>
        <w:t xml:space="preserve"> to play Logan</w:t>
      </w:r>
      <w:r w:rsidRPr="0095394B">
        <w:rPr>
          <w:rFonts w:ascii="Arial" w:hAnsi="Arial" w:cs="Arial"/>
          <w:color w:val="000000"/>
        </w:rPr>
        <w:t xml:space="preserve"> King, a young man just as remarkable in his old-fashioned dress as he is speech and mannerisms</w:t>
      </w:r>
      <w:r w:rsidR="00112808" w:rsidRPr="0095394B">
        <w:rPr>
          <w:rFonts w:ascii="Arial" w:hAnsi="Arial" w:cs="Arial"/>
          <w:color w:val="000000"/>
        </w:rPr>
        <w:t xml:space="preserve">.  </w:t>
      </w:r>
      <w:r w:rsidR="00C42BCE" w:rsidRPr="0095394B">
        <w:rPr>
          <w:rFonts w:ascii="Arial" w:hAnsi="Arial" w:cs="Arial"/>
          <w:color w:val="000000"/>
        </w:rPr>
        <w:t xml:space="preserve">The only other guest who is also black, Logan seems quite out of place with his elderly white wife.  </w:t>
      </w:r>
      <w:r w:rsidR="00112808" w:rsidRPr="0095394B">
        <w:rPr>
          <w:rFonts w:ascii="Arial" w:hAnsi="Arial" w:cs="Arial"/>
          <w:color w:val="000000"/>
        </w:rPr>
        <w:t>“</w:t>
      </w:r>
      <w:r w:rsidRPr="0095394B">
        <w:rPr>
          <w:rFonts w:ascii="Arial" w:hAnsi="Arial" w:cs="Arial"/>
          <w:color w:val="000000"/>
        </w:rPr>
        <w:t>Logan</w:t>
      </w:r>
      <w:r w:rsidR="00112808" w:rsidRPr="0095394B">
        <w:rPr>
          <w:rFonts w:ascii="Arial" w:hAnsi="Arial" w:cs="Arial"/>
          <w:color w:val="000000"/>
        </w:rPr>
        <w:t xml:space="preserve"> knows Rose’s family intimately,” explains the performer.  “He has known them for years, and is glad to ce</w:t>
      </w:r>
      <w:r w:rsidRPr="0095394B">
        <w:rPr>
          <w:rFonts w:ascii="Arial" w:hAnsi="Arial" w:cs="Arial"/>
          <w:color w:val="000000"/>
        </w:rPr>
        <w:t>lebrate with them at the party.”</w:t>
      </w:r>
    </w:p>
    <w:p w14:paraId="63FC1030" w14:textId="4B5096DB" w:rsidR="00112808" w:rsidRPr="0095394B" w:rsidRDefault="00A64AB4" w:rsidP="00112808">
      <w:pPr>
        <w:spacing w:line="360" w:lineRule="auto"/>
        <w:ind w:firstLine="720"/>
        <w:rPr>
          <w:rFonts w:ascii="Arial" w:hAnsi="Arial" w:cs="Arial"/>
          <w:color w:val="000000"/>
        </w:rPr>
      </w:pPr>
      <w:r w:rsidRPr="0095394B">
        <w:rPr>
          <w:rFonts w:ascii="Arial" w:hAnsi="Arial" w:cs="Arial"/>
          <w:color w:val="000000"/>
        </w:rPr>
        <w:t>Much like his counterparts, Logan isn’t remotely who or what he seems</w:t>
      </w:r>
      <w:r w:rsidR="00C42BCE" w:rsidRPr="0095394B">
        <w:rPr>
          <w:rFonts w:ascii="Arial" w:hAnsi="Arial" w:cs="Arial"/>
          <w:color w:val="000000"/>
        </w:rPr>
        <w:t>, especially with a flash from Chris’ cell phone gives him an apparent seizure…one that makes him grab Chris and scream at him to get out of the house</w:t>
      </w:r>
      <w:r w:rsidRPr="0095394B">
        <w:rPr>
          <w:rFonts w:ascii="Arial" w:hAnsi="Arial" w:cs="Arial"/>
          <w:color w:val="000000"/>
        </w:rPr>
        <w:t xml:space="preserve">.  “He </w:t>
      </w:r>
      <w:r w:rsidR="00112808" w:rsidRPr="0095394B">
        <w:rPr>
          <w:rFonts w:ascii="Arial" w:hAnsi="Arial" w:cs="Arial"/>
          <w:color w:val="000000"/>
        </w:rPr>
        <w:t>undergoes a scary transition during the film</w:t>
      </w:r>
      <w:r w:rsidRPr="0095394B">
        <w:rPr>
          <w:rFonts w:ascii="Arial" w:hAnsi="Arial" w:cs="Arial"/>
          <w:color w:val="000000"/>
        </w:rPr>
        <w:t>,” says Stanfield</w:t>
      </w:r>
      <w:r w:rsidR="00112808" w:rsidRPr="0095394B">
        <w:rPr>
          <w:rFonts w:ascii="Arial" w:hAnsi="Arial" w:cs="Arial"/>
          <w:color w:val="000000"/>
        </w:rPr>
        <w:t xml:space="preserve">.  “During this transition, he turns into </w:t>
      </w:r>
      <w:r w:rsidRPr="0095394B">
        <w:rPr>
          <w:rFonts w:ascii="Arial" w:hAnsi="Arial" w:cs="Arial"/>
          <w:color w:val="000000"/>
        </w:rPr>
        <w:t xml:space="preserve">someone </w:t>
      </w:r>
      <w:r w:rsidR="00112808" w:rsidRPr="0095394B">
        <w:rPr>
          <w:rFonts w:ascii="Arial" w:hAnsi="Arial" w:cs="Arial"/>
          <w:color w:val="000000"/>
        </w:rPr>
        <w:t xml:space="preserve">who is a separate cultural expression of </w:t>
      </w:r>
      <w:r w:rsidRPr="0095394B">
        <w:rPr>
          <w:rFonts w:ascii="Arial" w:hAnsi="Arial" w:cs="Arial"/>
          <w:color w:val="000000"/>
        </w:rPr>
        <w:t>the guy everyone thinks they know</w:t>
      </w:r>
      <w:r w:rsidR="00112808" w:rsidRPr="0095394B">
        <w:rPr>
          <w:rFonts w:ascii="Arial" w:hAnsi="Arial" w:cs="Arial"/>
          <w:color w:val="000000"/>
        </w:rPr>
        <w:t>.”</w:t>
      </w:r>
    </w:p>
    <w:p w14:paraId="0F79215E" w14:textId="3842957C" w:rsidR="00C42BCE" w:rsidRPr="0095394B" w:rsidRDefault="00C42BCE" w:rsidP="00112808">
      <w:pPr>
        <w:spacing w:line="360" w:lineRule="auto"/>
        <w:ind w:firstLine="720"/>
        <w:rPr>
          <w:rFonts w:ascii="Arial" w:hAnsi="Arial" w:cs="Arial"/>
          <w:color w:val="000000"/>
        </w:rPr>
      </w:pPr>
      <w:r w:rsidRPr="0095394B">
        <w:rPr>
          <w:rFonts w:ascii="Arial" w:hAnsi="Arial" w:cs="Arial"/>
          <w:color w:val="000000"/>
        </w:rPr>
        <w:t>McKittrick explains the instantaneous transformation: “The flash on Chris’s phone as he takes a photo of Logan triggers something inside of Logan where he attacks Chris.  He has blood coming out of his nose, and we know it’s something that’s serious.  It takes Missy, who is a psychiatrist, to bring Logan back to what they want him to be.”</w:t>
      </w:r>
    </w:p>
    <w:p w14:paraId="5F40B5C8" w14:textId="0B148E48" w:rsidR="00A64AB4" w:rsidRPr="0095394B" w:rsidRDefault="00A64AB4" w:rsidP="00A64AB4">
      <w:pPr>
        <w:spacing w:line="360" w:lineRule="auto"/>
        <w:ind w:firstLine="720"/>
        <w:rPr>
          <w:rFonts w:ascii="Arial" w:hAnsi="Arial" w:cs="Arial"/>
          <w:color w:val="000000"/>
        </w:rPr>
      </w:pPr>
      <w:r w:rsidRPr="0095394B">
        <w:rPr>
          <w:rFonts w:ascii="Arial" w:hAnsi="Arial" w:cs="Arial"/>
          <w:color w:val="000000"/>
        </w:rPr>
        <w:t xml:space="preserve">Peele could not have been prouder of </w:t>
      </w:r>
      <w:r w:rsidR="00C42BCE" w:rsidRPr="0095394B">
        <w:rPr>
          <w:rFonts w:ascii="Arial" w:hAnsi="Arial" w:cs="Arial"/>
          <w:color w:val="000000"/>
        </w:rPr>
        <w:t>the work of his</w:t>
      </w:r>
      <w:r w:rsidRPr="0095394B">
        <w:rPr>
          <w:rFonts w:ascii="Arial" w:hAnsi="Arial" w:cs="Arial"/>
          <w:color w:val="000000"/>
        </w:rPr>
        <w:t xml:space="preserve"> core young</w:t>
      </w:r>
      <w:r w:rsidR="00C42BCE" w:rsidRPr="0095394B">
        <w:rPr>
          <w:rFonts w:ascii="Arial" w:hAnsi="Arial" w:cs="Arial"/>
          <w:color w:val="000000"/>
        </w:rPr>
        <w:t xml:space="preserve"> supporting</w:t>
      </w:r>
      <w:r w:rsidRPr="0095394B">
        <w:rPr>
          <w:rFonts w:ascii="Arial" w:hAnsi="Arial" w:cs="Arial"/>
          <w:color w:val="000000"/>
        </w:rPr>
        <w:t xml:space="preserve"> cast.  Of their </w:t>
      </w:r>
      <w:r w:rsidR="00C42BCE" w:rsidRPr="0095394B">
        <w:rPr>
          <w:rFonts w:ascii="Arial" w:hAnsi="Arial" w:cs="Arial"/>
          <w:color w:val="000000"/>
        </w:rPr>
        <w:t>talents</w:t>
      </w:r>
      <w:r w:rsidRPr="0095394B">
        <w:rPr>
          <w:rFonts w:ascii="Arial" w:hAnsi="Arial" w:cs="Arial"/>
          <w:color w:val="000000"/>
        </w:rPr>
        <w:t>, he lauds: “Betty just did this-ass performance as Georgina, as did Marcus as Walter, the groundskeeper.  Lakeith plays such a unique character; he shows this range that is totally impressive, and he commi</w:t>
      </w:r>
      <w:r w:rsidR="00A55EB1" w:rsidRPr="0095394B">
        <w:rPr>
          <w:rFonts w:ascii="Arial" w:hAnsi="Arial" w:cs="Arial"/>
          <w:color w:val="000000"/>
        </w:rPr>
        <w:t>tted himself fully for the role</w:t>
      </w:r>
      <w:r w:rsidRPr="0095394B">
        <w:rPr>
          <w:rFonts w:ascii="Arial" w:hAnsi="Arial" w:cs="Arial"/>
          <w:color w:val="000000"/>
        </w:rPr>
        <w:t xml:space="preserve">.”  </w:t>
      </w:r>
    </w:p>
    <w:p w14:paraId="379E4F95" w14:textId="00B155A8" w:rsidR="00A64AB4" w:rsidRPr="0095394B" w:rsidRDefault="00A64AB4" w:rsidP="00A64AB4">
      <w:pPr>
        <w:spacing w:line="360" w:lineRule="auto"/>
        <w:ind w:firstLine="720"/>
        <w:rPr>
          <w:rFonts w:ascii="Arial" w:hAnsi="Arial" w:cs="Arial"/>
          <w:color w:val="000000"/>
        </w:rPr>
      </w:pPr>
      <w:r w:rsidRPr="0095394B">
        <w:rPr>
          <w:rFonts w:ascii="Arial" w:hAnsi="Arial" w:cs="Arial"/>
          <w:color w:val="000000"/>
        </w:rPr>
        <w:t>One of the final principal</w:t>
      </w:r>
      <w:r w:rsidR="00112808" w:rsidRPr="0095394B">
        <w:rPr>
          <w:rFonts w:ascii="Arial" w:hAnsi="Arial" w:cs="Arial"/>
          <w:color w:val="000000"/>
        </w:rPr>
        <w:t xml:space="preserve"> curious guest</w:t>
      </w:r>
      <w:r w:rsidRPr="0095394B">
        <w:rPr>
          <w:rFonts w:ascii="Arial" w:hAnsi="Arial" w:cs="Arial"/>
          <w:color w:val="000000"/>
        </w:rPr>
        <w:t>s</w:t>
      </w:r>
      <w:r w:rsidR="00112808" w:rsidRPr="0095394B">
        <w:rPr>
          <w:rFonts w:ascii="Arial" w:hAnsi="Arial" w:cs="Arial"/>
          <w:color w:val="000000"/>
        </w:rPr>
        <w:t xml:space="preserve"> of the annual </w:t>
      </w:r>
      <w:r w:rsidR="00C42BCE" w:rsidRPr="0095394B">
        <w:rPr>
          <w:rFonts w:ascii="Arial" w:hAnsi="Arial" w:cs="Arial"/>
          <w:color w:val="000000"/>
        </w:rPr>
        <w:t>garden-party</w:t>
      </w:r>
      <w:r w:rsidR="00112808" w:rsidRPr="0095394B">
        <w:rPr>
          <w:rFonts w:ascii="Arial" w:hAnsi="Arial" w:cs="Arial"/>
          <w:color w:val="000000"/>
        </w:rPr>
        <w:t xml:space="preserve"> celebration is </w:t>
      </w:r>
      <w:r w:rsidR="002D4E97" w:rsidRPr="0095394B">
        <w:rPr>
          <w:rFonts w:ascii="Arial" w:hAnsi="Arial" w:cs="Arial"/>
          <w:color w:val="000000"/>
        </w:rPr>
        <w:t xml:space="preserve">Jim Hudson, played by the inimitable character actor </w:t>
      </w:r>
      <w:r w:rsidR="00997B7D" w:rsidRPr="0095394B">
        <w:rPr>
          <w:rFonts w:ascii="Arial" w:hAnsi="Arial" w:cs="Arial"/>
          <w:color w:val="000000"/>
        </w:rPr>
        <w:t>Stephen Root,</w:t>
      </w:r>
      <w:r w:rsidR="002D4E97" w:rsidRPr="0095394B">
        <w:rPr>
          <w:rFonts w:ascii="Arial" w:hAnsi="Arial" w:cs="Arial"/>
          <w:color w:val="000000"/>
        </w:rPr>
        <w:t xml:space="preserve"> known for his </w:t>
      </w:r>
      <w:r w:rsidRPr="0095394B">
        <w:rPr>
          <w:rFonts w:ascii="Arial" w:hAnsi="Arial" w:cs="Arial"/>
          <w:color w:val="000000"/>
        </w:rPr>
        <w:t xml:space="preserve">brilliant voiceover work, as well as </w:t>
      </w:r>
      <w:r w:rsidR="002D4E97" w:rsidRPr="0095394B">
        <w:rPr>
          <w:rFonts w:ascii="Arial" w:hAnsi="Arial" w:cs="Arial"/>
          <w:color w:val="000000"/>
        </w:rPr>
        <w:t xml:space="preserve">comedy in films from </w:t>
      </w:r>
      <w:r w:rsidRPr="0095394B">
        <w:rPr>
          <w:rFonts w:ascii="Arial" w:hAnsi="Arial" w:cs="Arial"/>
          <w:i/>
          <w:color w:val="000000"/>
        </w:rPr>
        <w:t xml:space="preserve">Dodgeball </w:t>
      </w:r>
      <w:r w:rsidR="002D4E97" w:rsidRPr="0095394B">
        <w:rPr>
          <w:rFonts w:ascii="Arial" w:hAnsi="Arial" w:cs="Arial"/>
          <w:color w:val="000000"/>
        </w:rPr>
        <w:t xml:space="preserve">to </w:t>
      </w:r>
      <w:r w:rsidR="002D4E97" w:rsidRPr="0095394B">
        <w:rPr>
          <w:rFonts w:ascii="Arial" w:hAnsi="Arial" w:cs="Arial"/>
          <w:i/>
          <w:color w:val="000000"/>
        </w:rPr>
        <w:t>Office Space</w:t>
      </w:r>
      <w:r w:rsidRPr="0095394B">
        <w:rPr>
          <w:rFonts w:ascii="Arial" w:hAnsi="Arial" w:cs="Arial"/>
          <w:color w:val="000000"/>
        </w:rPr>
        <w:t xml:space="preserve"> and serious fare in </w:t>
      </w:r>
      <w:r w:rsidRPr="0095394B">
        <w:rPr>
          <w:rFonts w:ascii="Arial" w:hAnsi="Arial" w:cs="Arial"/>
          <w:i/>
          <w:color w:val="000000"/>
        </w:rPr>
        <w:t>Boardwalk Empire</w:t>
      </w:r>
      <w:r w:rsidRPr="0095394B">
        <w:rPr>
          <w:rFonts w:ascii="Arial" w:hAnsi="Arial" w:cs="Arial"/>
          <w:color w:val="000000"/>
        </w:rPr>
        <w:t xml:space="preserve"> and </w:t>
      </w:r>
      <w:r w:rsidRPr="0095394B">
        <w:rPr>
          <w:rFonts w:ascii="Arial" w:hAnsi="Arial" w:cs="Arial"/>
          <w:i/>
          <w:color w:val="000000"/>
        </w:rPr>
        <w:t>Trumbo</w:t>
      </w:r>
      <w:r w:rsidRPr="0095394B">
        <w:rPr>
          <w:rFonts w:ascii="Arial" w:hAnsi="Arial" w:cs="Arial"/>
          <w:color w:val="000000"/>
        </w:rPr>
        <w:t>.</w:t>
      </w:r>
      <w:r w:rsidR="00997B7D" w:rsidRPr="0095394B">
        <w:rPr>
          <w:rFonts w:ascii="Arial" w:hAnsi="Arial" w:cs="Arial"/>
          <w:color w:val="000000"/>
        </w:rPr>
        <w:t xml:space="preserve"> </w:t>
      </w:r>
      <w:r w:rsidR="002D4E97" w:rsidRPr="0095394B">
        <w:rPr>
          <w:rFonts w:ascii="Arial" w:hAnsi="Arial" w:cs="Arial"/>
          <w:color w:val="000000"/>
        </w:rPr>
        <w:t xml:space="preserve"> </w:t>
      </w:r>
      <w:r w:rsidR="00E72FC2" w:rsidRPr="0095394B">
        <w:rPr>
          <w:rFonts w:ascii="Arial" w:hAnsi="Arial" w:cs="Arial"/>
          <w:color w:val="000000"/>
        </w:rPr>
        <w:t>“My</w:t>
      </w:r>
      <w:r w:rsidR="00112808" w:rsidRPr="0095394B">
        <w:rPr>
          <w:rFonts w:ascii="Arial" w:hAnsi="Arial" w:cs="Arial"/>
          <w:color w:val="000000"/>
        </w:rPr>
        <w:t xml:space="preserve"> character is blind and </w:t>
      </w:r>
      <w:r w:rsidR="00E72FC2" w:rsidRPr="0095394B">
        <w:rPr>
          <w:rFonts w:ascii="Arial" w:hAnsi="Arial" w:cs="Arial"/>
          <w:color w:val="000000"/>
        </w:rPr>
        <w:t>might be a person that you would not want to cross, or he migh</w:t>
      </w:r>
      <w:r w:rsidR="00394032" w:rsidRPr="0095394B">
        <w:rPr>
          <w:rFonts w:ascii="Arial" w:hAnsi="Arial" w:cs="Arial"/>
          <w:color w:val="000000"/>
        </w:rPr>
        <w:t>t be a swell man from the city</w:t>
      </w:r>
      <w:r w:rsidR="002D4E97" w:rsidRPr="0095394B">
        <w:rPr>
          <w:rFonts w:ascii="Arial" w:hAnsi="Arial" w:cs="Arial"/>
          <w:color w:val="000000"/>
        </w:rPr>
        <w:t>,” explains Root</w:t>
      </w:r>
      <w:r w:rsidR="00394032" w:rsidRPr="0095394B">
        <w:rPr>
          <w:rFonts w:ascii="Arial" w:hAnsi="Arial" w:cs="Arial"/>
          <w:color w:val="000000"/>
        </w:rPr>
        <w:t xml:space="preserve">.  </w:t>
      </w:r>
    </w:p>
    <w:p w14:paraId="3899A436" w14:textId="333341ED" w:rsidR="00E72FC2" w:rsidRPr="0095394B" w:rsidRDefault="00A64AB4" w:rsidP="00A64AB4">
      <w:pPr>
        <w:spacing w:line="360" w:lineRule="auto"/>
        <w:ind w:firstLine="720"/>
        <w:rPr>
          <w:rFonts w:ascii="Arial" w:hAnsi="Arial" w:cs="Arial"/>
          <w:color w:val="000000"/>
        </w:rPr>
      </w:pPr>
      <w:r w:rsidRPr="0095394B">
        <w:rPr>
          <w:rFonts w:ascii="Arial" w:hAnsi="Arial" w:cs="Arial"/>
          <w:color w:val="000000"/>
        </w:rPr>
        <w:t xml:space="preserve">It remains just as important to the cast as it does for Peele and the </w:t>
      </w:r>
      <w:r w:rsidR="00C65EFC" w:rsidRPr="0095394B">
        <w:rPr>
          <w:rFonts w:ascii="Arial" w:hAnsi="Arial" w:cs="Arial"/>
          <w:color w:val="000000"/>
        </w:rPr>
        <w:t xml:space="preserve">other </w:t>
      </w:r>
      <w:r w:rsidRPr="0095394B">
        <w:rPr>
          <w:rFonts w:ascii="Arial" w:hAnsi="Arial" w:cs="Arial"/>
          <w:color w:val="000000"/>
        </w:rPr>
        <w:t>producers that the secrets of</w:t>
      </w:r>
      <w:r w:rsidRPr="0095394B">
        <w:rPr>
          <w:rFonts w:ascii="Arial" w:hAnsi="Arial" w:cs="Arial"/>
          <w:i/>
          <w:color w:val="000000"/>
        </w:rPr>
        <w:t xml:space="preserve"> Get Out</w:t>
      </w:r>
      <w:r w:rsidRPr="0095394B">
        <w:rPr>
          <w:rFonts w:ascii="Arial" w:hAnsi="Arial" w:cs="Arial"/>
          <w:color w:val="000000"/>
        </w:rPr>
        <w:t xml:space="preserve"> remain intact for the audience.  Root typifies that mandate when he coyly states:</w:t>
      </w:r>
      <w:r w:rsidR="002D4E97" w:rsidRPr="0095394B">
        <w:rPr>
          <w:rFonts w:ascii="Arial" w:hAnsi="Arial" w:cs="Arial"/>
          <w:color w:val="000000"/>
        </w:rPr>
        <w:t xml:space="preserve"> “</w:t>
      </w:r>
      <w:r w:rsidR="00E72FC2" w:rsidRPr="0095394B">
        <w:rPr>
          <w:rFonts w:ascii="Arial" w:hAnsi="Arial" w:cs="Arial"/>
          <w:color w:val="000000"/>
        </w:rPr>
        <w:t xml:space="preserve">Chris is a handsome young man, and everyone wants </w:t>
      </w:r>
      <w:r w:rsidR="00E72FC2" w:rsidRPr="0095394B">
        <w:rPr>
          <w:rFonts w:ascii="Arial" w:hAnsi="Arial" w:cs="Arial"/>
          <w:color w:val="000000"/>
        </w:rPr>
        <w:lastRenderedPageBreak/>
        <w:t>to meet him—just not ne</w:t>
      </w:r>
      <w:r w:rsidR="002D4E97" w:rsidRPr="0095394B">
        <w:rPr>
          <w:rFonts w:ascii="Arial" w:hAnsi="Arial" w:cs="Arial"/>
          <w:color w:val="000000"/>
        </w:rPr>
        <w:t xml:space="preserve">cessarily for the same reasons.  </w:t>
      </w:r>
      <w:r w:rsidR="00E72FC2" w:rsidRPr="0095394B">
        <w:rPr>
          <w:rFonts w:ascii="Arial" w:hAnsi="Arial" w:cs="Arial"/>
          <w:color w:val="000000"/>
        </w:rPr>
        <w:t>Nothing is qu</w:t>
      </w:r>
      <w:r w:rsidR="002D4E97" w:rsidRPr="0095394B">
        <w:rPr>
          <w:rFonts w:ascii="Arial" w:hAnsi="Arial" w:cs="Arial"/>
          <w:color w:val="000000"/>
        </w:rPr>
        <w:t xml:space="preserve">ite what it seems, including the party and the guests.  </w:t>
      </w:r>
      <w:r w:rsidR="00E72FC2" w:rsidRPr="0095394B">
        <w:rPr>
          <w:rFonts w:ascii="Arial" w:hAnsi="Arial" w:cs="Arial"/>
          <w:color w:val="000000"/>
        </w:rPr>
        <w:t>The audience does not find out what is actually going on for a while.”</w:t>
      </w:r>
    </w:p>
    <w:p w14:paraId="3D157D14" w14:textId="475E18B8" w:rsidR="00A55EB1" w:rsidRPr="0095394B" w:rsidRDefault="00A55EB1" w:rsidP="00C42BCE">
      <w:pPr>
        <w:spacing w:line="360" w:lineRule="auto"/>
        <w:ind w:firstLine="720"/>
        <w:rPr>
          <w:rFonts w:ascii="Arial" w:hAnsi="Arial" w:cs="Arial"/>
          <w:color w:val="000000"/>
        </w:rPr>
      </w:pPr>
      <w:r w:rsidRPr="0095394B">
        <w:rPr>
          <w:rFonts w:ascii="Arial" w:hAnsi="Arial" w:cs="Arial"/>
          <w:color w:val="000000"/>
        </w:rPr>
        <w:t>The film’s knight in shining armor is in the form of an annoyed TSA agent who also happens to be Chris’ best friend</w:t>
      </w:r>
      <w:r w:rsidR="00C42BCE" w:rsidRPr="0095394B">
        <w:rPr>
          <w:rFonts w:ascii="Arial" w:hAnsi="Arial" w:cs="Arial"/>
          <w:color w:val="000000"/>
        </w:rPr>
        <w:t xml:space="preserve"> back home</w:t>
      </w:r>
      <w:r w:rsidRPr="0095394B">
        <w:rPr>
          <w:rFonts w:ascii="Arial" w:hAnsi="Arial" w:cs="Arial"/>
          <w:color w:val="000000"/>
        </w:rPr>
        <w:t xml:space="preserve">: Rod Williams.  Played by Milton “Lil Rel” Howery, a stand-up who has taking his whip-smart timing to TV series such as </w:t>
      </w:r>
      <w:r w:rsidRPr="0095394B">
        <w:rPr>
          <w:rFonts w:ascii="Arial" w:hAnsi="Arial" w:cs="Arial"/>
          <w:i/>
          <w:color w:val="000000"/>
        </w:rPr>
        <w:t>The Carmichael Show</w:t>
      </w:r>
      <w:r w:rsidRPr="0095394B">
        <w:rPr>
          <w:rFonts w:ascii="Arial" w:hAnsi="Arial" w:cs="Arial"/>
          <w:color w:val="000000"/>
        </w:rPr>
        <w:t xml:space="preserve">, </w:t>
      </w:r>
      <w:r w:rsidR="00C42BCE" w:rsidRPr="0095394B">
        <w:rPr>
          <w:rFonts w:ascii="Arial" w:hAnsi="Arial" w:cs="Arial"/>
          <w:color w:val="000000"/>
        </w:rPr>
        <w:t xml:space="preserve">Rod is the voice of the audience.  “Rod is the character giving us that voice at a horror movie where everybody should be screaming, ‘Get out!  Get out of the house.  Don’t turn around.  Don’t back up into the closet.  </w:t>
      </w:r>
      <w:r w:rsidRPr="0095394B">
        <w:rPr>
          <w:rFonts w:ascii="Arial" w:hAnsi="Arial" w:cs="Arial"/>
          <w:color w:val="000000"/>
        </w:rPr>
        <w:t xml:space="preserve">He has several phone calls with Chris throughout </w:t>
      </w:r>
      <w:r w:rsidR="00C42BCE" w:rsidRPr="0095394B">
        <w:rPr>
          <w:rFonts w:ascii="Arial" w:hAnsi="Arial" w:cs="Arial"/>
          <w:color w:val="000000"/>
        </w:rPr>
        <w:t>Chris’ time at Rose’s family’s house.  At the same time, Rod is</w:t>
      </w:r>
      <w:r w:rsidRPr="0095394B">
        <w:rPr>
          <w:rFonts w:ascii="Arial" w:hAnsi="Arial" w:cs="Arial"/>
          <w:color w:val="000000"/>
        </w:rPr>
        <w:t xml:space="preserve"> figuring out some of </w:t>
      </w:r>
      <w:r w:rsidR="00C42BCE" w:rsidRPr="0095394B">
        <w:rPr>
          <w:rFonts w:ascii="Arial" w:hAnsi="Arial" w:cs="Arial"/>
          <w:color w:val="000000"/>
        </w:rPr>
        <w:t>what’s</w:t>
      </w:r>
      <w:r w:rsidRPr="0095394B">
        <w:rPr>
          <w:rFonts w:ascii="Arial" w:hAnsi="Arial" w:cs="Arial"/>
          <w:color w:val="000000"/>
        </w:rPr>
        <w:t xml:space="preserve"> going on, and </w:t>
      </w:r>
      <w:r w:rsidR="00C42BCE" w:rsidRPr="0095394B">
        <w:rPr>
          <w:rFonts w:ascii="Arial" w:hAnsi="Arial" w:cs="Arial"/>
          <w:color w:val="000000"/>
        </w:rPr>
        <w:t>he’s</w:t>
      </w:r>
      <w:r w:rsidRPr="0095394B">
        <w:rPr>
          <w:rFonts w:ascii="Arial" w:hAnsi="Arial" w:cs="Arial"/>
          <w:color w:val="000000"/>
        </w:rPr>
        <w:t xml:space="preserve"> also getting a lot of it wrong. </w:t>
      </w:r>
      <w:r w:rsidR="00C42BCE" w:rsidRPr="0095394B">
        <w:rPr>
          <w:rFonts w:ascii="Arial" w:hAnsi="Arial" w:cs="Arial"/>
          <w:color w:val="000000"/>
        </w:rPr>
        <w:t xml:space="preserve"> He’</w:t>
      </w:r>
      <w:r w:rsidRPr="0095394B">
        <w:rPr>
          <w:rFonts w:ascii="Arial" w:hAnsi="Arial" w:cs="Arial"/>
          <w:color w:val="000000"/>
        </w:rPr>
        <w:t>s our comic relief and our voice</w:t>
      </w:r>
      <w:r w:rsidR="00C42BCE" w:rsidRPr="0095394B">
        <w:rPr>
          <w:rFonts w:ascii="Arial" w:hAnsi="Arial" w:cs="Arial"/>
          <w:color w:val="000000"/>
        </w:rPr>
        <w:t xml:space="preserve"> of reason at the same time.”</w:t>
      </w:r>
    </w:p>
    <w:p w14:paraId="07843DEB" w14:textId="55C18C22" w:rsidR="000428B0" w:rsidRPr="0095394B" w:rsidRDefault="000428B0">
      <w:pPr>
        <w:rPr>
          <w:rFonts w:ascii="Arial" w:hAnsi="Arial" w:cs="Arial"/>
          <w:color w:val="000000"/>
          <w:u w:val="single"/>
        </w:rPr>
      </w:pPr>
    </w:p>
    <w:p w14:paraId="0F1AB03E" w14:textId="706C584C" w:rsidR="006D2856" w:rsidRPr="0095394B" w:rsidRDefault="008E5C2D" w:rsidP="008E5C2D">
      <w:pPr>
        <w:spacing w:line="360" w:lineRule="auto"/>
        <w:jc w:val="center"/>
        <w:rPr>
          <w:rFonts w:ascii="Arial" w:hAnsi="Arial" w:cs="Arial"/>
          <w:color w:val="000000"/>
          <w:u w:val="single"/>
        </w:rPr>
      </w:pPr>
      <w:r w:rsidRPr="0095394B">
        <w:rPr>
          <w:rFonts w:ascii="Arial" w:hAnsi="Arial" w:cs="Arial"/>
          <w:color w:val="000000"/>
          <w:u w:val="single"/>
        </w:rPr>
        <w:t>Something’s Weird:</w:t>
      </w:r>
    </w:p>
    <w:p w14:paraId="5C648DC7" w14:textId="4DB80663" w:rsidR="006D2856" w:rsidRPr="0095394B" w:rsidRDefault="006D2856" w:rsidP="008E5C2D">
      <w:pPr>
        <w:spacing w:line="360" w:lineRule="auto"/>
        <w:jc w:val="center"/>
        <w:rPr>
          <w:rFonts w:ascii="Arial" w:hAnsi="Arial" w:cs="Arial"/>
          <w:color w:val="000000"/>
          <w:u w:val="single"/>
        </w:rPr>
      </w:pPr>
      <w:r w:rsidRPr="0095394B">
        <w:rPr>
          <w:rFonts w:ascii="Arial" w:hAnsi="Arial" w:cs="Arial"/>
          <w:color w:val="000000"/>
          <w:u w:val="single"/>
        </w:rPr>
        <w:t>Design of the Thriller</w:t>
      </w:r>
    </w:p>
    <w:p w14:paraId="27D9E812" w14:textId="77777777" w:rsidR="006D2856" w:rsidRPr="0095394B" w:rsidRDefault="006D2856" w:rsidP="008E5C2D">
      <w:pPr>
        <w:spacing w:line="360" w:lineRule="auto"/>
        <w:rPr>
          <w:rFonts w:ascii="Arial" w:hAnsi="Arial" w:cs="Arial"/>
          <w:color w:val="000000"/>
        </w:rPr>
      </w:pPr>
    </w:p>
    <w:p w14:paraId="26167758" w14:textId="7121C4ED" w:rsidR="0094339A" w:rsidRPr="0095394B" w:rsidRDefault="006D2856" w:rsidP="008E5C2D">
      <w:pPr>
        <w:spacing w:line="360" w:lineRule="auto"/>
        <w:rPr>
          <w:rFonts w:ascii="Arial" w:hAnsi="Arial" w:cs="Arial"/>
          <w:color w:val="000000"/>
        </w:rPr>
      </w:pPr>
      <w:r w:rsidRPr="0095394B">
        <w:rPr>
          <w:rFonts w:ascii="Arial" w:hAnsi="Arial" w:cs="Arial"/>
          <w:color w:val="000000"/>
        </w:rPr>
        <w:tab/>
      </w:r>
      <w:r w:rsidR="00181ED6" w:rsidRPr="0095394B">
        <w:rPr>
          <w:rFonts w:ascii="Arial" w:hAnsi="Arial" w:cs="Arial"/>
          <w:color w:val="000000"/>
        </w:rPr>
        <w:t xml:space="preserve">The production of </w:t>
      </w:r>
      <w:r w:rsidR="00181ED6" w:rsidRPr="0095394B">
        <w:rPr>
          <w:rFonts w:ascii="Arial" w:hAnsi="Arial" w:cs="Arial"/>
          <w:i/>
          <w:color w:val="000000"/>
        </w:rPr>
        <w:t>Get Out</w:t>
      </w:r>
      <w:r w:rsidR="00C42BCE" w:rsidRPr="0095394B">
        <w:rPr>
          <w:rFonts w:ascii="Arial" w:hAnsi="Arial" w:cs="Arial"/>
          <w:color w:val="000000"/>
        </w:rPr>
        <w:t xml:space="preserve"> </w:t>
      </w:r>
      <w:r w:rsidR="0094339A" w:rsidRPr="0095394B">
        <w:rPr>
          <w:rFonts w:ascii="Arial" w:hAnsi="Arial" w:cs="Arial"/>
          <w:color w:val="000000"/>
        </w:rPr>
        <w:t>took place</w:t>
      </w:r>
      <w:r w:rsidR="00C42BCE" w:rsidRPr="0095394B">
        <w:rPr>
          <w:rFonts w:ascii="Arial" w:hAnsi="Arial" w:cs="Arial"/>
          <w:color w:val="000000"/>
        </w:rPr>
        <w:t xml:space="preserve"> in Mobile, Alabama, and Peele set up a core team led by production designer Rusty Smith, cinematographer Toby Oliver, editor Gregory Plotkin, costume designer Nadine Haders, music supervisor Christopher Mollere and composer </w:t>
      </w:r>
      <w:r w:rsidR="0094339A" w:rsidRPr="0095394B">
        <w:rPr>
          <w:rFonts w:ascii="Arial" w:hAnsi="Arial" w:cs="Arial"/>
          <w:color w:val="000000"/>
        </w:rPr>
        <w:t>Michael Abels</w:t>
      </w:r>
      <w:r w:rsidR="00C42BCE" w:rsidRPr="0095394B">
        <w:rPr>
          <w:rFonts w:ascii="Arial" w:hAnsi="Arial" w:cs="Arial"/>
          <w:color w:val="000000"/>
        </w:rPr>
        <w:t xml:space="preserve">.  </w:t>
      </w:r>
      <w:r w:rsidR="0094339A" w:rsidRPr="0095394B">
        <w:rPr>
          <w:rFonts w:ascii="Arial" w:hAnsi="Arial" w:cs="Arial"/>
          <w:color w:val="000000"/>
        </w:rPr>
        <w:t>The film had its share of good-weather shooting between rain spells—and trying to keep the extras dry—and the general feeling of creating a project that was more than the sum of their parts permeated the production.</w:t>
      </w:r>
    </w:p>
    <w:p w14:paraId="7FCAF2D7" w14:textId="19548EE1" w:rsidR="00D0400A" w:rsidRPr="0095394B" w:rsidRDefault="00C42BCE" w:rsidP="00A55EB1">
      <w:pPr>
        <w:spacing w:line="360" w:lineRule="auto"/>
        <w:rPr>
          <w:rFonts w:ascii="Arial" w:hAnsi="Arial" w:cs="Arial"/>
          <w:color w:val="000000"/>
        </w:rPr>
      </w:pPr>
      <w:r w:rsidRPr="0095394B">
        <w:rPr>
          <w:rFonts w:ascii="Arial" w:hAnsi="Arial" w:cs="Arial"/>
          <w:color w:val="000000"/>
        </w:rPr>
        <w:tab/>
        <w:t xml:space="preserve">While the team had </w:t>
      </w:r>
      <w:r w:rsidR="0094339A" w:rsidRPr="0095394B">
        <w:rPr>
          <w:rFonts w:ascii="Arial" w:hAnsi="Arial" w:cs="Arial"/>
          <w:color w:val="000000"/>
        </w:rPr>
        <w:t>many challenges that lie ahead—notably shooting in the dark corners of the Armitage house in the middle of the night—</w:t>
      </w:r>
      <w:r w:rsidRPr="0095394B">
        <w:rPr>
          <w:rFonts w:ascii="Arial" w:hAnsi="Arial" w:cs="Arial"/>
          <w:color w:val="000000"/>
        </w:rPr>
        <w:t xml:space="preserve">perhaps the most complex was the garden party sequences in which Logan attacks Chris.  </w:t>
      </w:r>
      <w:r w:rsidR="00D0400A" w:rsidRPr="0095394B">
        <w:rPr>
          <w:rFonts w:ascii="Arial" w:hAnsi="Arial" w:cs="Arial"/>
          <w:color w:val="000000"/>
        </w:rPr>
        <w:t>Whitford sets up the scene: “This auction is the most important charity.  There are a lot of charities that deal with sickness, difficulties in the world, but what we’re supporting here is something that transcends illness.”</w:t>
      </w:r>
    </w:p>
    <w:p w14:paraId="53B7D491" w14:textId="3D648775" w:rsidR="0094339A" w:rsidRPr="0095394B" w:rsidRDefault="0094339A" w:rsidP="0094339A">
      <w:pPr>
        <w:spacing w:line="360" w:lineRule="auto"/>
        <w:ind w:firstLine="720"/>
        <w:rPr>
          <w:rFonts w:ascii="Arial" w:hAnsi="Arial" w:cs="Arial"/>
          <w:color w:val="000000"/>
        </w:rPr>
      </w:pPr>
      <w:r w:rsidRPr="0095394B">
        <w:rPr>
          <w:rFonts w:ascii="Arial" w:hAnsi="Arial" w:cs="Arial"/>
          <w:color w:val="000000"/>
        </w:rPr>
        <w:t xml:space="preserve">Haders outfitted the party guests in finery befitting a bespoke group of upper-crust members of the upstate New York elite.  Smith crafted a setting designed to make every single guest feel at ease…save the one member of the party who is certain he </w:t>
      </w:r>
      <w:r w:rsidRPr="0095394B">
        <w:rPr>
          <w:rFonts w:ascii="Arial" w:hAnsi="Arial" w:cs="Arial"/>
          <w:color w:val="000000"/>
        </w:rPr>
        <w:lastRenderedPageBreak/>
        <w:t>doesn’t belong with his odd hosts.  Each shot from Oliver was intended to amplify that feeling for Chris.  Even though everyone is genteel and patronizingly sweet to him, the menace lurks just outside every frame—as close-up shots of staring partygoers leer when they think Chris isn’t looking.</w:t>
      </w:r>
    </w:p>
    <w:p w14:paraId="3460AE36" w14:textId="1B292793" w:rsidR="00A55EB1" w:rsidRPr="0095394B" w:rsidRDefault="00C42BCE" w:rsidP="00D0400A">
      <w:pPr>
        <w:spacing w:line="360" w:lineRule="auto"/>
        <w:ind w:firstLine="720"/>
        <w:rPr>
          <w:rFonts w:ascii="Arial" w:hAnsi="Arial" w:cs="Arial"/>
          <w:color w:val="000000"/>
        </w:rPr>
      </w:pPr>
      <w:r w:rsidRPr="0095394B">
        <w:rPr>
          <w:rFonts w:ascii="Arial" w:hAnsi="Arial" w:cs="Arial"/>
          <w:color w:val="000000"/>
        </w:rPr>
        <w:t>“</w:t>
      </w:r>
      <w:r w:rsidR="00A55EB1" w:rsidRPr="0095394B">
        <w:rPr>
          <w:rFonts w:ascii="Arial" w:hAnsi="Arial" w:cs="Arial"/>
          <w:color w:val="000000"/>
        </w:rPr>
        <w:t>It is a scene that is a great representation of what the movie is</w:t>
      </w:r>
      <w:r w:rsidRPr="0095394B">
        <w:rPr>
          <w:rFonts w:ascii="Arial" w:hAnsi="Arial" w:cs="Arial"/>
          <w:color w:val="000000"/>
        </w:rPr>
        <w:t xml:space="preserve">,” shares Peele.  “It’s both </w:t>
      </w:r>
      <w:r w:rsidR="00A55EB1" w:rsidRPr="0095394B">
        <w:rPr>
          <w:rFonts w:ascii="Arial" w:hAnsi="Arial" w:cs="Arial"/>
          <w:color w:val="000000"/>
        </w:rPr>
        <w:t xml:space="preserve">a scary </w:t>
      </w:r>
      <w:r w:rsidR="0094339A" w:rsidRPr="0095394B">
        <w:rPr>
          <w:rFonts w:ascii="Arial" w:hAnsi="Arial" w:cs="Arial"/>
          <w:color w:val="000000"/>
        </w:rPr>
        <w:t>sequence</w:t>
      </w:r>
      <w:r w:rsidR="00A55EB1" w:rsidRPr="0095394B">
        <w:rPr>
          <w:rFonts w:ascii="Arial" w:hAnsi="Arial" w:cs="Arial"/>
          <w:color w:val="000000"/>
        </w:rPr>
        <w:t xml:space="preserve">, but </w:t>
      </w:r>
      <w:r w:rsidRPr="0095394B">
        <w:rPr>
          <w:rFonts w:ascii="Arial" w:hAnsi="Arial" w:cs="Arial"/>
          <w:color w:val="000000"/>
        </w:rPr>
        <w:t xml:space="preserve">also kind of funny.  Chris’ </w:t>
      </w:r>
      <w:r w:rsidR="00A55EB1" w:rsidRPr="0095394B">
        <w:rPr>
          <w:rFonts w:ascii="Arial" w:hAnsi="Arial" w:cs="Arial"/>
          <w:color w:val="000000"/>
        </w:rPr>
        <w:t xml:space="preserve">feeling of isolation </w:t>
      </w:r>
      <w:r w:rsidRPr="0095394B">
        <w:rPr>
          <w:rFonts w:ascii="Arial" w:hAnsi="Arial" w:cs="Arial"/>
          <w:color w:val="000000"/>
        </w:rPr>
        <w:t>at being the only black guy at the party is all over his face.  E</w:t>
      </w:r>
      <w:r w:rsidR="00A55EB1" w:rsidRPr="0095394B">
        <w:rPr>
          <w:rFonts w:ascii="Arial" w:hAnsi="Arial" w:cs="Arial"/>
          <w:color w:val="000000"/>
        </w:rPr>
        <w:t xml:space="preserve">verybody </w:t>
      </w:r>
      <w:r w:rsidRPr="0095394B">
        <w:rPr>
          <w:rFonts w:ascii="Arial" w:hAnsi="Arial" w:cs="Arial"/>
          <w:color w:val="000000"/>
        </w:rPr>
        <w:t>who</w:t>
      </w:r>
      <w:r w:rsidR="00A55EB1" w:rsidRPr="0095394B">
        <w:rPr>
          <w:rFonts w:ascii="Arial" w:hAnsi="Arial" w:cs="Arial"/>
          <w:color w:val="000000"/>
        </w:rPr>
        <w:t xml:space="preserve"> speaks with Rose and Chris is bringing up their connection to the African</w:t>
      </w:r>
      <w:r w:rsidRPr="0095394B">
        <w:rPr>
          <w:rFonts w:ascii="Arial" w:hAnsi="Arial" w:cs="Arial"/>
          <w:color w:val="000000"/>
        </w:rPr>
        <w:t>-</w:t>
      </w:r>
      <w:r w:rsidR="00A55EB1" w:rsidRPr="0095394B">
        <w:rPr>
          <w:rFonts w:ascii="Arial" w:hAnsi="Arial" w:cs="Arial"/>
          <w:color w:val="000000"/>
        </w:rPr>
        <w:t>American culture.</w:t>
      </w:r>
      <w:r w:rsidRPr="0095394B">
        <w:rPr>
          <w:rFonts w:ascii="Arial" w:hAnsi="Arial" w:cs="Arial"/>
          <w:color w:val="000000"/>
        </w:rPr>
        <w:t>”</w:t>
      </w:r>
      <w:r w:rsidR="00A55EB1" w:rsidRPr="0095394B">
        <w:rPr>
          <w:rFonts w:ascii="Arial" w:hAnsi="Arial" w:cs="Arial"/>
          <w:color w:val="000000"/>
        </w:rPr>
        <w:t xml:space="preserve">  </w:t>
      </w:r>
    </w:p>
    <w:p w14:paraId="63100E87" w14:textId="46FCFA23" w:rsidR="00A55EB1" w:rsidRPr="0095394B" w:rsidRDefault="00C42BCE" w:rsidP="00A55EB1">
      <w:pPr>
        <w:spacing w:line="360" w:lineRule="auto"/>
        <w:ind w:firstLine="720"/>
        <w:rPr>
          <w:rFonts w:ascii="Arial" w:hAnsi="Arial" w:cs="Arial"/>
          <w:color w:val="000000"/>
        </w:rPr>
      </w:pPr>
      <w:r w:rsidRPr="0095394B">
        <w:rPr>
          <w:rFonts w:ascii="Arial" w:hAnsi="Arial" w:cs="Arial"/>
          <w:color w:val="000000"/>
        </w:rPr>
        <w:t xml:space="preserve">This </w:t>
      </w:r>
      <w:r w:rsidR="0032588E" w:rsidRPr="0095394B">
        <w:rPr>
          <w:rFonts w:ascii="Arial" w:hAnsi="Arial" w:cs="Arial"/>
          <w:color w:val="000000"/>
        </w:rPr>
        <w:t xml:space="preserve">moment </w:t>
      </w:r>
      <w:r w:rsidRPr="0095394B">
        <w:rPr>
          <w:rFonts w:ascii="Arial" w:hAnsi="Arial" w:cs="Arial"/>
          <w:color w:val="000000"/>
        </w:rPr>
        <w:t>struck a chord with many of the players.  “T</w:t>
      </w:r>
      <w:r w:rsidR="00A55EB1" w:rsidRPr="0095394B">
        <w:rPr>
          <w:rFonts w:ascii="Arial" w:hAnsi="Arial" w:cs="Arial"/>
          <w:color w:val="000000"/>
        </w:rPr>
        <w:t>his</w:t>
      </w:r>
      <w:r w:rsidRPr="0095394B">
        <w:rPr>
          <w:rFonts w:ascii="Arial" w:hAnsi="Arial" w:cs="Arial"/>
          <w:color w:val="000000"/>
        </w:rPr>
        <w:t xml:space="preserve"> happens in real life a lot,” states Peele.  “Chris is </w:t>
      </w:r>
      <w:r w:rsidR="00A55EB1" w:rsidRPr="0095394B">
        <w:rPr>
          <w:rFonts w:ascii="Arial" w:hAnsi="Arial" w:cs="Arial"/>
          <w:color w:val="000000"/>
        </w:rPr>
        <w:t xml:space="preserve">denied an experience where </w:t>
      </w:r>
      <w:r w:rsidRPr="0095394B">
        <w:rPr>
          <w:rFonts w:ascii="Arial" w:hAnsi="Arial" w:cs="Arial"/>
          <w:color w:val="000000"/>
        </w:rPr>
        <w:t xml:space="preserve">he’s anything but the token black guy.  That </w:t>
      </w:r>
      <w:r w:rsidR="00A55EB1" w:rsidRPr="0095394B">
        <w:rPr>
          <w:rFonts w:ascii="Arial" w:hAnsi="Arial" w:cs="Arial"/>
          <w:color w:val="000000"/>
        </w:rPr>
        <w:t>scene is a symbol for the deeper horrors going on.</w:t>
      </w:r>
      <w:r w:rsidRPr="0095394B">
        <w:rPr>
          <w:rFonts w:ascii="Arial" w:hAnsi="Arial" w:cs="Arial"/>
          <w:color w:val="000000"/>
        </w:rPr>
        <w:t xml:space="preserve">  At one point, Chris sees Logan at the party.  There’s a sigh of relief to see another African-American guy,</w:t>
      </w:r>
      <w:r w:rsidR="00A55EB1" w:rsidRPr="0095394B">
        <w:rPr>
          <w:rFonts w:ascii="Arial" w:hAnsi="Arial" w:cs="Arial"/>
          <w:color w:val="000000"/>
        </w:rPr>
        <w:t xml:space="preserve"> but when Chris goes up to say </w:t>
      </w:r>
      <w:r w:rsidRPr="0095394B">
        <w:rPr>
          <w:rFonts w:ascii="Arial" w:hAnsi="Arial" w:cs="Arial"/>
          <w:color w:val="000000"/>
        </w:rPr>
        <w:t>what’s up</w:t>
      </w:r>
      <w:r w:rsidR="00A55EB1" w:rsidRPr="0095394B">
        <w:rPr>
          <w:rFonts w:ascii="Arial" w:hAnsi="Arial" w:cs="Arial"/>
          <w:color w:val="000000"/>
        </w:rPr>
        <w:t xml:space="preserve">, it becomes clear that </w:t>
      </w:r>
      <w:r w:rsidR="0032588E" w:rsidRPr="0095394B">
        <w:rPr>
          <w:rFonts w:ascii="Arial" w:hAnsi="Arial" w:cs="Arial"/>
          <w:color w:val="000000"/>
        </w:rPr>
        <w:t xml:space="preserve">Logan </w:t>
      </w:r>
      <w:r w:rsidR="00A55EB1" w:rsidRPr="0095394B">
        <w:rPr>
          <w:rFonts w:ascii="Arial" w:hAnsi="Arial" w:cs="Arial"/>
          <w:color w:val="000000"/>
        </w:rPr>
        <w:t xml:space="preserve">is not having the same experience as Chris is.  </w:t>
      </w:r>
      <w:r w:rsidRPr="0095394B">
        <w:rPr>
          <w:rFonts w:ascii="Arial" w:hAnsi="Arial" w:cs="Arial"/>
          <w:color w:val="000000"/>
        </w:rPr>
        <w:t>H</w:t>
      </w:r>
      <w:r w:rsidR="00A55EB1" w:rsidRPr="0095394B">
        <w:rPr>
          <w:rFonts w:ascii="Arial" w:hAnsi="Arial" w:cs="Arial"/>
          <w:color w:val="000000"/>
        </w:rPr>
        <w:t xml:space="preserve">e is </w:t>
      </w:r>
      <w:r w:rsidRPr="0095394B">
        <w:rPr>
          <w:rFonts w:ascii="Arial" w:hAnsi="Arial" w:cs="Arial"/>
          <w:color w:val="000000"/>
        </w:rPr>
        <w:t xml:space="preserve">in this weird </w:t>
      </w:r>
      <w:r w:rsidRPr="0095394B">
        <w:rPr>
          <w:rFonts w:ascii="Arial" w:hAnsi="Arial" w:cs="Arial"/>
          <w:i/>
          <w:color w:val="000000"/>
        </w:rPr>
        <w:t>Stepford</w:t>
      </w:r>
      <w:r w:rsidRPr="0095394B">
        <w:rPr>
          <w:rFonts w:ascii="Arial" w:hAnsi="Arial" w:cs="Arial"/>
          <w:color w:val="000000"/>
        </w:rPr>
        <w:t xml:space="preserve">-zone, </w:t>
      </w:r>
      <w:r w:rsidR="00A55EB1" w:rsidRPr="0095394B">
        <w:rPr>
          <w:rFonts w:ascii="Arial" w:hAnsi="Arial" w:cs="Arial"/>
          <w:color w:val="000000"/>
        </w:rPr>
        <w:t xml:space="preserve">where </w:t>
      </w:r>
      <w:r w:rsidRPr="0095394B">
        <w:rPr>
          <w:rFonts w:ascii="Arial" w:hAnsi="Arial" w:cs="Arial"/>
          <w:color w:val="000000"/>
        </w:rPr>
        <w:t>he</w:t>
      </w:r>
      <w:r w:rsidR="00A55EB1" w:rsidRPr="0095394B">
        <w:rPr>
          <w:rFonts w:ascii="Arial" w:hAnsi="Arial" w:cs="Arial"/>
          <w:color w:val="000000"/>
        </w:rPr>
        <w:t xml:space="preserve"> feels more aligned with th</w:t>
      </w:r>
      <w:r w:rsidRPr="0095394B">
        <w:rPr>
          <w:rFonts w:ascii="Arial" w:hAnsi="Arial" w:cs="Arial"/>
          <w:color w:val="000000"/>
        </w:rPr>
        <w:t>e party than with Chris.”</w:t>
      </w:r>
    </w:p>
    <w:p w14:paraId="721F7D95" w14:textId="4E58A671" w:rsidR="004F31CE" w:rsidRPr="0095394B" w:rsidRDefault="004F31CE" w:rsidP="004F31CE">
      <w:pPr>
        <w:spacing w:line="360" w:lineRule="auto"/>
        <w:jc w:val="center"/>
        <w:rPr>
          <w:rFonts w:ascii="Arial" w:hAnsi="Arial" w:cs="Arial"/>
          <w:color w:val="000000"/>
        </w:rPr>
      </w:pPr>
      <w:r w:rsidRPr="0095394B">
        <w:rPr>
          <w:rFonts w:ascii="Arial" w:hAnsi="Arial" w:cs="Arial"/>
          <w:color w:val="000000"/>
        </w:rPr>
        <w:t>****</w:t>
      </w:r>
    </w:p>
    <w:p w14:paraId="56087CD2" w14:textId="77777777" w:rsidR="009F5FD1" w:rsidRPr="0095394B" w:rsidRDefault="00F032E6" w:rsidP="00F032E6">
      <w:pPr>
        <w:spacing w:line="360" w:lineRule="auto"/>
        <w:rPr>
          <w:rFonts w:ascii="Arial" w:hAnsi="Arial" w:cs="Arial"/>
          <w:color w:val="000000"/>
        </w:rPr>
      </w:pPr>
      <w:r w:rsidRPr="0095394B">
        <w:rPr>
          <w:rFonts w:ascii="Arial" w:hAnsi="Arial" w:cs="Arial"/>
          <w:color w:val="000000"/>
        </w:rPr>
        <w:tab/>
        <w:t xml:space="preserve">Production wrapped, the team reflects upon their hopes for </w:t>
      </w:r>
      <w:r w:rsidRPr="0095394B">
        <w:rPr>
          <w:rFonts w:ascii="Arial" w:hAnsi="Arial" w:cs="Arial"/>
          <w:i/>
          <w:color w:val="000000"/>
        </w:rPr>
        <w:t>Get Out</w:t>
      </w:r>
      <w:r w:rsidRPr="0095394B">
        <w:rPr>
          <w:rFonts w:ascii="Arial" w:hAnsi="Arial" w:cs="Arial"/>
          <w:color w:val="000000"/>
        </w:rPr>
        <w:t>.  “First and foremost I want audiences to feel like they had a fun ride,” says McKittrick.  “Then I want them talking about the social commentary in the film, which is our own natural prejudices that are built from birth, from wherever we were raised and whomever raised us.”</w:t>
      </w:r>
    </w:p>
    <w:p w14:paraId="56257E13" w14:textId="6624C046" w:rsidR="009F5FD1" w:rsidRPr="0095394B" w:rsidRDefault="009F5FD1" w:rsidP="009F5FD1">
      <w:pPr>
        <w:spacing w:line="360" w:lineRule="auto"/>
        <w:ind w:firstLine="720"/>
        <w:rPr>
          <w:rFonts w:ascii="Arial" w:hAnsi="Arial" w:cs="Arial"/>
          <w:color w:val="000000"/>
        </w:rPr>
      </w:pPr>
      <w:r w:rsidRPr="0095394B">
        <w:rPr>
          <w:rFonts w:ascii="Arial" w:hAnsi="Arial" w:cs="Arial"/>
          <w:color w:val="000000"/>
        </w:rPr>
        <w:t xml:space="preserve">For Blum, </w:t>
      </w:r>
      <w:r w:rsidRPr="0095394B">
        <w:rPr>
          <w:rFonts w:ascii="Arial" w:hAnsi="Arial" w:cs="Arial"/>
          <w:i/>
          <w:color w:val="000000"/>
        </w:rPr>
        <w:t>Get Out</w:t>
      </w:r>
      <w:r w:rsidRPr="0095394B">
        <w:rPr>
          <w:rFonts w:ascii="Arial" w:hAnsi="Arial" w:cs="Arial"/>
          <w:color w:val="000000"/>
        </w:rPr>
        <w:t xml:space="preserve"> proved to be a successful exercise in genre-blending, which makes for his favorite type of film.  “While this is a scary movie and not a horror-comedy, it’s important for horror movies to have comedy in them,” he ends.  “It makes the horror work much better when you give the audience a chance to laugh.  That disarms them, and then when you scare them, they’re much more scared after all.”</w:t>
      </w:r>
    </w:p>
    <w:p w14:paraId="2ABB9E49" w14:textId="12675A3D" w:rsidR="00F032E6" w:rsidRPr="0095394B" w:rsidRDefault="00F032E6" w:rsidP="00F032E6">
      <w:pPr>
        <w:spacing w:line="360" w:lineRule="auto"/>
        <w:rPr>
          <w:rFonts w:ascii="Arial" w:hAnsi="Arial" w:cs="Arial"/>
          <w:color w:val="000000"/>
        </w:rPr>
      </w:pPr>
      <w:r w:rsidRPr="0095394B">
        <w:rPr>
          <w:rFonts w:ascii="Arial" w:hAnsi="Arial" w:cs="Arial"/>
          <w:color w:val="000000"/>
        </w:rPr>
        <w:tab/>
      </w:r>
      <w:r w:rsidR="008E5C2D" w:rsidRPr="0095394B">
        <w:rPr>
          <w:rFonts w:ascii="Arial" w:hAnsi="Arial" w:cs="Arial"/>
          <w:color w:val="000000"/>
        </w:rPr>
        <w:t xml:space="preserve">For the </w:t>
      </w:r>
      <w:r w:rsidR="0032588E" w:rsidRPr="0095394B">
        <w:rPr>
          <w:rFonts w:ascii="Arial" w:hAnsi="Arial" w:cs="Arial"/>
          <w:color w:val="000000"/>
        </w:rPr>
        <w:t xml:space="preserve">man who created the universe we’ve just </w:t>
      </w:r>
      <w:r w:rsidR="008E5C2D" w:rsidRPr="0095394B">
        <w:rPr>
          <w:rFonts w:ascii="Arial" w:hAnsi="Arial" w:cs="Arial"/>
          <w:color w:val="000000"/>
        </w:rPr>
        <w:t xml:space="preserve">discussed, his hopes for moviegoers is that they enjoy his film on the multiple levels it is intended.  </w:t>
      </w:r>
      <w:r w:rsidRPr="0095394B">
        <w:rPr>
          <w:rFonts w:ascii="Arial" w:hAnsi="Arial" w:cs="Arial"/>
          <w:color w:val="000000"/>
        </w:rPr>
        <w:t xml:space="preserve">Concludes Peele: </w:t>
      </w:r>
      <w:r w:rsidR="008E5C2D" w:rsidRPr="0095394B">
        <w:rPr>
          <w:rFonts w:ascii="Arial" w:hAnsi="Arial" w:cs="Arial"/>
          <w:color w:val="000000"/>
        </w:rPr>
        <w:t xml:space="preserve">“First and foremost, I always want </w:t>
      </w:r>
      <w:r w:rsidR="00C65EFC" w:rsidRPr="0095394B">
        <w:rPr>
          <w:rFonts w:ascii="Arial" w:hAnsi="Arial" w:cs="Arial"/>
          <w:color w:val="000000"/>
        </w:rPr>
        <w:t>to entertain</w:t>
      </w:r>
      <w:r w:rsidR="008E5C2D" w:rsidRPr="0095394B">
        <w:rPr>
          <w:rFonts w:ascii="Arial" w:hAnsi="Arial" w:cs="Arial"/>
          <w:color w:val="000000"/>
        </w:rPr>
        <w:t xml:space="preserve">, so I hope people experience that in the theater.  </w:t>
      </w:r>
      <w:r w:rsidR="008E5C2D" w:rsidRPr="0095394B">
        <w:rPr>
          <w:rFonts w:ascii="Arial" w:hAnsi="Arial" w:cs="Arial"/>
          <w:i/>
          <w:color w:val="000000"/>
        </w:rPr>
        <w:t>Get Out</w:t>
      </w:r>
      <w:r w:rsidR="008E5C2D" w:rsidRPr="0095394B">
        <w:rPr>
          <w:rFonts w:ascii="Arial" w:hAnsi="Arial" w:cs="Arial"/>
          <w:color w:val="000000"/>
        </w:rPr>
        <w:t xml:space="preserve"> is a loud experience.  It’s fun, scary and titillating, and I want </w:t>
      </w:r>
      <w:r w:rsidR="008E5C2D" w:rsidRPr="0095394B">
        <w:rPr>
          <w:rFonts w:ascii="Arial" w:hAnsi="Arial" w:cs="Arial"/>
          <w:color w:val="000000"/>
        </w:rPr>
        <w:lastRenderedPageBreak/>
        <w:t xml:space="preserve">audiences to laugh.  After that, I hope that they have a discussion about race and horror films that they haven’t had before.”  </w:t>
      </w:r>
    </w:p>
    <w:p w14:paraId="636F760F" w14:textId="18BFABF2" w:rsidR="00F032E6" w:rsidRPr="0095394B" w:rsidRDefault="00F032E6" w:rsidP="00F032E6">
      <w:pPr>
        <w:spacing w:line="360" w:lineRule="auto"/>
        <w:jc w:val="center"/>
        <w:rPr>
          <w:rFonts w:ascii="Arial" w:hAnsi="Arial" w:cs="Arial"/>
          <w:color w:val="000000"/>
        </w:rPr>
      </w:pPr>
      <w:r w:rsidRPr="0095394B">
        <w:rPr>
          <w:rFonts w:ascii="Arial" w:hAnsi="Arial" w:cs="Arial"/>
          <w:color w:val="000000"/>
        </w:rPr>
        <w:t>****</w:t>
      </w:r>
    </w:p>
    <w:p w14:paraId="6CE7281E" w14:textId="00C393B2" w:rsidR="00E979FC" w:rsidRPr="0095394B" w:rsidRDefault="004F31CE" w:rsidP="00992927">
      <w:pPr>
        <w:spacing w:line="360" w:lineRule="auto"/>
        <w:ind w:firstLine="720"/>
        <w:rPr>
          <w:rStyle w:val="Hyperlink"/>
          <w:rFonts w:ascii="Arial" w:hAnsi="Arial" w:cs="Arial"/>
        </w:rPr>
      </w:pPr>
      <w:r w:rsidRPr="0095394B">
        <w:rPr>
          <w:rFonts w:ascii="Arial" w:hAnsi="Arial" w:cs="Arial"/>
          <w:color w:val="000000"/>
        </w:rPr>
        <w:t>Universal Pictures presents</w:t>
      </w:r>
      <w:r w:rsidR="0035554E" w:rsidRPr="0095394B">
        <w:rPr>
          <w:rFonts w:ascii="Arial" w:hAnsi="Arial" w:cs="Arial"/>
          <w:color w:val="000000"/>
        </w:rPr>
        <w:t xml:space="preserve"> a Blumhouse/QC Entertainment production—in association with Monkeypaw productions—of a Jordan Peele </w:t>
      </w:r>
      <w:r w:rsidR="00C65EFC" w:rsidRPr="0095394B">
        <w:rPr>
          <w:rFonts w:ascii="Arial" w:hAnsi="Arial" w:cs="Arial"/>
          <w:color w:val="000000"/>
        </w:rPr>
        <w:t>f</w:t>
      </w:r>
      <w:r w:rsidR="0035554E" w:rsidRPr="0095394B">
        <w:rPr>
          <w:rFonts w:ascii="Arial" w:hAnsi="Arial" w:cs="Arial"/>
          <w:color w:val="000000"/>
        </w:rPr>
        <w:t>ilm: Daniel Kaluuya in</w:t>
      </w:r>
      <w:r w:rsidR="0035554E" w:rsidRPr="0095394B">
        <w:rPr>
          <w:rFonts w:ascii="Arial" w:hAnsi="Arial" w:cs="Arial"/>
          <w:i/>
          <w:color w:val="000000"/>
        </w:rPr>
        <w:t xml:space="preserve"> Get Out</w:t>
      </w:r>
      <w:r w:rsidR="0035554E" w:rsidRPr="0095394B">
        <w:rPr>
          <w:rFonts w:ascii="Arial" w:hAnsi="Arial" w:cs="Arial"/>
          <w:color w:val="000000"/>
        </w:rPr>
        <w:t xml:space="preserve">, starring Allison Williams, Bradley Whitford, Caleb Landry Jones, Stephen Root, Lakeith Stanfield and Catherine Keener.  Casting for the film is by Terri Taylor, CSA, and the music supervisor is Christopher Mollere.  </w:t>
      </w:r>
      <w:r w:rsidR="0035554E" w:rsidRPr="0095394B">
        <w:rPr>
          <w:rFonts w:ascii="Arial" w:hAnsi="Arial" w:cs="Arial"/>
          <w:i/>
          <w:color w:val="000000"/>
        </w:rPr>
        <w:t>Get Out</w:t>
      </w:r>
      <w:r w:rsidR="00CC12CB" w:rsidRPr="0095394B">
        <w:rPr>
          <w:rFonts w:ascii="Arial" w:hAnsi="Arial" w:cs="Arial"/>
          <w:color w:val="000000"/>
        </w:rPr>
        <w:t>’</w:t>
      </w:r>
      <w:r w:rsidR="0035554E" w:rsidRPr="0095394B">
        <w:rPr>
          <w:rFonts w:ascii="Arial" w:hAnsi="Arial" w:cs="Arial"/>
          <w:color w:val="000000"/>
        </w:rPr>
        <w:t>s music is by Michael Abels, and the costume designer is Nadine Haders.  The film is edited by Greg</w:t>
      </w:r>
      <w:r w:rsidR="00D823E0" w:rsidRPr="0095394B">
        <w:rPr>
          <w:rFonts w:ascii="Arial" w:hAnsi="Arial" w:cs="Arial"/>
          <w:color w:val="000000"/>
        </w:rPr>
        <w:t>ory</w:t>
      </w:r>
      <w:r w:rsidR="0035554E" w:rsidRPr="0095394B">
        <w:rPr>
          <w:rFonts w:ascii="Arial" w:hAnsi="Arial" w:cs="Arial"/>
          <w:color w:val="000000"/>
        </w:rPr>
        <w:t xml:space="preserve"> Plotkin, and its production designer is Rusty Smith.  The director of photography is </w:t>
      </w:r>
      <w:r w:rsidR="00D823E0" w:rsidRPr="0095394B">
        <w:rPr>
          <w:rFonts w:ascii="Arial" w:hAnsi="Arial" w:cs="Arial"/>
          <w:color w:val="000000"/>
        </w:rPr>
        <w:t>Toby Oliver,</w:t>
      </w:r>
      <w:r w:rsidR="0035554E" w:rsidRPr="0095394B">
        <w:rPr>
          <w:rFonts w:ascii="Arial" w:hAnsi="Arial" w:cs="Arial"/>
          <w:color w:val="000000"/>
        </w:rPr>
        <w:t xml:space="preserve"> ACS, and the co-producers are Beatriz Sequeira, Marcei A. Brown, Gerard DiNardi.  The executive producers are Raymond Mansfield, Couper Samuelson, Shaun Redick, Jeanette Volturno.  </w:t>
      </w:r>
      <w:r w:rsidR="0035554E" w:rsidRPr="0095394B">
        <w:rPr>
          <w:rFonts w:ascii="Arial" w:hAnsi="Arial" w:cs="Arial"/>
          <w:i/>
          <w:color w:val="000000"/>
        </w:rPr>
        <w:t>Get Out</w:t>
      </w:r>
      <w:r w:rsidR="0035554E" w:rsidRPr="0095394B">
        <w:rPr>
          <w:rFonts w:ascii="Arial" w:hAnsi="Arial" w:cs="Arial"/>
          <w:color w:val="000000"/>
        </w:rPr>
        <w:t xml:space="preserve"> is produced by Sean McKittrick, Jason Blum, Edward H. Hamm Jr., Jordan Peele</w:t>
      </w:r>
      <w:r w:rsidR="00D823E0" w:rsidRPr="0095394B">
        <w:rPr>
          <w:rFonts w:ascii="Arial" w:hAnsi="Arial" w:cs="Arial"/>
          <w:color w:val="000000"/>
        </w:rPr>
        <w:t xml:space="preserve">.  The film is written and directed by Jordan Peele.  © 2017 Universal Studios.  </w:t>
      </w:r>
      <w:hyperlink r:id="rId9" w:history="1">
        <w:r w:rsidR="00FA06D4" w:rsidRPr="0095394B">
          <w:rPr>
            <w:rStyle w:val="Hyperlink"/>
            <w:rFonts w:ascii="Arial" w:hAnsi="Arial" w:cs="Arial"/>
          </w:rPr>
          <w:t>www.getoutfilm.com</w:t>
        </w:r>
      </w:hyperlink>
    </w:p>
    <w:p w14:paraId="710EF87E" w14:textId="77777777" w:rsidR="007031E6" w:rsidRPr="0095394B" w:rsidRDefault="007031E6" w:rsidP="00992927">
      <w:pPr>
        <w:spacing w:line="360" w:lineRule="auto"/>
        <w:ind w:firstLine="720"/>
        <w:rPr>
          <w:rStyle w:val="Hyperlink"/>
          <w:rFonts w:ascii="Arial" w:hAnsi="Arial" w:cs="Arial"/>
        </w:rPr>
      </w:pPr>
    </w:p>
    <w:p w14:paraId="469EC954" w14:textId="77777777" w:rsidR="007031E6" w:rsidRPr="0095394B" w:rsidRDefault="007031E6" w:rsidP="007031E6">
      <w:pPr>
        <w:pStyle w:val="NoSpacing"/>
        <w:spacing w:line="360" w:lineRule="auto"/>
        <w:rPr>
          <w:rFonts w:ascii="Arial" w:hAnsi="Arial" w:cs="Arial"/>
          <w:b/>
          <w:sz w:val="24"/>
          <w:szCs w:val="24"/>
          <w:u w:val="single"/>
        </w:rPr>
      </w:pPr>
      <w:r w:rsidRPr="0095394B">
        <w:rPr>
          <w:rFonts w:ascii="Arial" w:hAnsi="Arial" w:cs="Arial"/>
          <w:b/>
          <w:sz w:val="24"/>
          <w:szCs w:val="24"/>
          <w:u w:val="single"/>
        </w:rPr>
        <w:t>ABOUT THE CAST</w:t>
      </w:r>
    </w:p>
    <w:p w14:paraId="549E8490" w14:textId="77777777" w:rsidR="007031E6" w:rsidRPr="0095394B" w:rsidRDefault="007031E6" w:rsidP="007031E6">
      <w:pPr>
        <w:pStyle w:val="NoSpacing"/>
        <w:spacing w:line="360" w:lineRule="auto"/>
        <w:rPr>
          <w:rFonts w:ascii="Arial" w:hAnsi="Arial" w:cs="Arial"/>
          <w:sz w:val="24"/>
          <w:szCs w:val="24"/>
        </w:rPr>
      </w:pPr>
    </w:p>
    <w:p w14:paraId="60507B7A"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British actor</w:t>
      </w:r>
      <w:r w:rsidRPr="0095394B">
        <w:rPr>
          <w:rFonts w:ascii="Arial" w:hAnsi="Arial" w:cs="Arial"/>
          <w:b/>
          <w:sz w:val="24"/>
          <w:szCs w:val="24"/>
        </w:rPr>
        <w:t xml:space="preserve"> DANIEL KALUUYA </w:t>
      </w:r>
      <w:r w:rsidRPr="0095394B">
        <w:rPr>
          <w:rFonts w:ascii="Arial" w:hAnsi="Arial" w:cs="Arial"/>
          <w:sz w:val="24"/>
          <w:szCs w:val="24"/>
        </w:rPr>
        <w:t xml:space="preserve">(Chris) will next star opposite Chadwick Boseman, Michael B. Jordan, Forest Whitaker and Lupita Nyong’o in Marvel’s </w:t>
      </w:r>
      <w:r w:rsidRPr="0095394B">
        <w:rPr>
          <w:rFonts w:ascii="Arial" w:hAnsi="Arial" w:cs="Arial"/>
          <w:i/>
          <w:sz w:val="24"/>
          <w:szCs w:val="24"/>
        </w:rPr>
        <w:t>Captain America: Civil War</w:t>
      </w:r>
      <w:r w:rsidRPr="0095394B">
        <w:rPr>
          <w:rFonts w:ascii="Arial" w:hAnsi="Arial" w:cs="Arial"/>
          <w:sz w:val="24"/>
          <w:szCs w:val="24"/>
        </w:rPr>
        <w:t xml:space="preserve"> spinoff, </w:t>
      </w:r>
      <w:r w:rsidRPr="0095394B">
        <w:rPr>
          <w:rFonts w:ascii="Arial" w:hAnsi="Arial" w:cs="Arial"/>
          <w:i/>
          <w:sz w:val="24"/>
          <w:szCs w:val="24"/>
        </w:rPr>
        <w:t>Black Panther</w:t>
      </w:r>
      <w:r w:rsidRPr="0095394B">
        <w:rPr>
          <w:rFonts w:ascii="Arial" w:hAnsi="Arial" w:cs="Arial"/>
          <w:sz w:val="24"/>
          <w:szCs w:val="24"/>
        </w:rPr>
        <w:t xml:space="preserve">.  In 2015, he appeared in Denis Villeneuve’s drug-war thriller </w:t>
      </w:r>
      <w:r w:rsidRPr="0095394B">
        <w:rPr>
          <w:rFonts w:ascii="Arial" w:hAnsi="Arial" w:cs="Arial"/>
          <w:i/>
          <w:sz w:val="24"/>
          <w:szCs w:val="24"/>
        </w:rPr>
        <w:t>Sicario</w:t>
      </w:r>
      <w:r w:rsidRPr="0095394B">
        <w:rPr>
          <w:rFonts w:ascii="Arial" w:hAnsi="Arial" w:cs="Arial"/>
          <w:sz w:val="24"/>
          <w:szCs w:val="24"/>
        </w:rPr>
        <w:t xml:space="preserve"> for Lionsgate, which also starred Emily Blunt, Benicio Del Toro and Josh Brolin.  Kaluuya came to prominence when portraying wannabe gangster Posh Kenneth on the British teen drama </w:t>
      </w:r>
      <w:r w:rsidRPr="0095394B">
        <w:rPr>
          <w:rFonts w:ascii="Arial" w:hAnsi="Arial" w:cs="Arial"/>
          <w:i/>
          <w:sz w:val="24"/>
          <w:szCs w:val="24"/>
        </w:rPr>
        <w:t>Skins</w:t>
      </w:r>
      <w:r w:rsidRPr="0095394B">
        <w:rPr>
          <w:rFonts w:ascii="Arial" w:hAnsi="Arial" w:cs="Arial"/>
          <w:sz w:val="24"/>
          <w:szCs w:val="24"/>
        </w:rPr>
        <w:t xml:space="preserve">, the BAFTA Award-winning show for which he was also a member of the writing team.  </w:t>
      </w:r>
    </w:p>
    <w:p w14:paraId="0A9DD822"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Other film credits include </w:t>
      </w:r>
      <w:r w:rsidRPr="0095394B">
        <w:rPr>
          <w:rFonts w:ascii="Arial" w:hAnsi="Arial" w:cs="Arial"/>
          <w:i/>
          <w:sz w:val="24"/>
          <w:szCs w:val="24"/>
        </w:rPr>
        <w:t>Kick-Ass 2</w:t>
      </w:r>
      <w:r w:rsidRPr="0095394B">
        <w:rPr>
          <w:rFonts w:ascii="Arial" w:hAnsi="Arial" w:cs="Arial"/>
          <w:sz w:val="24"/>
          <w:szCs w:val="24"/>
        </w:rPr>
        <w:t xml:space="preserve">, Eran Creevy’s </w:t>
      </w:r>
      <w:r w:rsidRPr="0095394B">
        <w:rPr>
          <w:rFonts w:ascii="Arial" w:hAnsi="Arial" w:cs="Arial"/>
          <w:i/>
          <w:sz w:val="24"/>
          <w:szCs w:val="24"/>
        </w:rPr>
        <w:t>Welcome to the Punch</w:t>
      </w:r>
      <w:r w:rsidRPr="0095394B">
        <w:rPr>
          <w:rFonts w:ascii="Arial" w:hAnsi="Arial" w:cs="Arial"/>
          <w:sz w:val="24"/>
          <w:szCs w:val="24"/>
        </w:rPr>
        <w:t xml:space="preserve"> and Working Title’s </w:t>
      </w:r>
      <w:r w:rsidRPr="0095394B">
        <w:rPr>
          <w:rFonts w:ascii="Arial" w:hAnsi="Arial" w:cs="Arial"/>
          <w:i/>
          <w:sz w:val="24"/>
          <w:szCs w:val="24"/>
        </w:rPr>
        <w:t>Johnny English Reborn</w:t>
      </w:r>
      <w:r w:rsidRPr="0095394B">
        <w:rPr>
          <w:rFonts w:ascii="Arial" w:hAnsi="Arial" w:cs="Arial"/>
          <w:sz w:val="24"/>
          <w:szCs w:val="24"/>
        </w:rPr>
        <w:t xml:space="preserve"> opposite Rowan Atkinson.  </w:t>
      </w:r>
    </w:p>
    <w:p w14:paraId="6479378A"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He is a celebrated stage actor having won the 2010 Evening Standard Theatre Editor’s Award for Shooting Star and the 2010 Critics’ Circle Theatre Award for Outstanding Newcomer for his performance as a boxer in the play </w:t>
      </w:r>
      <w:r w:rsidRPr="0095394B">
        <w:rPr>
          <w:rFonts w:ascii="Arial" w:hAnsi="Arial" w:cs="Arial"/>
          <w:i/>
          <w:sz w:val="24"/>
          <w:szCs w:val="24"/>
        </w:rPr>
        <w:t>Sucker Punch</w:t>
      </w:r>
      <w:r w:rsidRPr="0095394B">
        <w:rPr>
          <w:rFonts w:ascii="Arial" w:hAnsi="Arial" w:cs="Arial"/>
          <w:sz w:val="24"/>
          <w:szCs w:val="24"/>
        </w:rPr>
        <w:t xml:space="preserve"> at the </w:t>
      </w:r>
      <w:r w:rsidRPr="0095394B">
        <w:rPr>
          <w:rFonts w:ascii="Arial" w:hAnsi="Arial" w:cs="Arial"/>
          <w:sz w:val="24"/>
          <w:szCs w:val="24"/>
        </w:rPr>
        <w:lastRenderedPageBreak/>
        <w:t xml:space="preserve">Royal Court Theatre in London.  Kaluuya’s theater credits include </w:t>
      </w:r>
      <w:r w:rsidRPr="0095394B">
        <w:rPr>
          <w:rFonts w:ascii="Arial" w:hAnsi="Arial" w:cs="Arial"/>
          <w:i/>
          <w:sz w:val="24"/>
          <w:szCs w:val="24"/>
        </w:rPr>
        <w:t>Trelawny of the Wells</w:t>
      </w:r>
      <w:r w:rsidRPr="0095394B">
        <w:rPr>
          <w:rFonts w:ascii="Arial" w:hAnsi="Arial" w:cs="Arial"/>
          <w:sz w:val="24"/>
          <w:szCs w:val="24"/>
        </w:rPr>
        <w:t xml:space="preserve"> at the Donmar Warehouse and </w:t>
      </w:r>
      <w:r w:rsidRPr="0095394B">
        <w:rPr>
          <w:rFonts w:ascii="Arial" w:hAnsi="Arial" w:cs="Arial"/>
          <w:i/>
          <w:sz w:val="24"/>
          <w:szCs w:val="24"/>
        </w:rPr>
        <w:t xml:space="preserve">A Season in the Congo </w:t>
      </w:r>
      <w:r w:rsidRPr="0095394B">
        <w:rPr>
          <w:rFonts w:ascii="Arial" w:hAnsi="Arial" w:cs="Arial"/>
          <w:sz w:val="24"/>
          <w:szCs w:val="24"/>
        </w:rPr>
        <w:t xml:space="preserve">opposite Chiwetel Ejiofor at the Young Vic.  </w:t>
      </w:r>
    </w:p>
    <w:p w14:paraId="195482E6"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On television, he will next be seen starring in Danny Boyle’s satirical police miniseries </w:t>
      </w:r>
      <w:r w:rsidRPr="0095394B">
        <w:rPr>
          <w:rFonts w:ascii="Arial" w:hAnsi="Arial" w:cs="Arial"/>
          <w:i/>
          <w:sz w:val="24"/>
          <w:szCs w:val="24"/>
        </w:rPr>
        <w:t>Babylon</w:t>
      </w:r>
      <w:r w:rsidRPr="0095394B">
        <w:rPr>
          <w:rFonts w:ascii="Arial" w:hAnsi="Arial" w:cs="Arial"/>
          <w:sz w:val="24"/>
          <w:szCs w:val="24"/>
        </w:rPr>
        <w:t xml:space="preserve"> for Channel 4.  Other notable television credits include </w:t>
      </w:r>
      <w:r w:rsidRPr="0095394B">
        <w:rPr>
          <w:rFonts w:ascii="Arial" w:hAnsi="Arial" w:cs="Arial"/>
          <w:i/>
          <w:sz w:val="24"/>
          <w:szCs w:val="24"/>
        </w:rPr>
        <w:t xml:space="preserve">Black Mirror </w:t>
      </w:r>
      <w:r w:rsidRPr="0095394B">
        <w:rPr>
          <w:rFonts w:ascii="Arial" w:hAnsi="Arial" w:cs="Arial"/>
          <w:sz w:val="24"/>
          <w:szCs w:val="24"/>
        </w:rPr>
        <w:t xml:space="preserve">also for Channel 4 and Jack Thorne’s </w:t>
      </w:r>
      <w:r w:rsidRPr="0095394B">
        <w:rPr>
          <w:rFonts w:ascii="Arial" w:hAnsi="Arial" w:cs="Arial"/>
          <w:i/>
          <w:sz w:val="24"/>
          <w:szCs w:val="24"/>
        </w:rPr>
        <w:t>The Fades</w:t>
      </w:r>
      <w:r w:rsidRPr="0095394B">
        <w:rPr>
          <w:rFonts w:ascii="Arial" w:hAnsi="Arial" w:cs="Arial"/>
          <w:sz w:val="24"/>
          <w:szCs w:val="24"/>
        </w:rPr>
        <w:t xml:space="preserve"> and </w:t>
      </w:r>
      <w:r w:rsidRPr="0095394B">
        <w:rPr>
          <w:rFonts w:ascii="Arial" w:hAnsi="Arial" w:cs="Arial"/>
          <w:i/>
          <w:sz w:val="24"/>
          <w:szCs w:val="24"/>
        </w:rPr>
        <w:t>Psychoville</w:t>
      </w:r>
      <w:r w:rsidRPr="0095394B">
        <w:rPr>
          <w:rFonts w:ascii="Arial" w:hAnsi="Arial" w:cs="Arial"/>
          <w:sz w:val="24"/>
          <w:szCs w:val="24"/>
        </w:rPr>
        <w:t xml:space="preserve"> for the BBC.  </w:t>
      </w:r>
    </w:p>
    <w:p w14:paraId="5A2E7C42"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He was born in London, England, and was cited as one of BAFTA’s 2011 Brits to Watch.</w:t>
      </w:r>
    </w:p>
    <w:p w14:paraId="4461CD7D" w14:textId="77777777" w:rsidR="007031E6" w:rsidRPr="0095394B" w:rsidRDefault="007031E6" w:rsidP="007031E6">
      <w:pPr>
        <w:pStyle w:val="NoSpacing"/>
        <w:spacing w:line="360" w:lineRule="auto"/>
        <w:rPr>
          <w:rFonts w:ascii="Arial" w:hAnsi="Arial" w:cs="Arial"/>
          <w:sz w:val="24"/>
          <w:szCs w:val="24"/>
        </w:rPr>
      </w:pPr>
    </w:p>
    <w:p w14:paraId="77150242"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 xml:space="preserve">ALLISON WILLIAMS </w:t>
      </w:r>
      <w:r w:rsidRPr="0095394B">
        <w:rPr>
          <w:rFonts w:ascii="Arial" w:hAnsi="Arial" w:cs="Arial"/>
          <w:sz w:val="24"/>
          <w:szCs w:val="24"/>
        </w:rPr>
        <w:t xml:space="preserve">(Rose) is best known as Marnie on HBO’s Primetime Emmy Award- and Golden Globe Award-winning television series </w:t>
      </w:r>
      <w:r w:rsidRPr="0095394B">
        <w:rPr>
          <w:rFonts w:ascii="Arial" w:hAnsi="Arial" w:cs="Arial"/>
          <w:i/>
          <w:sz w:val="24"/>
          <w:szCs w:val="24"/>
        </w:rPr>
        <w:t>Girls</w:t>
      </w:r>
      <w:r w:rsidRPr="0095394B">
        <w:rPr>
          <w:rFonts w:ascii="Arial" w:hAnsi="Arial" w:cs="Arial"/>
          <w:sz w:val="24"/>
          <w:szCs w:val="24"/>
        </w:rPr>
        <w:t xml:space="preserve">.  The Lena Dunham and Judd Apatow comedy is about four friends facing the ups and downs of life as 20 somethings in New York City.  The sixth and final season of </w:t>
      </w:r>
      <w:r w:rsidRPr="0095394B">
        <w:rPr>
          <w:rFonts w:ascii="Arial" w:hAnsi="Arial" w:cs="Arial"/>
          <w:i/>
          <w:sz w:val="24"/>
          <w:szCs w:val="24"/>
        </w:rPr>
        <w:t>Girls</w:t>
      </w:r>
      <w:r w:rsidRPr="0095394B">
        <w:rPr>
          <w:rFonts w:ascii="Arial" w:hAnsi="Arial" w:cs="Arial"/>
          <w:sz w:val="24"/>
          <w:szCs w:val="24"/>
        </w:rPr>
        <w:t xml:space="preserve"> will premiere on February 12, 2017.  </w:t>
      </w:r>
    </w:p>
    <w:p w14:paraId="7C04939C"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Williams won over critics from </w:t>
      </w:r>
      <w:r w:rsidRPr="0095394B">
        <w:rPr>
          <w:rFonts w:ascii="Arial" w:hAnsi="Arial" w:cs="Arial"/>
          <w:i/>
          <w:sz w:val="24"/>
          <w:szCs w:val="24"/>
        </w:rPr>
        <w:t>The New York Times</w:t>
      </w:r>
      <w:r w:rsidRPr="0095394B">
        <w:rPr>
          <w:rFonts w:ascii="Arial" w:hAnsi="Arial" w:cs="Arial"/>
          <w:sz w:val="24"/>
          <w:szCs w:val="24"/>
        </w:rPr>
        <w:t xml:space="preserve"> to </w:t>
      </w:r>
      <w:r w:rsidRPr="0095394B">
        <w:rPr>
          <w:rFonts w:ascii="Arial" w:hAnsi="Arial" w:cs="Arial"/>
          <w:i/>
          <w:sz w:val="24"/>
          <w:szCs w:val="24"/>
        </w:rPr>
        <w:t>The Hollywood Reporter</w:t>
      </w:r>
      <w:r w:rsidRPr="0095394B">
        <w:rPr>
          <w:rFonts w:ascii="Arial" w:hAnsi="Arial" w:cs="Arial"/>
          <w:sz w:val="24"/>
          <w:szCs w:val="24"/>
        </w:rPr>
        <w:t xml:space="preserve"> when she starred as Peter Pan in NBC’s live-action musical event </w:t>
      </w:r>
      <w:r w:rsidRPr="0095394B">
        <w:rPr>
          <w:rFonts w:ascii="Arial" w:hAnsi="Arial" w:cs="Arial"/>
          <w:i/>
          <w:sz w:val="24"/>
          <w:szCs w:val="24"/>
        </w:rPr>
        <w:t>Peter Pan Live!</w:t>
      </w:r>
      <w:r w:rsidRPr="0095394B">
        <w:rPr>
          <w:rFonts w:ascii="Arial" w:hAnsi="Arial" w:cs="Arial"/>
          <w:sz w:val="24"/>
          <w:szCs w:val="24"/>
        </w:rPr>
        <w:t xml:space="preserve">, which aired on December 4, 2014. </w:t>
      </w:r>
    </w:p>
    <w:p w14:paraId="569FCEC4"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Williams is currently a face of Keds and the former face of Simple skincare. </w:t>
      </w:r>
    </w:p>
    <w:p w14:paraId="4BCC2239"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January 2013, Williams guest-starred on the television series </w:t>
      </w:r>
      <w:r w:rsidRPr="0095394B">
        <w:rPr>
          <w:rFonts w:ascii="Arial" w:hAnsi="Arial" w:cs="Arial"/>
          <w:i/>
          <w:sz w:val="24"/>
          <w:szCs w:val="24"/>
        </w:rPr>
        <w:t>The Mindy Project</w:t>
      </w:r>
      <w:r w:rsidRPr="0095394B">
        <w:rPr>
          <w:rFonts w:ascii="Arial" w:hAnsi="Arial" w:cs="Arial"/>
          <w:sz w:val="24"/>
          <w:szCs w:val="24"/>
        </w:rPr>
        <w:t xml:space="preserve">.  In 2011, she starred as Kate Middleton in a four-part, self-written original miniseries for Funnyordie.com called </w:t>
      </w:r>
      <w:r w:rsidRPr="0095394B">
        <w:rPr>
          <w:rFonts w:ascii="Arial" w:hAnsi="Arial" w:cs="Arial"/>
          <w:i/>
          <w:sz w:val="24"/>
          <w:szCs w:val="24"/>
        </w:rPr>
        <w:t>Will &amp; Kate: Before Happily Ever After</w:t>
      </w:r>
      <w:r w:rsidRPr="0095394B">
        <w:rPr>
          <w:rFonts w:ascii="Arial" w:hAnsi="Arial" w:cs="Arial"/>
          <w:sz w:val="24"/>
          <w:szCs w:val="24"/>
        </w:rPr>
        <w:t>.</w:t>
      </w:r>
    </w:p>
    <w:p w14:paraId="7149C98F"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spring 2010, Williams graduated from Yale University. Afterwards, she began working on a video that was released on YouTube in October 2010 entitled “Mad Men Theme Song...With a Twist.”  She moved to Los Angeles just before releasing the video, which quickly became a viral sensation and garnered much attention in the blog and entertainment world.  Among the video’s fans were Judd Apatow and the executives at HBO, who, upon seeing the video, reached out to Williams for an audition for </w:t>
      </w:r>
      <w:r w:rsidRPr="0095394B">
        <w:rPr>
          <w:rFonts w:ascii="Arial" w:hAnsi="Arial" w:cs="Arial"/>
          <w:i/>
          <w:sz w:val="24"/>
          <w:szCs w:val="24"/>
        </w:rPr>
        <w:t>Girls</w:t>
      </w:r>
      <w:r w:rsidRPr="0095394B">
        <w:rPr>
          <w:rFonts w:ascii="Arial" w:hAnsi="Arial" w:cs="Arial"/>
          <w:sz w:val="24"/>
          <w:szCs w:val="24"/>
        </w:rPr>
        <w:t>.  Ironically, within a month of moving to Los Angeles, Williams was back in New York, filming the pilot episode.</w:t>
      </w:r>
    </w:p>
    <w:p w14:paraId="36C65F85"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lastRenderedPageBreak/>
        <w:t>While she may have found success quickly, Williams has been honing her craft for years.  She has been involved in theater since an early age and, while at Yale, she refined her improv skills as a member of the improvisational comedy group Just Add Water.  She graduated with a bachelor of arts in English and is trained in acting and singing as well.</w:t>
      </w:r>
    </w:p>
    <w:p w14:paraId="734B52CC"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Born and raised in Connecticut, Williams declared to her parents at the age of four that she wanted to be an actress.  Brian and Jane Stoddard Williams—who required their daughter graduate from college before pursuing an acting career— are both involved in the media.  Jane has a weekly radio show on Bloomberg Radio called </w:t>
      </w:r>
      <w:r w:rsidRPr="0095394B">
        <w:rPr>
          <w:rFonts w:ascii="Arial" w:hAnsi="Arial" w:cs="Arial"/>
          <w:i/>
          <w:sz w:val="24"/>
          <w:szCs w:val="24"/>
        </w:rPr>
        <w:t>Bloomberg EDU</w:t>
      </w:r>
      <w:r w:rsidRPr="0095394B">
        <w:rPr>
          <w:rFonts w:ascii="Arial" w:hAnsi="Arial" w:cs="Arial"/>
          <w:sz w:val="24"/>
          <w:szCs w:val="24"/>
        </w:rPr>
        <w:t xml:space="preserve"> which discusses the education issues in the U.S.  Brian is the anchor and managing editor of </w:t>
      </w:r>
      <w:r w:rsidRPr="0095394B">
        <w:rPr>
          <w:rFonts w:ascii="Arial" w:hAnsi="Arial" w:cs="Arial"/>
          <w:i/>
          <w:sz w:val="24"/>
          <w:szCs w:val="24"/>
        </w:rPr>
        <w:t>NBC Nightly News</w:t>
      </w:r>
      <w:r w:rsidRPr="0095394B">
        <w:rPr>
          <w:rFonts w:ascii="Arial" w:hAnsi="Arial" w:cs="Arial"/>
          <w:sz w:val="24"/>
          <w:szCs w:val="24"/>
        </w:rPr>
        <w:t>.  Williams enjoys singing, improvisational comedy and writing fiction.  She currently resides in New York City.</w:t>
      </w:r>
    </w:p>
    <w:p w14:paraId="2BB44203" w14:textId="77777777" w:rsidR="007031E6" w:rsidRPr="0095394B" w:rsidRDefault="007031E6" w:rsidP="007031E6">
      <w:pPr>
        <w:pStyle w:val="NoSpacing"/>
        <w:spacing w:line="360" w:lineRule="auto"/>
        <w:rPr>
          <w:rFonts w:ascii="Arial" w:hAnsi="Arial" w:cs="Arial"/>
          <w:sz w:val="24"/>
          <w:szCs w:val="24"/>
        </w:rPr>
      </w:pPr>
    </w:p>
    <w:p w14:paraId="3D554821"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 xml:space="preserve">BRADLEY WHITFORD </w:t>
      </w:r>
      <w:r w:rsidRPr="0095394B">
        <w:rPr>
          <w:rFonts w:ascii="Arial" w:hAnsi="Arial" w:cs="Arial"/>
          <w:sz w:val="24"/>
          <w:szCs w:val="24"/>
        </w:rPr>
        <w:t xml:space="preserve">(Dean), a classically trained stage actor, quickly gained overnight fame as the sarcastic yet vulnerable Josh Lyman on NBC’s </w:t>
      </w:r>
      <w:r w:rsidRPr="0095394B">
        <w:rPr>
          <w:rFonts w:ascii="Arial" w:hAnsi="Arial" w:cs="Arial"/>
          <w:i/>
          <w:sz w:val="24"/>
          <w:szCs w:val="24"/>
        </w:rPr>
        <w:t>The West Wing</w:t>
      </w:r>
      <w:r w:rsidRPr="0095394B">
        <w:rPr>
          <w:rFonts w:ascii="Arial" w:hAnsi="Arial" w:cs="Arial"/>
          <w:sz w:val="24"/>
          <w:szCs w:val="24"/>
        </w:rPr>
        <w:t>.  One of the few actors working successfully and simultaneously in theater, film and television, Whitford has become one of Hollywood’s most sought-after talents.</w:t>
      </w:r>
    </w:p>
    <w:p w14:paraId="0BBCE811"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Whitford can currently be seen in the Netflix-acquired independent film </w:t>
      </w:r>
      <w:r w:rsidRPr="0095394B">
        <w:rPr>
          <w:rFonts w:ascii="Arial" w:hAnsi="Arial" w:cs="Arial"/>
          <w:bCs/>
          <w:i/>
          <w:iCs/>
          <w:sz w:val="24"/>
          <w:szCs w:val="24"/>
        </w:rPr>
        <w:t>Other People</w:t>
      </w:r>
      <w:r w:rsidRPr="0095394B">
        <w:rPr>
          <w:rFonts w:ascii="Arial" w:hAnsi="Arial" w:cs="Arial"/>
          <w:sz w:val="24"/>
          <w:szCs w:val="24"/>
        </w:rPr>
        <w:t xml:space="preserve">, written and directed by </w:t>
      </w:r>
      <w:r w:rsidRPr="0095394B">
        <w:rPr>
          <w:rFonts w:ascii="Arial" w:hAnsi="Arial" w:cs="Arial"/>
          <w:i/>
          <w:sz w:val="24"/>
          <w:szCs w:val="24"/>
        </w:rPr>
        <w:t>Saturday Night Live</w:t>
      </w:r>
      <w:r w:rsidRPr="0095394B">
        <w:rPr>
          <w:rFonts w:ascii="Arial" w:hAnsi="Arial" w:cs="Arial"/>
          <w:sz w:val="24"/>
          <w:szCs w:val="24"/>
        </w:rPr>
        <w:t xml:space="preserve"> writer Chris Kelly.  Whitford stars opposite Jesse Plemons, Molly Shannon, Zach Woods and June Squibb.  The film was nominated for the Grand Jury prize at the 2016 Sundance Film Festival and has earned four Independent Spirit Award nominations.</w:t>
      </w:r>
    </w:p>
    <w:p w14:paraId="691F91FD"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Whitford recently wrapped production on the TNT pilot </w:t>
      </w:r>
      <w:r w:rsidRPr="0095394B">
        <w:rPr>
          <w:rFonts w:ascii="Arial" w:hAnsi="Arial" w:cs="Arial"/>
          <w:i/>
          <w:sz w:val="24"/>
          <w:szCs w:val="24"/>
        </w:rPr>
        <w:t>Civil</w:t>
      </w:r>
      <w:r w:rsidRPr="0095394B">
        <w:rPr>
          <w:rFonts w:ascii="Arial" w:hAnsi="Arial" w:cs="Arial"/>
          <w:sz w:val="24"/>
          <w:szCs w:val="24"/>
        </w:rPr>
        <w:t>, written and executive produced by Scott Smith and directed by Allen Coulter.  The ensemble cast includes Courtney B. Vance, Enrique Murciano and Toby Jones.</w:t>
      </w:r>
      <w:r w:rsidRPr="0095394B">
        <w:rPr>
          <w:rFonts w:ascii="Arial" w:hAnsi="Arial" w:cs="Arial"/>
          <w:b/>
          <w:sz w:val="24"/>
          <w:szCs w:val="24"/>
        </w:rPr>
        <w:t xml:space="preserve"> </w:t>
      </w:r>
      <w:r w:rsidRPr="0095394B">
        <w:rPr>
          <w:rFonts w:ascii="Arial" w:hAnsi="Arial" w:cs="Arial"/>
          <w:sz w:val="24"/>
          <w:szCs w:val="24"/>
        </w:rPr>
        <w:t xml:space="preserve"> Prior to that, he starred in HBO’s Lyndon B. Johnson biopic </w:t>
      </w:r>
      <w:r w:rsidRPr="0095394B">
        <w:rPr>
          <w:rFonts w:ascii="Arial" w:hAnsi="Arial" w:cs="Arial"/>
          <w:i/>
          <w:sz w:val="24"/>
          <w:szCs w:val="24"/>
        </w:rPr>
        <w:t>All the Way</w:t>
      </w:r>
      <w:r w:rsidRPr="0095394B">
        <w:rPr>
          <w:rFonts w:ascii="Arial" w:hAnsi="Arial" w:cs="Arial"/>
          <w:sz w:val="24"/>
          <w:szCs w:val="24"/>
        </w:rPr>
        <w:t xml:space="preserve">, opposite Bryan Cranston.  The film received numerous accolades such as four Critics’ Choice Award nominations and eight Primetime Emmy Award nominations. </w:t>
      </w:r>
    </w:p>
    <w:p w14:paraId="7B30917D" w14:textId="77777777" w:rsidR="007031E6" w:rsidRPr="0095394B" w:rsidRDefault="007031E6" w:rsidP="007031E6">
      <w:pPr>
        <w:pStyle w:val="NoSpacing"/>
        <w:spacing w:line="360" w:lineRule="auto"/>
        <w:ind w:firstLine="720"/>
        <w:rPr>
          <w:rFonts w:ascii="Arial" w:hAnsi="Arial" w:cs="Arial"/>
          <w:b/>
          <w:sz w:val="24"/>
          <w:szCs w:val="24"/>
        </w:rPr>
      </w:pPr>
      <w:r w:rsidRPr="0095394B">
        <w:rPr>
          <w:rFonts w:ascii="Arial" w:hAnsi="Arial" w:cs="Arial"/>
          <w:sz w:val="24"/>
          <w:szCs w:val="24"/>
        </w:rPr>
        <w:t xml:space="preserve">Whitford currently recurs on Amazon’s award-winning comedy series, </w:t>
      </w:r>
      <w:r w:rsidRPr="0095394B">
        <w:rPr>
          <w:rFonts w:ascii="Arial" w:hAnsi="Arial" w:cs="Arial"/>
          <w:i/>
          <w:sz w:val="24"/>
          <w:szCs w:val="24"/>
        </w:rPr>
        <w:t>Transparent</w:t>
      </w:r>
      <w:r w:rsidRPr="0095394B">
        <w:rPr>
          <w:rFonts w:ascii="Arial" w:hAnsi="Arial" w:cs="Arial"/>
          <w:sz w:val="24"/>
          <w:szCs w:val="24"/>
        </w:rPr>
        <w:t xml:space="preserve">, opposite Jeffrey Tambor, which won the 2015 Golden Globe Award for </w:t>
      </w:r>
      <w:r w:rsidRPr="0095394B">
        <w:rPr>
          <w:rFonts w:ascii="Arial" w:hAnsi="Arial" w:cs="Arial"/>
          <w:sz w:val="24"/>
          <w:szCs w:val="24"/>
        </w:rPr>
        <w:lastRenderedPageBreak/>
        <w:t xml:space="preserve">Best Television Series—Musical or Comedy, and for which Whitford won both a 2015 Primetime Emmy Award for Outstanding Guest Actor in a Comedy Series and Critics’ Choice Television Award for Best Guest Performer in a Comedy Series.  Additional television credits include Showtime’s comedy </w:t>
      </w:r>
      <w:r w:rsidRPr="0095394B">
        <w:rPr>
          <w:rFonts w:ascii="Arial" w:hAnsi="Arial" w:cs="Arial"/>
          <w:i/>
          <w:sz w:val="24"/>
          <w:szCs w:val="24"/>
        </w:rPr>
        <w:t>Happyish</w:t>
      </w:r>
      <w:r w:rsidRPr="0095394B">
        <w:rPr>
          <w:rFonts w:ascii="Arial" w:hAnsi="Arial" w:cs="Arial"/>
          <w:sz w:val="24"/>
          <w:szCs w:val="24"/>
        </w:rPr>
        <w:t xml:space="preserve">, opposite Steve Coogan and Kathryn Hahn; ABC’s comedy series </w:t>
      </w:r>
      <w:r w:rsidRPr="0095394B">
        <w:rPr>
          <w:rFonts w:ascii="Arial" w:hAnsi="Arial" w:cs="Arial"/>
          <w:i/>
          <w:sz w:val="24"/>
          <w:szCs w:val="24"/>
        </w:rPr>
        <w:t>Trophy Wife</w:t>
      </w:r>
      <w:r w:rsidRPr="0095394B">
        <w:rPr>
          <w:rFonts w:ascii="Arial" w:hAnsi="Arial" w:cs="Arial"/>
          <w:sz w:val="24"/>
          <w:szCs w:val="24"/>
        </w:rPr>
        <w:t>, opposite Malin Akerman and Marcia Gay Harden;</w:t>
      </w:r>
      <w:r w:rsidRPr="0095394B">
        <w:rPr>
          <w:rFonts w:ascii="Arial" w:hAnsi="Arial" w:cs="Arial"/>
          <w:i/>
          <w:sz w:val="24"/>
          <w:szCs w:val="24"/>
        </w:rPr>
        <w:t xml:space="preserve"> The Good Guys</w:t>
      </w:r>
      <w:r w:rsidRPr="0095394B">
        <w:rPr>
          <w:rFonts w:ascii="Arial" w:hAnsi="Arial" w:cs="Arial"/>
          <w:sz w:val="24"/>
          <w:szCs w:val="24"/>
        </w:rPr>
        <w:t xml:space="preserve">, which also starred Colin Hanks; </w:t>
      </w:r>
      <w:r w:rsidRPr="0095394B">
        <w:rPr>
          <w:rFonts w:ascii="Arial" w:hAnsi="Arial" w:cs="Arial"/>
          <w:i/>
          <w:sz w:val="24"/>
          <w:szCs w:val="24"/>
        </w:rPr>
        <w:t>Studio 60 on the Sunset Strip</w:t>
      </w:r>
      <w:r w:rsidRPr="0095394B">
        <w:rPr>
          <w:rFonts w:ascii="Arial" w:hAnsi="Arial" w:cs="Arial"/>
          <w:sz w:val="24"/>
          <w:szCs w:val="24"/>
        </w:rPr>
        <w:t>;</w:t>
      </w:r>
      <w:r w:rsidRPr="0095394B">
        <w:rPr>
          <w:rFonts w:ascii="Arial" w:hAnsi="Arial" w:cs="Arial"/>
          <w:i/>
          <w:sz w:val="24"/>
          <w:szCs w:val="24"/>
        </w:rPr>
        <w:t xml:space="preserve"> ER</w:t>
      </w:r>
      <w:r w:rsidRPr="0095394B">
        <w:rPr>
          <w:rFonts w:ascii="Arial" w:hAnsi="Arial" w:cs="Arial"/>
          <w:sz w:val="24"/>
          <w:szCs w:val="24"/>
        </w:rPr>
        <w:t xml:space="preserve">; </w:t>
      </w:r>
      <w:r w:rsidRPr="0095394B">
        <w:rPr>
          <w:rFonts w:ascii="Arial" w:hAnsi="Arial" w:cs="Arial"/>
          <w:i/>
          <w:sz w:val="24"/>
          <w:szCs w:val="24"/>
        </w:rPr>
        <w:t>The X-Files</w:t>
      </w:r>
      <w:r w:rsidRPr="0095394B">
        <w:rPr>
          <w:rFonts w:ascii="Arial" w:hAnsi="Arial" w:cs="Arial"/>
          <w:sz w:val="24"/>
          <w:szCs w:val="24"/>
        </w:rPr>
        <w:t xml:space="preserve">; and </w:t>
      </w:r>
      <w:r w:rsidRPr="0095394B">
        <w:rPr>
          <w:rFonts w:ascii="Arial" w:hAnsi="Arial" w:cs="Arial"/>
          <w:i/>
          <w:sz w:val="24"/>
          <w:szCs w:val="24"/>
        </w:rPr>
        <w:t>NYPD Blue</w:t>
      </w:r>
      <w:r w:rsidRPr="0095394B">
        <w:rPr>
          <w:rFonts w:ascii="Arial" w:hAnsi="Arial" w:cs="Arial"/>
          <w:sz w:val="24"/>
          <w:szCs w:val="24"/>
        </w:rPr>
        <w:t xml:space="preserve">.  His performance as Josh Lyman on </w:t>
      </w:r>
      <w:r w:rsidRPr="0095394B">
        <w:rPr>
          <w:rFonts w:ascii="Arial" w:hAnsi="Arial" w:cs="Arial"/>
          <w:i/>
          <w:sz w:val="24"/>
          <w:szCs w:val="24"/>
        </w:rPr>
        <w:t>The West Wing</w:t>
      </w:r>
      <w:r w:rsidRPr="0095394B">
        <w:rPr>
          <w:rFonts w:ascii="Arial" w:hAnsi="Arial" w:cs="Arial"/>
          <w:sz w:val="24"/>
          <w:szCs w:val="24"/>
        </w:rPr>
        <w:t xml:space="preserve"> earned him a 2001 Primetime Emmy Award as well as Golden Globe Award nominations in 2001 and 2002.  </w:t>
      </w:r>
    </w:p>
    <w:p w14:paraId="114A6EE9"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He will next be seen in </w:t>
      </w:r>
      <w:r w:rsidRPr="0095394B">
        <w:rPr>
          <w:rFonts w:ascii="Arial" w:hAnsi="Arial" w:cs="Arial"/>
          <w:i/>
          <w:sz w:val="24"/>
          <w:szCs w:val="24"/>
        </w:rPr>
        <w:t xml:space="preserve">Megan Leavey, </w:t>
      </w:r>
      <w:r w:rsidRPr="0095394B">
        <w:rPr>
          <w:rFonts w:ascii="Arial" w:hAnsi="Arial" w:cs="Arial"/>
          <w:sz w:val="24"/>
          <w:szCs w:val="24"/>
        </w:rPr>
        <w:t xml:space="preserve">starring opposite Kate Mara and Edie Falco; </w:t>
      </w:r>
      <w:r w:rsidRPr="0095394B">
        <w:rPr>
          <w:rFonts w:ascii="Arial" w:hAnsi="Arial" w:cs="Arial"/>
          <w:i/>
          <w:sz w:val="24"/>
          <w:szCs w:val="24"/>
        </w:rPr>
        <w:t>The Philosophy of Phil</w:t>
      </w:r>
      <w:r w:rsidRPr="0095394B">
        <w:rPr>
          <w:rFonts w:ascii="Arial" w:hAnsi="Arial" w:cs="Arial"/>
          <w:sz w:val="24"/>
          <w:szCs w:val="24"/>
        </w:rPr>
        <w:t xml:space="preserve">, which also stars Greg Kinnear who also made his directorial debut with this independent film; </w:t>
      </w:r>
      <w:r w:rsidRPr="0095394B">
        <w:rPr>
          <w:rFonts w:ascii="Arial" w:hAnsi="Arial" w:cs="Arial"/>
          <w:bCs/>
          <w:i/>
          <w:iCs/>
          <w:sz w:val="24"/>
          <w:szCs w:val="24"/>
        </w:rPr>
        <w:t>A Happening of Monumental Proportions</w:t>
      </w:r>
      <w:r w:rsidRPr="0095394B">
        <w:rPr>
          <w:rFonts w:ascii="Arial" w:hAnsi="Arial" w:cs="Arial"/>
          <w:sz w:val="24"/>
          <w:szCs w:val="24"/>
        </w:rPr>
        <w:t xml:space="preserve">, the directorial debut of Judy Greer, which features an ensemble cast including Jennifer Garner, Allison Janney, Common and Anders Holm; Jon Avnet’s independent film </w:t>
      </w:r>
      <w:r w:rsidRPr="0095394B">
        <w:rPr>
          <w:rFonts w:ascii="Arial" w:hAnsi="Arial" w:cs="Arial"/>
          <w:i/>
          <w:sz w:val="24"/>
          <w:szCs w:val="24"/>
        </w:rPr>
        <w:t>Three Christs</w:t>
      </w:r>
      <w:r w:rsidRPr="0095394B">
        <w:rPr>
          <w:rFonts w:ascii="Arial" w:hAnsi="Arial" w:cs="Arial"/>
          <w:sz w:val="24"/>
          <w:szCs w:val="24"/>
        </w:rPr>
        <w:t xml:space="preserve">, the adaptation of the Milton Rokeach book “The Three Christs of Ypsilanti”; and </w:t>
      </w:r>
      <w:r w:rsidRPr="0095394B">
        <w:rPr>
          <w:rFonts w:ascii="Arial" w:hAnsi="Arial" w:cs="Arial"/>
          <w:i/>
          <w:sz w:val="24"/>
          <w:szCs w:val="24"/>
        </w:rPr>
        <w:t>Unicorn Store</w:t>
      </w:r>
      <w:r w:rsidRPr="0095394B">
        <w:rPr>
          <w:rFonts w:ascii="Arial" w:hAnsi="Arial" w:cs="Arial"/>
          <w:sz w:val="24"/>
          <w:szCs w:val="24"/>
        </w:rPr>
        <w:t>, Brie Larson’s directorial debut based on the screenplay of the same name about a woman who moves back in with her parents and receives an invitation to a store that will test her ideas of what it really means to grow up.</w:t>
      </w:r>
    </w:p>
    <w:p w14:paraId="6F8D95EA"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Whitford’s additional film credits include Sony Pictures Classic’s Hank Williams biopic </w:t>
      </w:r>
      <w:r w:rsidRPr="0095394B">
        <w:rPr>
          <w:rFonts w:ascii="Arial" w:hAnsi="Arial" w:cs="Arial"/>
          <w:i/>
          <w:sz w:val="24"/>
          <w:szCs w:val="24"/>
        </w:rPr>
        <w:t>I Saw the Light</w:t>
      </w:r>
      <w:r w:rsidRPr="0095394B">
        <w:rPr>
          <w:rFonts w:ascii="Arial" w:hAnsi="Arial" w:cs="Arial"/>
          <w:sz w:val="24"/>
          <w:szCs w:val="24"/>
        </w:rPr>
        <w:t xml:space="preserve">; Walt Disney Pictures’ </w:t>
      </w:r>
      <w:r w:rsidRPr="0095394B">
        <w:rPr>
          <w:rFonts w:ascii="Arial" w:hAnsi="Arial" w:cs="Arial"/>
          <w:i/>
          <w:sz w:val="24"/>
          <w:szCs w:val="24"/>
        </w:rPr>
        <w:t>Saving Mr. Banks</w:t>
      </w:r>
      <w:r w:rsidRPr="0095394B">
        <w:rPr>
          <w:rFonts w:ascii="Arial" w:hAnsi="Arial" w:cs="Arial"/>
          <w:sz w:val="24"/>
          <w:szCs w:val="24"/>
        </w:rPr>
        <w:t xml:space="preserve">, opposite Emma Thompson, Tom Hanks, Colin Farrell, Paul Giamatti and Jason Schwartzman; </w:t>
      </w:r>
      <w:r w:rsidRPr="0095394B">
        <w:rPr>
          <w:rFonts w:ascii="Arial" w:hAnsi="Arial" w:cs="Arial"/>
          <w:i/>
          <w:sz w:val="24"/>
          <w:szCs w:val="24"/>
        </w:rPr>
        <w:t>The Cabin in the Woods</w:t>
      </w:r>
      <w:r w:rsidRPr="0095394B">
        <w:rPr>
          <w:rFonts w:ascii="Arial" w:hAnsi="Arial" w:cs="Arial"/>
          <w:sz w:val="24"/>
          <w:szCs w:val="24"/>
        </w:rPr>
        <w:t xml:space="preserve">, written by Joss Whedon; the gritty true-crime drama </w:t>
      </w:r>
      <w:r w:rsidRPr="0095394B">
        <w:rPr>
          <w:rFonts w:ascii="Arial" w:hAnsi="Arial" w:cs="Arial"/>
          <w:i/>
          <w:sz w:val="24"/>
          <w:szCs w:val="24"/>
        </w:rPr>
        <w:t>An American Crime</w:t>
      </w:r>
      <w:r w:rsidRPr="0095394B">
        <w:rPr>
          <w:rFonts w:ascii="Arial" w:hAnsi="Arial" w:cs="Arial"/>
          <w:sz w:val="24"/>
          <w:szCs w:val="24"/>
        </w:rPr>
        <w:t xml:space="preserve">, which also starred Catherine Keener and Ellen Page; </w:t>
      </w:r>
      <w:r w:rsidRPr="0095394B">
        <w:rPr>
          <w:rFonts w:ascii="Arial" w:hAnsi="Arial" w:cs="Arial"/>
          <w:i/>
          <w:sz w:val="24"/>
          <w:szCs w:val="24"/>
        </w:rPr>
        <w:t>The</w:t>
      </w:r>
      <w:r w:rsidRPr="0095394B">
        <w:rPr>
          <w:rFonts w:ascii="Arial" w:hAnsi="Arial" w:cs="Arial"/>
          <w:sz w:val="24"/>
          <w:szCs w:val="24"/>
        </w:rPr>
        <w:t xml:space="preserve"> </w:t>
      </w:r>
      <w:r w:rsidRPr="0095394B">
        <w:rPr>
          <w:rFonts w:ascii="Arial" w:hAnsi="Arial" w:cs="Arial"/>
          <w:i/>
          <w:sz w:val="24"/>
          <w:szCs w:val="24"/>
        </w:rPr>
        <w:t>Sisterhood of the Traveling Pants</w:t>
      </w:r>
      <w:r w:rsidRPr="0095394B">
        <w:rPr>
          <w:rFonts w:ascii="Arial" w:hAnsi="Arial" w:cs="Arial"/>
          <w:sz w:val="24"/>
          <w:szCs w:val="24"/>
        </w:rPr>
        <w:t xml:space="preserve">, Alcon Entertainment’s adaptation of the best-selling Ann Brashares book which also starred Amber Tamblyn and Alexis Bledel; </w:t>
      </w:r>
      <w:r w:rsidRPr="0095394B">
        <w:rPr>
          <w:rFonts w:ascii="Arial" w:hAnsi="Arial" w:cs="Arial"/>
          <w:i/>
          <w:iCs/>
          <w:sz w:val="24"/>
          <w:szCs w:val="24"/>
        </w:rPr>
        <w:t xml:space="preserve">Little </w:t>
      </w:r>
      <w:r w:rsidRPr="0095394B">
        <w:rPr>
          <w:rFonts w:ascii="Arial" w:hAnsi="Arial" w:cs="Arial"/>
          <w:i/>
          <w:sz w:val="24"/>
          <w:szCs w:val="24"/>
        </w:rPr>
        <w:t>Manhattan</w:t>
      </w:r>
      <w:r w:rsidRPr="0095394B">
        <w:rPr>
          <w:rFonts w:ascii="Arial" w:hAnsi="Arial" w:cs="Arial"/>
          <w:sz w:val="24"/>
          <w:szCs w:val="24"/>
        </w:rPr>
        <w:t xml:space="preserve">, a romantic comedy directed by Mark Levin and written by Jennifer Flackett; Miramax’s romantic comedy </w:t>
      </w:r>
      <w:r w:rsidRPr="0095394B">
        <w:rPr>
          <w:rFonts w:ascii="Arial" w:hAnsi="Arial" w:cs="Arial"/>
          <w:i/>
          <w:iCs/>
          <w:sz w:val="24"/>
          <w:szCs w:val="24"/>
        </w:rPr>
        <w:t>Kate &amp; Leopold</w:t>
      </w:r>
      <w:r w:rsidRPr="0095394B">
        <w:rPr>
          <w:rFonts w:ascii="Arial" w:hAnsi="Arial" w:cs="Arial"/>
          <w:sz w:val="24"/>
          <w:szCs w:val="24"/>
        </w:rPr>
        <w:t xml:space="preserve">, opposite Meg Ryan and Hugh Jackman; </w:t>
      </w:r>
      <w:r w:rsidRPr="0095394B">
        <w:rPr>
          <w:rFonts w:ascii="Arial" w:hAnsi="Arial" w:cs="Arial"/>
          <w:i/>
          <w:iCs/>
          <w:sz w:val="24"/>
          <w:szCs w:val="24"/>
        </w:rPr>
        <w:t>The Muse</w:t>
      </w:r>
      <w:r w:rsidRPr="0095394B">
        <w:rPr>
          <w:rFonts w:ascii="Arial" w:hAnsi="Arial" w:cs="Arial"/>
          <w:iCs/>
          <w:sz w:val="24"/>
          <w:szCs w:val="24"/>
        </w:rPr>
        <w:t>,</w:t>
      </w:r>
      <w:r w:rsidRPr="0095394B">
        <w:rPr>
          <w:rFonts w:ascii="Arial" w:hAnsi="Arial" w:cs="Arial"/>
          <w:sz w:val="24"/>
          <w:szCs w:val="24"/>
        </w:rPr>
        <w:t xml:space="preserve"> which also starred Albert Brooks; </w:t>
      </w:r>
      <w:r w:rsidRPr="0095394B">
        <w:rPr>
          <w:rFonts w:ascii="Arial" w:hAnsi="Arial" w:cs="Arial"/>
          <w:i/>
          <w:iCs/>
          <w:sz w:val="24"/>
          <w:szCs w:val="24"/>
        </w:rPr>
        <w:t>Bicentennial Man</w:t>
      </w:r>
      <w:r w:rsidRPr="0095394B">
        <w:rPr>
          <w:rFonts w:ascii="Arial" w:hAnsi="Arial" w:cs="Arial"/>
          <w:sz w:val="24"/>
          <w:szCs w:val="24"/>
        </w:rPr>
        <w:t xml:space="preserve">, opposite Robin Williams; </w:t>
      </w:r>
      <w:r w:rsidRPr="0095394B">
        <w:rPr>
          <w:rFonts w:ascii="Arial" w:hAnsi="Arial" w:cs="Arial"/>
          <w:i/>
          <w:iCs/>
          <w:sz w:val="24"/>
          <w:szCs w:val="24"/>
        </w:rPr>
        <w:t>Scent of a Woman</w:t>
      </w:r>
      <w:r w:rsidRPr="0095394B">
        <w:rPr>
          <w:rFonts w:ascii="Arial" w:hAnsi="Arial" w:cs="Arial"/>
          <w:iCs/>
          <w:sz w:val="24"/>
          <w:szCs w:val="24"/>
        </w:rPr>
        <w:t>;</w:t>
      </w:r>
      <w:r w:rsidRPr="0095394B">
        <w:rPr>
          <w:rFonts w:ascii="Arial" w:hAnsi="Arial" w:cs="Arial"/>
          <w:sz w:val="24"/>
          <w:szCs w:val="24"/>
        </w:rPr>
        <w:t xml:space="preserve"> </w:t>
      </w:r>
      <w:r w:rsidRPr="0095394B">
        <w:rPr>
          <w:rFonts w:ascii="Arial" w:hAnsi="Arial" w:cs="Arial"/>
          <w:i/>
          <w:iCs/>
          <w:sz w:val="24"/>
          <w:szCs w:val="24"/>
        </w:rPr>
        <w:t>A Perfect World</w:t>
      </w:r>
      <w:r w:rsidRPr="0095394B">
        <w:rPr>
          <w:rFonts w:ascii="Arial" w:hAnsi="Arial" w:cs="Arial"/>
          <w:iCs/>
          <w:sz w:val="24"/>
          <w:szCs w:val="24"/>
        </w:rPr>
        <w:t>;</w:t>
      </w:r>
      <w:r w:rsidRPr="0095394B">
        <w:rPr>
          <w:rFonts w:ascii="Arial" w:hAnsi="Arial" w:cs="Arial"/>
          <w:sz w:val="24"/>
          <w:szCs w:val="24"/>
        </w:rPr>
        <w:t xml:space="preserve"> </w:t>
      </w:r>
      <w:r w:rsidRPr="0095394B">
        <w:rPr>
          <w:rFonts w:ascii="Arial" w:hAnsi="Arial" w:cs="Arial"/>
          <w:i/>
          <w:iCs/>
          <w:sz w:val="24"/>
          <w:szCs w:val="24"/>
        </w:rPr>
        <w:t>Philadelphia</w:t>
      </w:r>
      <w:r w:rsidRPr="0095394B">
        <w:rPr>
          <w:rFonts w:ascii="Arial" w:hAnsi="Arial" w:cs="Arial"/>
          <w:sz w:val="24"/>
          <w:szCs w:val="24"/>
        </w:rPr>
        <w:t xml:space="preserve">; </w:t>
      </w:r>
      <w:r w:rsidRPr="0095394B">
        <w:rPr>
          <w:rFonts w:ascii="Arial" w:hAnsi="Arial" w:cs="Arial"/>
          <w:i/>
          <w:iCs/>
          <w:sz w:val="24"/>
          <w:szCs w:val="24"/>
        </w:rPr>
        <w:t>The Client</w:t>
      </w:r>
      <w:r w:rsidRPr="0095394B">
        <w:rPr>
          <w:rFonts w:ascii="Arial" w:hAnsi="Arial" w:cs="Arial"/>
          <w:sz w:val="24"/>
          <w:szCs w:val="24"/>
        </w:rPr>
        <w:t xml:space="preserve">; </w:t>
      </w:r>
      <w:r w:rsidRPr="0095394B">
        <w:rPr>
          <w:rFonts w:ascii="Arial" w:hAnsi="Arial" w:cs="Arial"/>
          <w:i/>
          <w:iCs/>
          <w:sz w:val="24"/>
          <w:szCs w:val="24"/>
        </w:rPr>
        <w:t>My Life</w:t>
      </w:r>
      <w:r w:rsidRPr="0095394B">
        <w:rPr>
          <w:rFonts w:ascii="Arial" w:hAnsi="Arial" w:cs="Arial"/>
          <w:sz w:val="24"/>
          <w:szCs w:val="24"/>
        </w:rPr>
        <w:t xml:space="preserve">; </w:t>
      </w:r>
      <w:r w:rsidRPr="0095394B">
        <w:rPr>
          <w:rFonts w:ascii="Arial" w:hAnsi="Arial" w:cs="Arial"/>
          <w:i/>
          <w:iCs/>
          <w:sz w:val="24"/>
          <w:szCs w:val="24"/>
        </w:rPr>
        <w:t>Red Corner</w:t>
      </w:r>
      <w:r w:rsidRPr="0095394B">
        <w:rPr>
          <w:rFonts w:ascii="Arial" w:hAnsi="Arial" w:cs="Arial"/>
          <w:sz w:val="24"/>
          <w:szCs w:val="24"/>
        </w:rPr>
        <w:t xml:space="preserve">; </w:t>
      </w:r>
      <w:r w:rsidRPr="0095394B">
        <w:rPr>
          <w:rFonts w:ascii="Arial" w:hAnsi="Arial" w:cs="Arial"/>
          <w:i/>
          <w:iCs/>
          <w:sz w:val="24"/>
          <w:szCs w:val="24"/>
        </w:rPr>
        <w:t>Presumed Innocent</w:t>
      </w:r>
      <w:r w:rsidRPr="0095394B">
        <w:rPr>
          <w:rFonts w:ascii="Arial" w:hAnsi="Arial" w:cs="Arial"/>
          <w:iCs/>
          <w:sz w:val="24"/>
          <w:szCs w:val="24"/>
        </w:rPr>
        <w:t>;</w:t>
      </w:r>
      <w:r w:rsidRPr="0095394B">
        <w:rPr>
          <w:rFonts w:ascii="Arial" w:hAnsi="Arial" w:cs="Arial"/>
          <w:sz w:val="24"/>
          <w:szCs w:val="24"/>
        </w:rPr>
        <w:t xml:space="preserve"> and </w:t>
      </w:r>
      <w:r w:rsidRPr="0095394B">
        <w:rPr>
          <w:rFonts w:ascii="Arial" w:hAnsi="Arial" w:cs="Arial"/>
          <w:i/>
          <w:iCs/>
          <w:sz w:val="24"/>
          <w:szCs w:val="24"/>
        </w:rPr>
        <w:t>My Fellow Americans</w:t>
      </w:r>
      <w:r w:rsidRPr="0095394B">
        <w:rPr>
          <w:rFonts w:ascii="Arial" w:hAnsi="Arial" w:cs="Arial"/>
          <w:sz w:val="24"/>
          <w:szCs w:val="24"/>
        </w:rPr>
        <w:t>.</w:t>
      </w:r>
    </w:p>
    <w:p w14:paraId="25BD37D5"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lastRenderedPageBreak/>
        <w:t xml:space="preserve">Growing up in Wisconsin, Whitford studied theater and English literature at Wesleyan University and attended the Juilliard Theater Center.  Whitford received rave reviews for his return to the stage in the production of </w:t>
      </w:r>
      <w:r w:rsidRPr="0095394B">
        <w:rPr>
          <w:rFonts w:ascii="Arial" w:hAnsi="Arial" w:cs="Arial"/>
          <w:i/>
          <w:sz w:val="24"/>
          <w:szCs w:val="24"/>
        </w:rPr>
        <w:t>Boeing-Boeing</w:t>
      </w:r>
      <w:r w:rsidRPr="0095394B">
        <w:rPr>
          <w:rFonts w:ascii="Arial" w:hAnsi="Arial" w:cs="Arial"/>
          <w:sz w:val="24"/>
          <w:szCs w:val="24"/>
        </w:rPr>
        <w:t xml:space="preserve"> at the Longacre Theatre opposite Mark Rylance, Christine Baranski, Kathryn Hahn, Gina Gershon and Mary McCormack.  Whitford appeared on Broadway in Aaron Sorkin’s military courtroom drama </w:t>
      </w:r>
      <w:r w:rsidRPr="0095394B">
        <w:rPr>
          <w:rFonts w:ascii="Arial" w:hAnsi="Arial" w:cs="Arial"/>
          <w:i/>
          <w:sz w:val="24"/>
          <w:szCs w:val="24"/>
        </w:rPr>
        <w:t>A Few Good Men</w:t>
      </w:r>
      <w:r w:rsidRPr="0095394B">
        <w:rPr>
          <w:rFonts w:ascii="Arial" w:hAnsi="Arial" w:cs="Arial"/>
          <w:sz w:val="24"/>
          <w:szCs w:val="24"/>
        </w:rPr>
        <w:t xml:space="preserve">, and his professional performance debut was in the off-Broadway production of </w:t>
      </w:r>
      <w:r w:rsidRPr="0095394B">
        <w:rPr>
          <w:rFonts w:ascii="Arial" w:hAnsi="Arial" w:cs="Arial"/>
          <w:i/>
          <w:sz w:val="24"/>
          <w:szCs w:val="24"/>
        </w:rPr>
        <w:t>Curse of the Starving Class</w:t>
      </w:r>
      <w:r w:rsidRPr="0095394B">
        <w:rPr>
          <w:rFonts w:ascii="Arial" w:hAnsi="Arial" w:cs="Arial"/>
          <w:sz w:val="24"/>
          <w:szCs w:val="24"/>
        </w:rPr>
        <w:t xml:space="preserve"> opposite Kathy Bates.  Additional theater credits include </w:t>
      </w:r>
      <w:r w:rsidRPr="0095394B">
        <w:rPr>
          <w:rFonts w:ascii="Arial" w:hAnsi="Arial" w:cs="Arial"/>
          <w:i/>
          <w:sz w:val="24"/>
          <w:szCs w:val="24"/>
        </w:rPr>
        <w:t>Three Days of Rain</w:t>
      </w:r>
      <w:r w:rsidRPr="0095394B">
        <w:rPr>
          <w:rFonts w:ascii="Arial" w:hAnsi="Arial" w:cs="Arial"/>
          <w:sz w:val="24"/>
          <w:szCs w:val="24"/>
        </w:rPr>
        <w:t xml:space="preserve"> at the Manhattan Theatre Club, </w:t>
      </w:r>
      <w:r w:rsidRPr="0095394B">
        <w:rPr>
          <w:rFonts w:ascii="Arial" w:hAnsi="Arial" w:cs="Arial"/>
          <w:i/>
          <w:sz w:val="24"/>
          <w:szCs w:val="24"/>
        </w:rPr>
        <w:t>Measure for Measure</w:t>
      </w:r>
      <w:r w:rsidRPr="0095394B">
        <w:rPr>
          <w:rFonts w:ascii="Arial" w:hAnsi="Arial" w:cs="Arial"/>
          <w:sz w:val="24"/>
          <w:szCs w:val="24"/>
        </w:rPr>
        <w:t xml:space="preserve"> at Lincoln Center Theater and the title role in </w:t>
      </w:r>
      <w:r w:rsidRPr="0095394B">
        <w:rPr>
          <w:rFonts w:ascii="Arial" w:hAnsi="Arial" w:cs="Arial"/>
          <w:i/>
          <w:sz w:val="24"/>
          <w:szCs w:val="24"/>
        </w:rPr>
        <w:t>Coriolanus</w:t>
      </w:r>
      <w:r w:rsidRPr="0095394B">
        <w:rPr>
          <w:rFonts w:ascii="Arial" w:hAnsi="Arial" w:cs="Arial"/>
          <w:sz w:val="24"/>
          <w:szCs w:val="24"/>
        </w:rPr>
        <w:t xml:space="preserve"> at the Folger Shakespeare Library in Washington, D.C.</w:t>
      </w:r>
    </w:p>
    <w:p w14:paraId="6713A9BD" w14:textId="77777777" w:rsidR="007031E6" w:rsidRPr="0095394B" w:rsidRDefault="007031E6" w:rsidP="007031E6">
      <w:pPr>
        <w:pStyle w:val="NoSpacing"/>
        <w:spacing w:line="360" w:lineRule="auto"/>
        <w:rPr>
          <w:rFonts w:ascii="Arial" w:hAnsi="Arial" w:cs="Arial"/>
          <w:sz w:val="24"/>
          <w:szCs w:val="24"/>
        </w:rPr>
      </w:pPr>
    </w:p>
    <w:p w14:paraId="78639CCF"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One of Hollywood’s top emerging young actors, </w:t>
      </w:r>
      <w:r w:rsidRPr="0095394B">
        <w:rPr>
          <w:rFonts w:ascii="Arial" w:hAnsi="Arial" w:cs="Arial"/>
          <w:b/>
          <w:sz w:val="24"/>
          <w:szCs w:val="24"/>
        </w:rPr>
        <w:t>CALEB LANDRY JONES</w:t>
      </w:r>
      <w:r w:rsidRPr="0095394B">
        <w:rPr>
          <w:rFonts w:ascii="Arial" w:hAnsi="Arial" w:cs="Arial"/>
          <w:sz w:val="24"/>
          <w:szCs w:val="24"/>
        </w:rPr>
        <w:t xml:space="preserve"> (Jeremy) will next be seen in Doug Liman’s </w:t>
      </w:r>
      <w:r w:rsidRPr="0095394B">
        <w:rPr>
          <w:rFonts w:ascii="Arial" w:hAnsi="Arial" w:cs="Arial"/>
          <w:i/>
          <w:sz w:val="24"/>
          <w:szCs w:val="24"/>
        </w:rPr>
        <w:t>American Made</w:t>
      </w:r>
      <w:r w:rsidRPr="0095394B">
        <w:rPr>
          <w:rFonts w:ascii="Arial" w:hAnsi="Arial" w:cs="Arial"/>
          <w:sz w:val="24"/>
          <w:szCs w:val="24"/>
        </w:rPr>
        <w:t xml:space="preserve"> opposite Tom Cruise and Martin McDonagh’s </w:t>
      </w:r>
      <w:r w:rsidRPr="0095394B">
        <w:rPr>
          <w:rFonts w:ascii="Arial" w:hAnsi="Arial" w:cs="Arial"/>
          <w:i/>
          <w:sz w:val="24"/>
          <w:szCs w:val="24"/>
        </w:rPr>
        <w:t>Three Billboards Outside Ebbing, Missouri</w:t>
      </w:r>
      <w:r w:rsidRPr="0095394B">
        <w:rPr>
          <w:rFonts w:ascii="Arial" w:hAnsi="Arial" w:cs="Arial"/>
          <w:sz w:val="24"/>
          <w:szCs w:val="24"/>
        </w:rPr>
        <w:t xml:space="preserve"> opposite Frances McDormand and Sam Rockwell.</w:t>
      </w:r>
    </w:p>
    <w:p w14:paraId="2083B9A5"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2012, Jones starred in Brandon Cronenberg’s directorial debut </w:t>
      </w:r>
      <w:r w:rsidRPr="0095394B">
        <w:rPr>
          <w:rFonts w:ascii="Arial" w:hAnsi="Arial" w:cs="Arial"/>
          <w:i/>
          <w:sz w:val="24"/>
          <w:szCs w:val="24"/>
        </w:rPr>
        <w:t>Antiviral</w:t>
      </w:r>
      <w:r w:rsidRPr="0095394B">
        <w:rPr>
          <w:rFonts w:ascii="Arial" w:hAnsi="Arial" w:cs="Arial"/>
          <w:sz w:val="24"/>
          <w:szCs w:val="24"/>
        </w:rPr>
        <w:t xml:space="preserve">, which also starred Sarah Gadon and Malcolm McDowell.  </w:t>
      </w:r>
      <w:r w:rsidRPr="0095394B">
        <w:rPr>
          <w:rFonts w:ascii="Arial" w:hAnsi="Arial" w:cs="Arial"/>
          <w:i/>
          <w:sz w:val="24"/>
          <w:szCs w:val="24"/>
        </w:rPr>
        <w:t>Antiviral</w:t>
      </w:r>
      <w:r w:rsidRPr="0095394B">
        <w:rPr>
          <w:rFonts w:ascii="Arial" w:hAnsi="Arial" w:cs="Arial"/>
          <w:sz w:val="24"/>
          <w:szCs w:val="24"/>
        </w:rPr>
        <w:t xml:space="preserve"> premiered at the Cannes Film Festival, had its North American premiere at the Toronto International Film Festival and was released by IFC Films.  Cronenberg won Best Canadian First Feature Film at the Toronto International Film Festival, and Jones’ performance was cited as one of the Best Performances of 2012 by </w:t>
      </w:r>
      <w:r w:rsidRPr="0095394B">
        <w:rPr>
          <w:rFonts w:ascii="Arial" w:hAnsi="Arial" w:cs="Arial"/>
          <w:i/>
          <w:sz w:val="24"/>
          <w:szCs w:val="24"/>
        </w:rPr>
        <w:t>Indiewire</w:t>
      </w:r>
      <w:r w:rsidRPr="0095394B">
        <w:rPr>
          <w:rFonts w:ascii="Arial" w:hAnsi="Arial" w:cs="Arial"/>
          <w:sz w:val="24"/>
          <w:szCs w:val="24"/>
        </w:rPr>
        <w:t xml:space="preserve"> alongside the likes of Daniel Day Lewis, Joaquin Phoenix, Denis Lavant and Michelle Williams. </w:t>
      </w:r>
    </w:p>
    <w:p w14:paraId="7875BFF0"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2014, Jones starred in Joshua and Benny Safdie’s </w:t>
      </w:r>
      <w:r w:rsidRPr="0095394B">
        <w:rPr>
          <w:rFonts w:ascii="Arial" w:hAnsi="Arial" w:cs="Arial"/>
          <w:i/>
          <w:sz w:val="24"/>
          <w:szCs w:val="24"/>
        </w:rPr>
        <w:t>Heaven Knows What</w:t>
      </w:r>
      <w:r w:rsidRPr="0095394B">
        <w:rPr>
          <w:rFonts w:ascii="Arial" w:hAnsi="Arial" w:cs="Arial"/>
          <w:sz w:val="24"/>
          <w:szCs w:val="24"/>
        </w:rPr>
        <w:t xml:space="preserve">, which was released by RADiUS-TWC and was awarded the Tokyo Grand Prix at the Tokyo International Film Festival after premiering at the Venice Film Festival and it screened in Toronto and New York.  That same year, he starred in John Boorman’s </w:t>
      </w:r>
      <w:r w:rsidRPr="0095394B">
        <w:rPr>
          <w:rFonts w:ascii="Arial" w:hAnsi="Arial" w:cs="Arial"/>
          <w:i/>
          <w:sz w:val="24"/>
          <w:szCs w:val="24"/>
        </w:rPr>
        <w:t>Queen &amp; Country</w:t>
      </w:r>
      <w:r w:rsidRPr="0095394B">
        <w:rPr>
          <w:rFonts w:ascii="Arial" w:hAnsi="Arial" w:cs="Arial"/>
          <w:sz w:val="24"/>
          <w:szCs w:val="24"/>
        </w:rPr>
        <w:t>,</w:t>
      </w:r>
      <w:r w:rsidRPr="0095394B">
        <w:rPr>
          <w:rFonts w:ascii="Arial" w:hAnsi="Arial" w:cs="Arial"/>
          <w:i/>
          <w:sz w:val="24"/>
          <w:szCs w:val="24"/>
        </w:rPr>
        <w:t xml:space="preserve"> </w:t>
      </w:r>
      <w:r w:rsidRPr="0095394B">
        <w:rPr>
          <w:rFonts w:ascii="Arial" w:hAnsi="Arial" w:cs="Arial"/>
          <w:sz w:val="24"/>
          <w:szCs w:val="24"/>
        </w:rPr>
        <w:t xml:space="preserve">which premiered at the Cannes Film Festival, and he was seen in John Slattery’s directorial debut </w:t>
      </w:r>
      <w:r w:rsidRPr="0095394B">
        <w:rPr>
          <w:rFonts w:ascii="Arial" w:hAnsi="Arial" w:cs="Arial"/>
          <w:i/>
          <w:sz w:val="24"/>
          <w:szCs w:val="24"/>
        </w:rPr>
        <w:t>God’s Pocket</w:t>
      </w:r>
      <w:r w:rsidRPr="0095394B">
        <w:rPr>
          <w:rFonts w:ascii="Arial" w:hAnsi="Arial" w:cs="Arial"/>
          <w:sz w:val="24"/>
          <w:szCs w:val="24"/>
        </w:rPr>
        <w:t>, which starred the late Philip Seymour Hoffman.</w:t>
      </w:r>
    </w:p>
    <w:p w14:paraId="58514196"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lastRenderedPageBreak/>
        <w:t xml:space="preserve">Other film credits include the upcoming Gerardo Naranjo’s English-language film </w:t>
      </w:r>
      <w:r w:rsidRPr="0095394B">
        <w:rPr>
          <w:rFonts w:ascii="Arial" w:hAnsi="Arial" w:cs="Arial"/>
          <w:i/>
          <w:sz w:val="24"/>
          <w:szCs w:val="24"/>
        </w:rPr>
        <w:t>Viena and the Fantomes</w:t>
      </w:r>
      <w:r w:rsidRPr="0095394B">
        <w:rPr>
          <w:rFonts w:ascii="Arial" w:hAnsi="Arial" w:cs="Arial"/>
          <w:sz w:val="24"/>
          <w:szCs w:val="24"/>
        </w:rPr>
        <w:t xml:space="preserve">, opposite Dakota Fanning and Evan Rachel Wood; Roland Emmerich’s </w:t>
      </w:r>
      <w:r w:rsidRPr="0095394B">
        <w:rPr>
          <w:rFonts w:ascii="Arial" w:hAnsi="Arial" w:cs="Arial"/>
          <w:i/>
          <w:sz w:val="24"/>
          <w:szCs w:val="24"/>
        </w:rPr>
        <w:t>Stonewall</w:t>
      </w:r>
      <w:r w:rsidRPr="0095394B">
        <w:rPr>
          <w:rFonts w:ascii="Arial" w:hAnsi="Arial" w:cs="Arial"/>
          <w:sz w:val="24"/>
          <w:szCs w:val="24"/>
        </w:rPr>
        <w:t xml:space="preserve">; and John Michael McDonagh’s film </w:t>
      </w:r>
      <w:r w:rsidRPr="0095394B">
        <w:rPr>
          <w:rFonts w:ascii="Arial" w:hAnsi="Arial" w:cs="Arial"/>
          <w:i/>
          <w:sz w:val="24"/>
          <w:szCs w:val="24"/>
        </w:rPr>
        <w:t>War on Everyone</w:t>
      </w:r>
      <w:r w:rsidRPr="0095394B">
        <w:rPr>
          <w:rFonts w:ascii="Arial" w:hAnsi="Arial" w:cs="Arial"/>
          <w:sz w:val="24"/>
          <w:szCs w:val="24"/>
        </w:rPr>
        <w:t>, opposite Theo James and Michael Peña.</w:t>
      </w:r>
    </w:p>
    <w:p w14:paraId="404E0ACF"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2012, Jones starred opposite Saoirse Ronan, Gemma Arterton and Sam Riley in Neil Jordan’s </w:t>
      </w:r>
      <w:r w:rsidRPr="0095394B">
        <w:rPr>
          <w:rFonts w:ascii="Arial" w:hAnsi="Arial" w:cs="Arial"/>
          <w:i/>
          <w:sz w:val="24"/>
          <w:szCs w:val="24"/>
        </w:rPr>
        <w:t>Byzantium</w:t>
      </w:r>
      <w:r w:rsidRPr="0095394B">
        <w:rPr>
          <w:rFonts w:ascii="Arial" w:hAnsi="Arial" w:cs="Arial"/>
          <w:sz w:val="24"/>
          <w:szCs w:val="24"/>
        </w:rPr>
        <w:t>, in which he played a young man dying of leukemia and struggling with his mortality.  He also starred in 20</w:t>
      </w:r>
      <w:r w:rsidRPr="0095394B">
        <w:rPr>
          <w:rFonts w:ascii="Arial" w:hAnsi="Arial" w:cs="Arial"/>
          <w:sz w:val="24"/>
          <w:szCs w:val="24"/>
          <w:vertAlign w:val="superscript"/>
        </w:rPr>
        <w:t>th</w:t>
      </w:r>
      <w:r w:rsidRPr="0095394B">
        <w:rPr>
          <w:rFonts w:ascii="Arial" w:hAnsi="Arial" w:cs="Arial"/>
          <w:sz w:val="24"/>
          <w:szCs w:val="24"/>
        </w:rPr>
        <w:t xml:space="preserve"> Century Fox’s summer blockbuster </w:t>
      </w:r>
      <w:r w:rsidRPr="0095394B">
        <w:rPr>
          <w:rFonts w:ascii="Arial" w:hAnsi="Arial" w:cs="Arial"/>
          <w:i/>
          <w:sz w:val="24"/>
          <w:szCs w:val="24"/>
        </w:rPr>
        <w:t>X-Men: First Class</w:t>
      </w:r>
      <w:r w:rsidRPr="0095394B">
        <w:rPr>
          <w:rFonts w:ascii="Arial" w:hAnsi="Arial" w:cs="Arial"/>
          <w:sz w:val="24"/>
          <w:szCs w:val="24"/>
        </w:rPr>
        <w:t xml:space="preserve"> and in Universal Pictures’ box-office hit </w:t>
      </w:r>
      <w:r w:rsidRPr="0095394B">
        <w:rPr>
          <w:rFonts w:ascii="Arial" w:hAnsi="Arial" w:cs="Arial"/>
          <w:i/>
          <w:sz w:val="24"/>
          <w:szCs w:val="24"/>
        </w:rPr>
        <w:t>Contraband</w:t>
      </w:r>
      <w:r w:rsidRPr="0095394B">
        <w:rPr>
          <w:rFonts w:ascii="Arial" w:hAnsi="Arial" w:cs="Arial"/>
          <w:sz w:val="24"/>
          <w:szCs w:val="24"/>
        </w:rPr>
        <w:t xml:space="preserve"> opposite Mark Wahlberg and Kate Beckinsale.</w:t>
      </w:r>
    </w:p>
    <w:p w14:paraId="0D016F95" w14:textId="77777777" w:rsidR="007031E6" w:rsidRPr="0095394B" w:rsidRDefault="007031E6" w:rsidP="007031E6">
      <w:pPr>
        <w:pStyle w:val="NoSpacing"/>
        <w:spacing w:line="360" w:lineRule="auto"/>
        <w:rPr>
          <w:rFonts w:ascii="Arial" w:hAnsi="Arial" w:cs="Arial"/>
          <w:sz w:val="24"/>
          <w:szCs w:val="24"/>
        </w:rPr>
      </w:pPr>
    </w:p>
    <w:p w14:paraId="0B226C71"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Two-time Academy Award</w:t>
      </w:r>
      <w:r w:rsidRPr="0095394B">
        <w:rPr>
          <w:rFonts w:ascii="Arial" w:hAnsi="Arial" w:cs="Arial"/>
          <w:sz w:val="24"/>
          <w:szCs w:val="24"/>
          <w:vertAlign w:val="superscript"/>
          <w:lang w:val="de-DE"/>
        </w:rPr>
        <w:t>®</w:t>
      </w:r>
      <w:r w:rsidRPr="0095394B">
        <w:rPr>
          <w:rFonts w:ascii="Arial" w:hAnsi="Arial" w:cs="Arial"/>
          <w:sz w:val="24"/>
          <w:szCs w:val="24"/>
        </w:rPr>
        <w:t xml:space="preserve"> nominee (</w:t>
      </w:r>
      <w:r w:rsidRPr="0095394B">
        <w:rPr>
          <w:rFonts w:ascii="Arial" w:hAnsi="Arial" w:cs="Arial"/>
          <w:i/>
          <w:sz w:val="24"/>
          <w:szCs w:val="24"/>
        </w:rPr>
        <w:t>Capote</w:t>
      </w:r>
      <w:r w:rsidRPr="0095394B">
        <w:rPr>
          <w:rFonts w:ascii="Arial" w:hAnsi="Arial" w:cs="Arial"/>
          <w:sz w:val="24"/>
          <w:szCs w:val="24"/>
        </w:rPr>
        <w:t xml:space="preserve">, </w:t>
      </w:r>
      <w:r w:rsidRPr="0095394B">
        <w:rPr>
          <w:rFonts w:ascii="Arial" w:hAnsi="Arial" w:cs="Arial"/>
          <w:i/>
          <w:sz w:val="24"/>
          <w:szCs w:val="24"/>
        </w:rPr>
        <w:t>Being John Malkovich</w:t>
      </w:r>
      <w:r w:rsidRPr="0095394B">
        <w:rPr>
          <w:rFonts w:ascii="Arial" w:hAnsi="Arial" w:cs="Arial"/>
          <w:sz w:val="24"/>
          <w:szCs w:val="24"/>
        </w:rPr>
        <w:t>)</w:t>
      </w:r>
      <w:r w:rsidRPr="0095394B">
        <w:rPr>
          <w:rFonts w:ascii="Arial" w:hAnsi="Arial" w:cs="Arial"/>
          <w:b/>
          <w:sz w:val="24"/>
          <w:szCs w:val="24"/>
        </w:rPr>
        <w:t xml:space="preserve"> CATHERINE KEENER </w:t>
      </w:r>
      <w:r w:rsidRPr="0095394B">
        <w:rPr>
          <w:rFonts w:ascii="Arial" w:hAnsi="Arial" w:cs="Arial"/>
          <w:sz w:val="24"/>
          <w:szCs w:val="24"/>
        </w:rPr>
        <w:t xml:space="preserve">(Missy) continues to be a dominant force on screen appearing next in Sony Pictures’ highly anticipated crime-drama </w:t>
      </w:r>
      <w:r w:rsidRPr="0095394B">
        <w:rPr>
          <w:rFonts w:ascii="Arial" w:hAnsi="Arial" w:cs="Arial"/>
          <w:i/>
          <w:sz w:val="24"/>
          <w:szCs w:val="24"/>
        </w:rPr>
        <w:t>November Criminals</w:t>
      </w:r>
      <w:r w:rsidRPr="0095394B">
        <w:rPr>
          <w:rFonts w:ascii="Arial" w:hAnsi="Arial" w:cs="Arial"/>
          <w:sz w:val="24"/>
          <w:szCs w:val="24"/>
        </w:rPr>
        <w:t xml:space="preserve">, directed by Sacha Gervasi opposite Chloë Grace Moretz and Ansel Elgort.  2017 will mark Keener’s directorial debut with </w:t>
      </w:r>
      <w:r w:rsidRPr="0095394B">
        <w:rPr>
          <w:rFonts w:ascii="Arial" w:hAnsi="Arial" w:cs="Arial"/>
          <w:i/>
          <w:sz w:val="24"/>
          <w:szCs w:val="24"/>
        </w:rPr>
        <w:t>Friend of Bill</w:t>
      </w:r>
      <w:r w:rsidRPr="0095394B">
        <w:rPr>
          <w:rFonts w:ascii="Arial" w:hAnsi="Arial" w:cs="Arial"/>
          <w:sz w:val="24"/>
          <w:szCs w:val="24"/>
        </w:rPr>
        <w:t xml:space="preserve"> for Gloria Sanchez Productions which stars Lizzy Caplan.  She will also be seen opposite Josh Brolin and Benicio Del Toro in Black Label Media’s </w:t>
      </w:r>
      <w:r w:rsidRPr="0095394B">
        <w:rPr>
          <w:rFonts w:ascii="Arial" w:hAnsi="Arial" w:cs="Arial"/>
          <w:i/>
          <w:sz w:val="24"/>
          <w:szCs w:val="24"/>
        </w:rPr>
        <w:t>Sicario</w:t>
      </w:r>
      <w:r w:rsidRPr="0095394B">
        <w:rPr>
          <w:rFonts w:ascii="Arial" w:hAnsi="Arial" w:cs="Arial"/>
          <w:sz w:val="24"/>
          <w:szCs w:val="24"/>
        </w:rPr>
        <w:t xml:space="preserve"> sequel </w:t>
      </w:r>
      <w:r w:rsidRPr="0095394B">
        <w:rPr>
          <w:rFonts w:ascii="Arial" w:hAnsi="Arial" w:cs="Arial"/>
          <w:i/>
          <w:sz w:val="24"/>
          <w:szCs w:val="24"/>
        </w:rPr>
        <w:t>Soldado</w:t>
      </w:r>
      <w:r w:rsidRPr="0095394B">
        <w:rPr>
          <w:rFonts w:ascii="Arial" w:hAnsi="Arial" w:cs="Arial"/>
          <w:sz w:val="24"/>
          <w:szCs w:val="24"/>
        </w:rPr>
        <w:t>, written by Taylor Sheridan and directed by Stefano Sollima.</w:t>
      </w:r>
    </w:p>
    <w:p w14:paraId="42A6DF33"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2015, Keener was seen in Paul Haggis’ six-part HBO miniseries </w:t>
      </w:r>
      <w:r w:rsidRPr="0095394B">
        <w:rPr>
          <w:rFonts w:ascii="Arial" w:hAnsi="Arial" w:cs="Arial"/>
          <w:i/>
          <w:sz w:val="24"/>
          <w:szCs w:val="24"/>
        </w:rPr>
        <w:t>Show Me a Hero</w:t>
      </w:r>
      <w:r w:rsidRPr="0095394B">
        <w:rPr>
          <w:rFonts w:ascii="Arial" w:hAnsi="Arial" w:cs="Arial"/>
          <w:sz w:val="24"/>
          <w:szCs w:val="24"/>
        </w:rPr>
        <w:t xml:space="preserve">, which also starred Oscar Isaac and was written by David Simon.  In 2013, she was seen in longtime collaborator and acclaimed director Nicole Holofcener’s </w:t>
      </w:r>
      <w:r w:rsidRPr="0095394B">
        <w:rPr>
          <w:rFonts w:ascii="Arial" w:hAnsi="Arial" w:cs="Arial"/>
          <w:i/>
          <w:sz w:val="24"/>
          <w:szCs w:val="24"/>
        </w:rPr>
        <w:t>Enough Said</w:t>
      </w:r>
      <w:r w:rsidRPr="0095394B">
        <w:rPr>
          <w:rFonts w:ascii="Arial" w:hAnsi="Arial" w:cs="Arial"/>
          <w:sz w:val="24"/>
          <w:szCs w:val="24"/>
        </w:rPr>
        <w:t xml:space="preserve">, alongside Julia Louis-Dreyfus and the late James Gandolfini.  That same year, Keener voiced the role of Ugga in the animated hit </w:t>
      </w:r>
      <w:r w:rsidRPr="0095394B">
        <w:rPr>
          <w:rFonts w:ascii="Arial" w:hAnsi="Arial" w:cs="Arial"/>
          <w:i/>
          <w:sz w:val="24"/>
          <w:szCs w:val="24"/>
        </w:rPr>
        <w:t>The Croods</w:t>
      </w:r>
      <w:r w:rsidRPr="0095394B">
        <w:rPr>
          <w:rFonts w:ascii="Arial" w:hAnsi="Arial" w:cs="Arial"/>
          <w:sz w:val="24"/>
          <w:szCs w:val="24"/>
        </w:rPr>
        <w:t xml:space="preserve"> for DreamWorks Animation (with a sequel set for release in 2018), and in John Carney’s </w:t>
      </w:r>
      <w:r w:rsidRPr="0095394B">
        <w:rPr>
          <w:rFonts w:ascii="Arial" w:hAnsi="Arial" w:cs="Arial"/>
          <w:i/>
          <w:sz w:val="24"/>
          <w:szCs w:val="24"/>
        </w:rPr>
        <w:t>Begin Again</w:t>
      </w:r>
      <w:r w:rsidRPr="0095394B">
        <w:rPr>
          <w:rFonts w:ascii="Arial" w:hAnsi="Arial" w:cs="Arial"/>
          <w:sz w:val="24"/>
          <w:szCs w:val="24"/>
        </w:rPr>
        <w:t>, which also starred Mark Ruffalo and Keira Knightley.</w:t>
      </w:r>
    </w:p>
    <w:p w14:paraId="16CD918E" w14:textId="77777777" w:rsidR="007031E6" w:rsidRPr="0095394B" w:rsidRDefault="007031E6" w:rsidP="007031E6">
      <w:pPr>
        <w:pStyle w:val="NoSpacing"/>
        <w:spacing w:line="360" w:lineRule="auto"/>
        <w:rPr>
          <w:rFonts w:ascii="Arial" w:hAnsi="Arial" w:cs="Arial"/>
          <w:sz w:val="24"/>
          <w:szCs w:val="24"/>
        </w:rPr>
      </w:pPr>
    </w:p>
    <w:p w14:paraId="056C3A49" w14:textId="77777777" w:rsidR="00EF4EAD" w:rsidRDefault="00EF4EAD">
      <w:pPr>
        <w:rPr>
          <w:rFonts w:ascii="Arial" w:eastAsiaTheme="minorHAnsi" w:hAnsi="Arial" w:cs="Arial"/>
          <w:b/>
          <w:u w:val="single"/>
        </w:rPr>
      </w:pPr>
      <w:r>
        <w:rPr>
          <w:rFonts w:ascii="Arial" w:hAnsi="Arial" w:cs="Arial"/>
          <w:b/>
          <w:u w:val="single"/>
        </w:rPr>
        <w:br w:type="page"/>
      </w:r>
    </w:p>
    <w:p w14:paraId="6755A8E2" w14:textId="719F4022" w:rsidR="007031E6" w:rsidRPr="0095394B" w:rsidRDefault="007031E6" w:rsidP="007031E6">
      <w:pPr>
        <w:pStyle w:val="NoSpacing"/>
        <w:spacing w:line="360" w:lineRule="auto"/>
        <w:rPr>
          <w:rFonts w:ascii="Arial" w:hAnsi="Arial" w:cs="Arial"/>
          <w:b/>
          <w:sz w:val="24"/>
          <w:szCs w:val="24"/>
          <w:u w:val="single"/>
        </w:rPr>
      </w:pPr>
      <w:r w:rsidRPr="0095394B">
        <w:rPr>
          <w:rFonts w:ascii="Arial" w:hAnsi="Arial" w:cs="Arial"/>
          <w:b/>
          <w:sz w:val="24"/>
          <w:szCs w:val="24"/>
          <w:u w:val="single"/>
        </w:rPr>
        <w:lastRenderedPageBreak/>
        <w:t>ABOUT THE FILMMAKERS</w:t>
      </w:r>
    </w:p>
    <w:p w14:paraId="5C3CDE0F" w14:textId="77777777" w:rsidR="007031E6" w:rsidRPr="0095394B" w:rsidRDefault="007031E6" w:rsidP="007031E6">
      <w:pPr>
        <w:pStyle w:val="NoSpacing"/>
        <w:spacing w:line="360" w:lineRule="auto"/>
        <w:rPr>
          <w:rFonts w:ascii="Arial" w:hAnsi="Arial" w:cs="Arial"/>
          <w:sz w:val="24"/>
          <w:szCs w:val="24"/>
        </w:rPr>
      </w:pPr>
    </w:p>
    <w:p w14:paraId="261FDE3C" w14:textId="15BF0C26"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JORDAN PEELE, p.g.a.</w:t>
      </w:r>
      <w:r w:rsidRPr="0095394B">
        <w:rPr>
          <w:rFonts w:ascii="Arial" w:hAnsi="Arial" w:cs="Arial"/>
          <w:sz w:val="24"/>
          <w:szCs w:val="24"/>
        </w:rPr>
        <w:t xml:space="preserve"> (Written and Directed by/Produced by) is the co-star and co-creator of Comedy Central’s </w:t>
      </w:r>
      <w:r w:rsidRPr="0095394B">
        <w:rPr>
          <w:rFonts w:ascii="Arial" w:hAnsi="Arial" w:cs="Arial"/>
          <w:i/>
          <w:sz w:val="24"/>
          <w:szCs w:val="24"/>
        </w:rPr>
        <w:t>Key and Peele</w:t>
      </w:r>
      <w:r w:rsidRPr="0095394B">
        <w:rPr>
          <w:rFonts w:ascii="Arial" w:hAnsi="Arial" w:cs="Arial"/>
          <w:sz w:val="24"/>
          <w:szCs w:val="24"/>
        </w:rPr>
        <w:t>, which in 2014 won a Peabody Award and an American Comedy Award for Best Alternative Comedy Series.  The show has become a te</w:t>
      </w:r>
      <w:r w:rsidR="00EF4EAD">
        <w:rPr>
          <w:rFonts w:ascii="Arial" w:hAnsi="Arial" w:cs="Arial"/>
          <w:sz w:val="24"/>
          <w:szCs w:val="24"/>
        </w:rPr>
        <w:t xml:space="preserve">levision and internet sensation, </w:t>
      </w:r>
      <w:r w:rsidRPr="0095394B">
        <w:rPr>
          <w:rFonts w:ascii="Arial" w:hAnsi="Arial" w:cs="Arial"/>
          <w:sz w:val="24"/>
          <w:szCs w:val="24"/>
        </w:rPr>
        <w:t xml:space="preserve">with 12 Primetime Emmy Award nominations and over 900 million online hits.  Additionally, Peele was named among </w:t>
      </w:r>
      <w:r w:rsidRPr="0095394B">
        <w:rPr>
          <w:rFonts w:ascii="Arial" w:hAnsi="Arial" w:cs="Arial"/>
          <w:i/>
          <w:sz w:val="24"/>
          <w:szCs w:val="24"/>
        </w:rPr>
        <w:t>TIME</w:t>
      </w:r>
      <w:r w:rsidRPr="0095394B">
        <w:rPr>
          <w:rFonts w:ascii="Arial" w:hAnsi="Arial" w:cs="Arial"/>
          <w:sz w:val="24"/>
          <w:szCs w:val="24"/>
        </w:rPr>
        <w:t xml:space="preserve"> magazine’s “Most Influential People” of 2014 and </w:t>
      </w:r>
      <w:r w:rsidRPr="0095394B">
        <w:rPr>
          <w:rFonts w:ascii="Arial" w:hAnsi="Arial" w:cs="Arial"/>
          <w:i/>
          <w:sz w:val="24"/>
          <w:szCs w:val="24"/>
        </w:rPr>
        <w:t>Entertainment Weekly</w:t>
      </w:r>
      <w:r w:rsidRPr="0095394B">
        <w:rPr>
          <w:rFonts w:ascii="Arial" w:hAnsi="Arial" w:cs="Arial"/>
          <w:sz w:val="24"/>
          <w:szCs w:val="24"/>
        </w:rPr>
        <w:t>’s “Entertainers of the Year” of 2012.  Peele and his co-star and co-creator</w:t>
      </w:r>
      <w:r w:rsidR="00EF4EAD">
        <w:rPr>
          <w:rFonts w:ascii="Arial" w:hAnsi="Arial" w:cs="Arial"/>
          <w:sz w:val="24"/>
          <w:szCs w:val="24"/>
        </w:rPr>
        <w:t>,</w:t>
      </w:r>
      <w:r w:rsidRPr="0095394B">
        <w:rPr>
          <w:rFonts w:ascii="Arial" w:hAnsi="Arial" w:cs="Arial"/>
          <w:sz w:val="24"/>
          <w:szCs w:val="24"/>
        </w:rPr>
        <w:t xml:space="preserve"> Keegan-Michael Key</w:t>
      </w:r>
      <w:r w:rsidR="00EF4EAD">
        <w:rPr>
          <w:rFonts w:ascii="Arial" w:hAnsi="Arial" w:cs="Arial"/>
          <w:sz w:val="24"/>
          <w:szCs w:val="24"/>
        </w:rPr>
        <w:t>,</w:t>
      </w:r>
      <w:r w:rsidRPr="0095394B">
        <w:rPr>
          <w:rFonts w:ascii="Arial" w:hAnsi="Arial" w:cs="Arial"/>
          <w:sz w:val="24"/>
          <w:szCs w:val="24"/>
        </w:rPr>
        <w:t xml:space="preserve"> have also been featured on the cover of </w:t>
      </w:r>
      <w:r w:rsidRPr="0095394B">
        <w:rPr>
          <w:rFonts w:ascii="Arial" w:hAnsi="Arial" w:cs="Arial"/>
          <w:i/>
          <w:sz w:val="24"/>
          <w:szCs w:val="24"/>
        </w:rPr>
        <w:t>TIME</w:t>
      </w:r>
      <w:r w:rsidRPr="0095394B">
        <w:rPr>
          <w:rFonts w:ascii="Arial" w:hAnsi="Arial" w:cs="Arial"/>
          <w:sz w:val="24"/>
          <w:szCs w:val="24"/>
        </w:rPr>
        <w:t xml:space="preserve"> magazine’s “The Ideas Issue” and the cover of </w:t>
      </w:r>
      <w:r w:rsidRPr="0095394B">
        <w:rPr>
          <w:rFonts w:ascii="Arial" w:hAnsi="Arial" w:cs="Arial"/>
          <w:i/>
          <w:sz w:val="24"/>
          <w:szCs w:val="24"/>
        </w:rPr>
        <w:t>Entertainment Weekly</w:t>
      </w:r>
      <w:r w:rsidRPr="0095394B">
        <w:rPr>
          <w:rFonts w:ascii="Arial" w:hAnsi="Arial" w:cs="Arial"/>
          <w:sz w:val="24"/>
          <w:szCs w:val="24"/>
        </w:rPr>
        <w:t>’s “Comedy Issue</w:t>
      </w:r>
      <w:r w:rsidR="00EF4EAD">
        <w:rPr>
          <w:rFonts w:ascii="Arial" w:hAnsi="Arial" w:cs="Arial"/>
          <w:sz w:val="24"/>
          <w:szCs w:val="24"/>
        </w:rPr>
        <w:t>,</w:t>
      </w:r>
      <w:r w:rsidRPr="0095394B">
        <w:rPr>
          <w:rFonts w:ascii="Arial" w:hAnsi="Arial" w:cs="Arial"/>
          <w:sz w:val="24"/>
          <w:szCs w:val="24"/>
        </w:rPr>
        <w:t>” which they also edited.</w:t>
      </w:r>
    </w:p>
    <w:p w14:paraId="2F9D7625" w14:textId="5D41CB65"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Peele recurred on the Primetime Emmy Award-winning FX series </w:t>
      </w:r>
      <w:r w:rsidRPr="0095394B">
        <w:rPr>
          <w:rFonts w:ascii="Arial" w:hAnsi="Arial" w:cs="Arial"/>
          <w:i/>
          <w:sz w:val="24"/>
          <w:szCs w:val="24"/>
        </w:rPr>
        <w:t>Fargo</w:t>
      </w:r>
      <w:r w:rsidRPr="0095394B">
        <w:rPr>
          <w:rFonts w:ascii="Arial" w:hAnsi="Arial" w:cs="Arial"/>
          <w:sz w:val="24"/>
          <w:szCs w:val="24"/>
        </w:rPr>
        <w:t xml:space="preserve">, the CBS series </w:t>
      </w:r>
      <w:r w:rsidRPr="0095394B">
        <w:rPr>
          <w:rFonts w:ascii="Arial" w:hAnsi="Arial" w:cs="Arial"/>
          <w:i/>
          <w:sz w:val="24"/>
          <w:szCs w:val="24"/>
        </w:rPr>
        <w:t>Life in Pieces</w:t>
      </w:r>
      <w:r w:rsidRPr="0095394B">
        <w:rPr>
          <w:rFonts w:ascii="Arial" w:hAnsi="Arial" w:cs="Arial"/>
          <w:sz w:val="24"/>
          <w:szCs w:val="24"/>
        </w:rPr>
        <w:t xml:space="preserve">, FOX’s </w:t>
      </w:r>
      <w:r w:rsidRPr="0095394B">
        <w:rPr>
          <w:rFonts w:ascii="Arial" w:hAnsi="Arial" w:cs="Arial"/>
          <w:i/>
          <w:sz w:val="24"/>
          <w:szCs w:val="24"/>
        </w:rPr>
        <w:t>Bob’s Burgers</w:t>
      </w:r>
      <w:r w:rsidRPr="0095394B">
        <w:rPr>
          <w:rFonts w:ascii="Arial" w:hAnsi="Arial" w:cs="Arial"/>
          <w:sz w:val="24"/>
          <w:szCs w:val="24"/>
        </w:rPr>
        <w:t xml:space="preserve"> and Adult Swim’s </w:t>
      </w:r>
      <w:r w:rsidRPr="0095394B">
        <w:rPr>
          <w:rFonts w:ascii="Arial" w:hAnsi="Arial" w:cs="Arial"/>
          <w:i/>
          <w:sz w:val="24"/>
          <w:szCs w:val="24"/>
        </w:rPr>
        <w:t>Children’s Hospital</w:t>
      </w:r>
      <w:r w:rsidRPr="0095394B">
        <w:rPr>
          <w:rFonts w:ascii="Arial" w:hAnsi="Arial" w:cs="Arial"/>
          <w:sz w:val="24"/>
          <w:szCs w:val="24"/>
        </w:rPr>
        <w:t xml:space="preserve">.  Peele was a series regular on FOX’s </w:t>
      </w:r>
      <w:r w:rsidRPr="0095394B">
        <w:rPr>
          <w:rFonts w:ascii="Arial" w:hAnsi="Arial" w:cs="Arial"/>
          <w:i/>
          <w:sz w:val="24"/>
          <w:szCs w:val="24"/>
        </w:rPr>
        <w:t>MADtv</w:t>
      </w:r>
      <w:r w:rsidRPr="0095394B">
        <w:rPr>
          <w:rFonts w:ascii="Arial" w:hAnsi="Arial" w:cs="Arial"/>
          <w:sz w:val="24"/>
          <w:szCs w:val="24"/>
        </w:rPr>
        <w:t xml:space="preserve"> for five seasons</w:t>
      </w:r>
      <w:r w:rsidR="00EF4EAD">
        <w:rPr>
          <w:rFonts w:ascii="Arial" w:hAnsi="Arial" w:cs="Arial"/>
          <w:sz w:val="24"/>
          <w:szCs w:val="24"/>
        </w:rPr>
        <w:t>,</w:t>
      </w:r>
      <w:r w:rsidRPr="0095394B">
        <w:rPr>
          <w:rFonts w:ascii="Arial" w:hAnsi="Arial" w:cs="Arial"/>
          <w:sz w:val="24"/>
          <w:szCs w:val="24"/>
        </w:rPr>
        <w:t xml:space="preserve"> where he received a Primetime Emmy Award nomination for his music video “Sad 50 Cent.”  He has also appeared on </w:t>
      </w:r>
      <w:r w:rsidRPr="0095394B">
        <w:rPr>
          <w:rFonts w:ascii="Arial" w:hAnsi="Arial" w:cs="Arial"/>
          <w:i/>
          <w:sz w:val="24"/>
          <w:szCs w:val="24"/>
        </w:rPr>
        <w:t>Modern Family</w:t>
      </w:r>
      <w:r w:rsidRPr="0095394B">
        <w:rPr>
          <w:rFonts w:ascii="Arial" w:hAnsi="Arial" w:cs="Arial"/>
          <w:sz w:val="24"/>
          <w:szCs w:val="24"/>
        </w:rPr>
        <w:t xml:space="preserve">, the Netflix series </w:t>
      </w:r>
      <w:r w:rsidRPr="0095394B">
        <w:rPr>
          <w:rFonts w:ascii="Arial" w:hAnsi="Arial" w:cs="Arial"/>
          <w:i/>
          <w:sz w:val="24"/>
          <w:szCs w:val="24"/>
        </w:rPr>
        <w:t>Wet Hot American Summer: First Day of Camp</w:t>
      </w:r>
      <w:r w:rsidRPr="0095394B">
        <w:rPr>
          <w:rFonts w:ascii="Arial" w:hAnsi="Arial" w:cs="Arial"/>
          <w:sz w:val="24"/>
          <w:szCs w:val="24"/>
        </w:rPr>
        <w:t xml:space="preserve">, </w:t>
      </w:r>
      <w:r w:rsidRPr="0095394B">
        <w:rPr>
          <w:rFonts w:ascii="Arial" w:hAnsi="Arial" w:cs="Arial"/>
          <w:i/>
          <w:sz w:val="24"/>
          <w:szCs w:val="24"/>
        </w:rPr>
        <w:t>Workaholics</w:t>
      </w:r>
      <w:r w:rsidRPr="0095394B">
        <w:rPr>
          <w:rFonts w:ascii="Arial" w:hAnsi="Arial" w:cs="Arial"/>
          <w:sz w:val="24"/>
          <w:szCs w:val="24"/>
        </w:rPr>
        <w:t xml:space="preserve">, </w:t>
      </w:r>
      <w:r w:rsidRPr="0095394B">
        <w:rPr>
          <w:rFonts w:ascii="Arial" w:hAnsi="Arial" w:cs="Arial"/>
          <w:i/>
          <w:sz w:val="24"/>
          <w:szCs w:val="24"/>
        </w:rPr>
        <w:t>The Mindy Project</w:t>
      </w:r>
      <w:r w:rsidRPr="0095394B">
        <w:rPr>
          <w:rFonts w:ascii="Arial" w:hAnsi="Arial" w:cs="Arial"/>
          <w:sz w:val="24"/>
          <w:szCs w:val="24"/>
        </w:rPr>
        <w:t xml:space="preserve">, </w:t>
      </w:r>
      <w:r w:rsidRPr="0095394B">
        <w:rPr>
          <w:rFonts w:ascii="Arial" w:hAnsi="Arial" w:cs="Arial"/>
          <w:i/>
          <w:sz w:val="24"/>
          <w:szCs w:val="24"/>
        </w:rPr>
        <w:t>Reno 911!</w:t>
      </w:r>
      <w:r w:rsidRPr="0095394B">
        <w:rPr>
          <w:rFonts w:ascii="Arial" w:hAnsi="Arial" w:cs="Arial"/>
          <w:sz w:val="24"/>
          <w:szCs w:val="24"/>
        </w:rPr>
        <w:t xml:space="preserve">, </w:t>
      </w:r>
      <w:r w:rsidRPr="0095394B">
        <w:rPr>
          <w:rFonts w:ascii="Arial" w:hAnsi="Arial" w:cs="Arial"/>
          <w:i/>
          <w:sz w:val="24"/>
          <w:szCs w:val="24"/>
        </w:rPr>
        <w:t>Little Fockers</w:t>
      </w:r>
      <w:r w:rsidRPr="0095394B">
        <w:rPr>
          <w:rFonts w:ascii="Arial" w:hAnsi="Arial" w:cs="Arial"/>
          <w:sz w:val="24"/>
          <w:szCs w:val="24"/>
        </w:rPr>
        <w:t xml:space="preserve"> and </w:t>
      </w:r>
      <w:r w:rsidRPr="0095394B">
        <w:rPr>
          <w:rFonts w:ascii="Arial" w:hAnsi="Arial" w:cs="Arial"/>
          <w:i/>
          <w:sz w:val="24"/>
          <w:szCs w:val="24"/>
        </w:rPr>
        <w:t>Wanderlust</w:t>
      </w:r>
      <w:r w:rsidRPr="0095394B">
        <w:rPr>
          <w:rFonts w:ascii="Arial" w:hAnsi="Arial" w:cs="Arial"/>
          <w:sz w:val="24"/>
          <w:szCs w:val="24"/>
        </w:rPr>
        <w:t>.</w:t>
      </w:r>
    </w:p>
    <w:p w14:paraId="46CA34D2" w14:textId="5E014DA5"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Most recently, Peele starred in the New Line feature </w:t>
      </w:r>
      <w:r w:rsidRPr="0095394B">
        <w:rPr>
          <w:rFonts w:ascii="Arial" w:hAnsi="Arial" w:cs="Arial"/>
          <w:i/>
          <w:sz w:val="24"/>
          <w:szCs w:val="24"/>
        </w:rPr>
        <w:t>Keanu</w:t>
      </w:r>
      <w:r w:rsidR="00EF4EAD">
        <w:rPr>
          <w:rFonts w:ascii="Arial" w:hAnsi="Arial" w:cs="Arial"/>
          <w:sz w:val="24"/>
          <w:szCs w:val="24"/>
        </w:rPr>
        <w:t xml:space="preserve">, </w:t>
      </w:r>
      <w:r w:rsidRPr="0095394B">
        <w:rPr>
          <w:rFonts w:ascii="Arial" w:hAnsi="Arial" w:cs="Arial"/>
          <w:sz w:val="24"/>
          <w:szCs w:val="24"/>
        </w:rPr>
        <w:t xml:space="preserve">alongside Key.  Peele also produced and co-wrote the script with </w:t>
      </w:r>
      <w:r w:rsidRPr="0095394B">
        <w:rPr>
          <w:rFonts w:ascii="Arial" w:hAnsi="Arial" w:cs="Arial"/>
          <w:i/>
          <w:sz w:val="24"/>
          <w:szCs w:val="24"/>
        </w:rPr>
        <w:t xml:space="preserve">Key and Peele </w:t>
      </w:r>
      <w:r w:rsidRPr="0095394B">
        <w:rPr>
          <w:rFonts w:ascii="Arial" w:hAnsi="Arial" w:cs="Arial"/>
          <w:sz w:val="24"/>
          <w:szCs w:val="24"/>
        </w:rPr>
        <w:t xml:space="preserve">writer Alex Rubens.  </w:t>
      </w:r>
      <w:r w:rsidRPr="0095394B">
        <w:rPr>
          <w:rFonts w:ascii="Arial" w:hAnsi="Arial" w:cs="Arial"/>
          <w:i/>
          <w:sz w:val="24"/>
          <w:szCs w:val="24"/>
        </w:rPr>
        <w:t>Get Out</w:t>
      </w:r>
      <w:r w:rsidRPr="0095394B">
        <w:rPr>
          <w:rFonts w:ascii="Arial" w:hAnsi="Arial" w:cs="Arial"/>
          <w:sz w:val="24"/>
          <w:szCs w:val="24"/>
        </w:rPr>
        <w:t xml:space="preserve"> is his directorial debut.</w:t>
      </w:r>
    </w:p>
    <w:p w14:paraId="56592BC9" w14:textId="77777777" w:rsidR="007031E6" w:rsidRPr="0095394B" w:rsidRDefault="007031E6" w:rsidP="007031E6">
      <w:pPr>
        <w:pStyle w:val="NoSpacing"/>
        <w:spacing w:line="360" w:lineRule="auto"/>
        <w:rPr>
          <w:rFonts w:ascii="Arial" w:hAnsi="Arial" w:cs="Arial"/>
          <w:sz w:val="24"/>
          <w:szCs w:val="24"/>
        </w:rPr>
      </w:pPr>
    </w:p>
    <w:p w14:paraId="35F1B382"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SEAN M</w:t>
      </w:r>
      <w:r w:rsidRPr="0095394B">
        <w:rPr>
          <w:rFonts w:ascii="Arial" w:hAnsi="Arial" w:cs="Arial"/>
          <w:b/>
          <w:sz w:val="20"/>
          <w:szCs w:val="24"/>
        </w:rPr>
        <w:t>C</w:t>
      </w:r>
      <w:r w:rsidRPr="0095394B">
        <w:rPr>
          <w:rFonts w:ascii="Arial" w:hAnsi="Arial" w:cs="Arial"/>
          <w:b/>
          <w:sz w:val="24"/>
          <w:szCs w:val="24"/>
        </w:rPr>
        <w:t>KITTRICK, p.g.a.</w:t>
      </w:r>
      <w:r w:rsidRPr="0095394B">
        <w:rPr>
          <w:rFonts w:ascii="Arial" w:hAnsi="Arial" w:cs="Arial"/>
          <w:sz w:val="24"/>
          <w:szCs w:val="24"/>
        </w:rPr>
        <w:t xml:space="preserve"> (Produced by) and executive producer Ted Hamm formed Darko Entertainment in 2007 to produce and finance director-driven films by supporting filmmakers with unique voices and helping their films reach a wider audience.  The diverse range of Darko films that McKittrick developed and produced include Jason Bateman’s directorial debut </w:t>
      </w:r>
      <w:r w:rsidRPr="0095394B">
        <w:rPr>
          <w:rFonts w:ascii="Arial" w:hAnsi="Arial" w:cs="Arial"/>
          <w:i/>
          <w:sz w:val="24"/>
          <w:szCs w:val="24"/>
        </w:rPr>
        <w:t>Bad Words</w:t>
      </w:r>
      <w:r w:rsidRPr="0095394B">
        <w:rPr>
          <w:rFonts w:ascii="Arial" w:hAnsi="Arial" w:cs="Arial"/>
          <w:sz w:val="24"/>
          <w:szCs w:val="24"/>
        </w:rPr>
        <w:t>—which starred Bateman as a high school dropout who discovers a loophole that allows him to enter the Golden Quill National Spelling Bee—was picked up for distribution by Focus Features following its premiere at the 2013 Toronto International Film Festival.</w:t>
      </w:r>
    </w:p>
    <w:p w14:paraId="148054E0"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lastRenderedPageBreak/>
        <w:t>Other Darko films include</w:t>
      </w:r>
      <w:r w:rsidRPr="0095394B">
        <w:t xml:space="preserve"> </w:t>
      </w:r>
      <w:r w:rsidRPr="0095394B">
        <w:rPr>
          <w:rFonts w:ascii="Arial" w:hAnsi="Arial" w:cs="Arial"/>
          <w:sz w:val="24"/>
          <w:szCs w:val="24"/>
        </w:rPr>
        <w:t xml:space="preserve">John Ridley’s </w:t>
      </w:r>
      <w:r w:rsidRPr="0095394B">
        <w:rPr>
          <w:rFonts w:ascii="Arial" w:hAnsi="Arial" w:cs="Arial"/>
          <w:i/>
          <w:sz w:val="24"/>
          <w:szCs w:val="24"/>
        </w:rPr>
        <w:t>Jimi: All Is by My Side</w:t>
      </w:r>
      <w:r w:rsidRPr="0095394B">
        <w:rPr>
          <w:rFonts w:ascii="Arial" w:hAnsi="Arial" w:cs="Arial"/>
          <w:sz w:val="24"/>
          <w:szCs w:val="24"/>
        </w:rPr>
        <w:t>, which starred André Benjamin as Jimi Hendrix in an intimate story of how Jimmy James became the music legend, which premiered at the 2013 Toronto International Film Festival; the co-directorial debut of actors/screenwriters Thomas Lennon and Robert Ben Garant’s</w:t>
      </w:r>
      <w:r w:rsidRPr="0095394B">
        <w:rPr>
          <w:rFonts w:ascii="Arial" w:hAnsi="Arial" w:cs="Arial"/>
          <w:i/>
          <w:sz w:val="24"/>
          <w:szCs w:val="24"/>
        </w:rPr>
        <w:t xml:space="preserve"> Hell Baby</w:t>
      </w:r>
      <w:r w:rsidRPr="0095394B">
        <w:rPr>
          <w:rFonts w:ascii="Arial" w:hAnsi="Arial" w:cs="Arial"/>
          <w:sz w:val="24"/>
          <w:szCs w:val="24"/>
        </w:rPr>
        <w:t xml:space="preserve">, which starred Rob Corddry and Leslie Bibb as an expectant couple who move into the most haunted house in New Orleans and must call upon the services of the Vatican’s elite exorcism team to save them from their demonic baby, and had its world premiere at the 2013 Sundance Film Festival; and writer/director Bobcat Goldthwait’s critically acclaimed films </w:t>
      </w:r>
      <w:r w:rsidRPr="0095394B">
        <w:rPr>
          <w:rFonts w:ascii="Arial" w:hAnsi="Arial" w:cs="Arial"/>
          <w:i/>
          <w:sz w:val="24"/>
          <w:szCs w:val="24"/>
        </w:rPr>
        <w:t>God Bless America</w:t>
      </w:r>
      <w:r w:rsidRPr="0095394B">
        <w:rPr>
          <w:rFonts w:ascii="Arial" w:hAnsi="Arial" w:cs="Arial"/>
          <w:sz w:val="24"/>
          <w:szCs w:val="24"/>
        </w:rPr>
        <w:t xml:space="preserve">, which starred Joel Murray, and </w:t>
      </w:r>
      <w:r w:rsidRPr="0095394B">
        <w:rPr>
          <w:rFonts w:ascii="Arial" w:hAnsi="Arial" w:cs="Arial"/>
          <w:i/>
          <w:sz w:val="24"/>
          <w:szCs w:val="24"/>
        </w:rPr>
        <w:t>World’s Greatest Dad</w:t>
      </w:r>
      <w:r w:rsidRPr="0095394B">
        <w:rPr>
          <w:rFonts w:ascii="Arial" w:hAnsi="Arial" w:cs="Arial"/>
          <w:sz w:val="24"/>
          <w:szCs w:val="24"/>
        </w:rPr>
        <w:t>, which starred the late Robin Williams.</w:t>
      </w:r>
    </w:p>
    <w:p w14:paraId="1A44D644"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2016, McKittrick and Hamm along with Movie Package Company’s Ray Mansfield and Shaun Redick formed QC Entertainment, a partnership which finances and produces director-driven films.  A one-stop solution entertainment finance and production company, QC develops, produces on set, finances productions, handles sales and distribution and everything in between. </w:t>
      </w:r>
    </w:p>
    <w:p w14:paraId="5DDCADB7"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Among QC projects include Zoe Lister-Jones’ directorial debut </w:t>
      </w:r>
      <w:r w:rsidRPr="0095394B">
        <w:rPr>
          <w:rFonts w:ascii="Arial" w:hAnsi="Arial" w:cs="Arial"/>
          <w:i/>
          <w:sz w:val="24"/>
          <w:szCs w:val="24"/>
        </w:rPr>
        <w:t>Band Aid</w:t>
      </w:r>
      <w:r w:rsidRPr="0095394B">
        <w:rPr>
          <w:rFonts w:ascii="Arial" w:hAnsi="Arial" w:cs="Arial"/>
          <w:sz w:val="24"/>
          <w:szCs w:val="24"/>
        </w:rPr>
        <w:t xml:space="preserve">, starring Lister-Jones, Adam Pally and Fred Armisen, centering around a couple who can’t stop fighting and embark on a last-ditch effort to save their marriage: turning their fights into songs and starting a band, which premiered at the Sundance Film Festival in U.S. Dramatic Competition; producing and financing the true-crime thriller </w:t>
      </w:r>
      <w:r w:rsidRPr="0095394B">
        <w:rPr>
          <w:rFonts w:ascii="Arial" w:hAnsi="Arial" w:cs="Arial"/>
          <w:i/>
          <w:sz w:val="24"/>
          <w:szCs w:val="24"/>
        </w:rPr>
        <w:t>Green River Killer</w:t>
      </w:r>
      <w:r w:rsidRPr="0095394B">
        <w:rPr>
          <w:rFonts w:ascii="Arial" w:hAnsi="Arial" w:cs="Arial"/>
          <w:sz w:val="24"/>
          <w:szCs w:val="24"/>
        </w:rPr>
        <w:t>, which will mark the feature film directorial debut of acclaimed actor Michael Sheen, who will also star in the film based on his script adapted from the award-winning graphic novel; and Burr Steers’</w:t>
      </w:r>
      <w:r w:rsidRPr="0095394B">
        <w:rPr>
          <w:rFonts w:ascii="Arial" w:hAnsi="Arial" w:cs="Arial"/>
          <w:i/>
          <w:sz w:val="24"/>
          <w:szCs w:val="24"/>
        </w:rPr>
        <w:t xml:space="preserve"> Pride and Prejudice and Zombies</w:t>
      </w:r>
      <w:r w:rsidRPr="0095394B">
        <w:rPr>
          <w:rFonts w:ascii="Arial" w:hAnsi="Arial" w:cs="Arial"/>
          <w:sz w:val="24"/>
          <w:szCs w:val="24"/>
        </w:rPr>
        <w:t>, a fresh twist on Jane Austen’s classic released by Screen Gems in 2016.</w:t>
      </w:r>
    </w:p>
    <w:p w14:paraId="76013C77"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McKittrick graduated from UCLA, going on to develop and produce </w:t>
      </w:r>
      <w:r w:rsidRPr="0095394B">
        <w:rPr>
          <w:rFonts w:ascii="Arial" w:hAnsi="Arial" w:cs="Arial"/>
          <w:i/>
          <w:sz w:val="24"/>
          <w:szCs w:val="24"/>
        </w:rPr>
        <w:t>Donnie Darko</w:t>
      </w:r>
      <w:r w:rsidRPr="0095394B">
        <w:rPr>
          <w:rFonts w:ascii="Arial" w:hAnsi="Arial" w:cs="Arial"/>
          <w:sz w:val="24"/>
          <w:szCs w:val="24"/>
        </w:rPr>
        <w:t xml:space="preserve"> at 24 years of age.  The film has gone on to become one of the most successful cult classic films in the past 20 years.  </w:t>
      </w:r>
    </w:p>
    <w:p w14:paraId="28798C28" w14:textId="77777777" w:rsidR="007031E6" w:rsidRPr="0095394B" w:rsidRDefault="007031E6" w:rsidP="007031E6">
      <w:pPr>
        <w:pStyle w:val="NoSpacing"/>
        <w:spacing w:line="360" w:lineRule="auto"/>
        <w:rPr>
          <w:rFonts w:ascii="Arial" w:hAnsi="Arial" w:cs="Arial"/>
          <w:sz w:val="24"/>
          <w:szCs w:val="24"/>
        </w:rPr>
      </w:pPr>
    </w:p>
    <w:p w14:paraId="661CAE68" w14:textId="77777777" w:rsidR="00EF4EAD" w:rsidRDefault="00EF4EAD">
      <w:pPr>
        <w:rPr>
          <w:rFonts w:ascii="Arial" w:eastAsiaTheme="minorHAnsi" w:hAnsi="Arial" w:cs="Arial"/>
          <w:b/>
        </w:rPr>
      </w:pPr>
      <w:r>
        <w:rPr>
          <w:rFonts w:ascii="Arial" w:hAnsi="Arial" w:cs="Arial"/>
          <w:b/>
        </w:rPr>
        <w:br w:type="page"/>
      </w:r>
    </w:p>
    <w:p w14:paraId="5A0295CC" w14:textId="2404C595"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lastRenderedPageBreak/>
        <w:t>JASON BLUM, p.g.a.</w:t>
      </w:r>
      <w:r w:rsidRPr="0095394B">
        <w:rPr>
          <w:rFonts w:ascii="Arial" w:hAnsi="Arial" w:cs="Arial"/>
          <w:sz w:val="24"/>
          <w:szCs w:val="24"/>
        </w:rPr>
        <w:t xml:space="preserve"> (Produced by) is an Academy Award</w:t>
      </w:r>
      <w:r w:rsidRPr="0095394B">
        <w:rPr>
          <w:rFonts w:ascii="Arial" w:hAnsi="Arial" w:cs="Arial"/>
          <w:sz w:val="24"/>
          <w:szCs w:val="24"/>
          <w:vertAlign w:val="superscript"/>
        </w:rPr>
        <w:t>®</w:t>
      </w:r>
      <w:r w:rsidRPr="0095394B">
        <w:rPr>
          <w:rFonts w:ascii="Arial" w:hAnsi="Arial" w:cs="Arial"/>
          <w:sz w:val="24"/>
          <w:szCs w:val="24"/>
        </w:rPr>
        <w:t>-nominated and two-time Primetime </w:t>
      </w:r>
      <w:r w:rsidRPr="0095394B">
        <w:rPr>
          <w:rFonts w:ascii="Arial" w:hAnsi="Arial" w:cs="Arial"/>
          <w:sz w:val="24"/>
          <w:szCs w:val="24"/>
          <w:lang w:val="da-DK"/>
        </w:rPr>
        <w:t>Emmy A</w:t>
      </w:r>
      <w:r w:rsidRPr="0095394B">
        <w:rPr>
          <w:rFonts w:ascii="Arial" w:hAnsi="Arial" w:cs="Arial"/>
          <w:sz w:val="24"/>
          <w:szCs w:val="24"/>
        </w:rPr>
        <w:t>ward- and Peabody Award-winning producer.  His multi-media company, Blumhouse Productions, pioneered a new model of studio filmmaking: producing high-quality, micro-budget films.</w:t>
      </w:r>
    </w:p>
    <w:p w14:paraId="3039A6F3"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Blumhouse, which is in the midst of a 10-year first-look deal with Universal Pictures, has produced the highly profitable </w:t>
      </w:r>
      <w:r w:rsidRPr="0095394B">
        <w:rPr>
          <w:rFonts w:ascii="Arial" w:hAnsi="Arial" w:cs="Arial"/>
          <w:i/>
          <w:iCs/>
          <w:sz w:val="24"/>
          <w:szCs w:val="24"/>
        </w:rPr>
        <w:t>The Purge</w:t>
      </w:r>
      <w:r w:rsidRPr="0095394B">
        <w:rPr>
          <w:rFonts w:ascii="Arial" w:hAnsi="Arial" w:cs="Arial"/>
          <w:sz w:val="24"/>
          <w:szCs w:val="24"/>
        </w:rPr>
        <w:t>,</w:t>
      </w:r>
      <w:r w:rsidRPr="0095394B">
        <w:rPr>
          <w:rFonts w:ascii="Arial" w:hAnsi="Arial" w:cs="Arial"/>
          <w:i/>
          <w:iCs/>
          <w:sz w:val="24"/>
          <w:szCs w:val="24"/>
        </w:rPr>
        <w:t xml:space="preserve"> Insidious</w:t>
      </w:r>
      <w:r w:rsidRPr="0095394B">
        <w:rPr>
          <w:rFonts w:ascii="Arial" w:hAnsi="Arial" w:cs="Arial"/>
          <w:sz w:val="24"/>
          <w:szCs w:val="24"/>
        </w:rPr>
        <w:t>,</w:t>
      </w:r>
      <w:r w:rsidRPr="0095394B">
        <w:rPr>
          <w:rFonts w:ascii="Arial" w:hAnsi="Arial" w:cs="Arial"/>
          <w:i/>
          <w:iCs/>
          <w:sz w:val="24"/>
          <w:szCs w:val="24"/>
        </w:rPr>
        <w:t xml:space="preserve"> Ouija </w:t>
      </w:r>
      <w:r w:rsidRPr="0095394B">
        <w:rPr>
          <w:rFonts w:ascii="Arial" w:hAnsi="Arial" w:cs="Arial"/>
          <w:sz w:val="24"/>
          <w:szCs w:val="24"/>
        </w:rPr>
        <w:t xml:space="preserve">and </w:t>
      </w:r>
      <w:r w:rsidRPr="0095394B">
        <w:rPr>
          <w:rFonts w:ascii="Arial" w:hAnsi="Arial" w:cs="Arial"/>
          <w:i/>
          <w:iCs/>
          <w:sz w:val="24"/>
          <w:szCs w:val="24"/>
        </w:rPr>
        <w:t>Paranormal Activity</w:t>
      </w:r>
      <w:r w:rsidRPr="0095394B">
        <w:rPr>
          <w:rFonts w:ascii="Arial" w:hAnsi="Arial" w:cs="Arial"/>
          <w:sz w:val="24"/>
          <w:szCs w:val="24"/>
        </w:rPr>
        <w:t> franchises, which have grossed approximately $2 billion worldwide.  Blumhouse’s model began with the original </w:t>
      </w:r>
      <w:r w:rsidRPr="0095394B">
        <w:rPr>
          <w:rFonts w:ascii="Arial" w:hAnsi="Arial" w:cs="Arial"/>
          <w:i/>
          <w:iCs/>
          <w:sz w:val="24"/>
          <w:szCs w:val="24"/>
        </w:rPr>
        <w:t>Paranormal Activity</w:t>
      </w:r>
      <w:r w:rsidRPr="0095394B">
        <w:rPr>
          <w:rFonts w:ascii="Arial" w:hAnsi="Arial" w:cs="Arial"/>
          <w:sz w:val="24"/>
          <w:szCs w:val="24"/>
        </w:rPr>
        <w:t>,</w:t>
      </w:r>
      <w:r w:rsidRPr="0095394B">
        <w:rPr>
          <w:rFonts w:ascii="Arial" w:hAnsi="Arial" w:cs="Arial"/>
          <w:i/>
          <w:iCs/>
          <w:sz w:val="24"/>
          <w:szCs w:val="24"/>
        </w:rPr>
        <w:t> </w:t>
      </w:r>
      <w:r w:rsidRPr="0095394B">
        <w:rPr>
          <w:rFonts w:ascii="Arial" w:hAnsi="Arial" w:cs="Arial"/>
          <w:sz w:val="24"/>
          <w:szCs w:val="24"/>
        </w:rPr>
        <w:t>which was made for $15,000 and was released by Paramount Pictures, grossing approximately $200 million worldwide, making it the most profitable film in the history of Hollywood.  </w:t>
      </w:r>
    </w:p>
    <w:p w14:paraId="2EC68B13"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Blum, who was nominated for an Academy Award</w:t>
      </w:r>
      <w:r w:rsidRPr="0095394B">
        <w:rPr>
          <w:rFonts w:ascii="Arial" w:hAnsi="Arial" w:cs="Arial"/>
          <w:sz w:val="24"/>
          <w:szCs w:val="24"/>
          <w:vertAlign w:val="superscript"/>
        </w:rPr>
        <w:t xml:space="preserve">® </w:t>
      </w:r>
      <w:r w:rsidRPr="0095394B">
        <w:rPr>
          <w:rFonts w:ascii="Arial" w:hAnsi="Arial" w:cs="Arial"/>
          <w:sz w:val="24"/>
          <w:szCs w:val="24"/>
        </w:rPr>
        <w:t>for producing </w:t>
      </w:r>
      <w:r w:rsidRPr="0095394B">
        <w:rPr>
          <w:rFonts w:ascii="Arial" w:hAnsi="Arial" w:cs="Arial"/>
          <w:i/>
          <w:iCs/>
          <w:sz w:val="24"/>
          <w:szCs w:val="24"/>
        </w:rPr>
        <w:t>Whiplash</w:t>
      </w:r>
      <w:r w:rsidRPr="0095394B">
        <w:rPr>
          <w:rFonts w:ascii="Arial" w:hAnsi="Arial" w:cs="Arial"/>
          <w:sz w:val="24"/>
          <w:szCs w:val="24"/>
        </w:rPr>
        <w:t>, was added to </w:t>
      </w:r>
      <w:r w:rsidRPr="0095394B">
        <w:rPr>
          <w:rFonts w:ascii="Arial" w:hAnsi="Arial" w:cs="Arial"/>
          <w:i/>
          <w:iCs/>
          <w:sz w:val="24"/>
          <w:szCs w:val="24"/>
        </w:rPr>
        <w:t>Vanity Fair</w:t>
      </w:r>
      <w:r w:rsidRPr="0095394B">
        <w:rPr>
          <w:rFonts w:ascii="Arial" w:hAnsi="Arial" w:cs="Arial"/>
          <w:sz w:val="24"/>
          <w:szCs w:val="24"/>
        </w:rPr>
        <w:t>’s “New Establishment List 2015” and received the Producer of the Year Award at 2016’s CinemaCon.</w:t>
      </w:r>
    </w:p>
    <w:p w14:paraId="11D226BB"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For television, Blum </w:t>
      </w:r>
      <w:r w:rsidRPr="0095394B">
        <w:rPr>
          <w:rFonts w:ascii="Arial" w:hAnsi="Arial" w:cs="Arial"/>
          <w:sz w:val="24"/>
          <w:szCs w:val="24"/>
          <w:lang w:val="nl-NL"/>
        </w:rPr>
        <w:t>won</w:t>
      </w:r>
      <w:r w:rsidRPr="0095394B">
        <w:rPr>
          <w:rFonts w:ascii="Arial" w:hAnsi="Arial" w:cs="Arial"/>
          <w:sz w:val="24"/>
          <w:szCs w:val="24"/>
        </w:rPr>
        <w:t> Primetime </w:t>
      </w:r>
      <w:r w:rsidRPr="0095394B">
        <w:rPr>
          <w:rFonts w:ascii="Arial" w:hAnsi="Arial" w:cs="Arial"/>
          <w:sz w:val="24"/>
          <w:szCs w:val="24"/>
          <w:lang w:val="da-DK"/>
        </w:rPr>
        <w:t>Emmy Awards</w:t>
      </w:r>
      <w:r w:rsidRPr="0095394B">
        <w:rPr>
          <w:rFonts w:ascii="Arial" w:hAnsi="Arial" w:cs="Arial"/>
          <w:sz w:val="24"/>
          <w:szCs w:val="24"/>
        </w:rPr>
        <w:t> for producing HBO’s </w:t>
      </w:r>
      <w:r w:rsidRPr="0095394B">
        <w:rPr>
          <w:rFonts w:ascii="Arial" w:hAnsi="Arial" w:cs="Arial"/>
          <w:i/>
          <w:iCs/>
          <w:sz w:val="24"/>
          <w:szCs w:val="24"/>
        </w:rPr>
        <w:t>The Normal Heart </w:t>
      </w:r>
      <w:r w:rsidRPr="0095394B">
        <w:rPr>
          <w:rFonts w:ascii="Arial" w:hAnsi="Arial" w:cs="Arial"/>
          <w:sz w:val="24"/>
          <w:szCs w:val="24"/>
        </w:rPr>
        <w:t>and </w:t>
      </w:r>
      <w:r w:rsidRPr="0095394B">
        <w:rPr>
          <w:rFonts w:ascii="Arial" w:hAnsi="Arial" w:cs="Arial"/>
          <w:i/>
          <w:iCs/>
          <w:sz w:val="24"/>
          <w:szCs w:val="24"/>
        </w:rPr>
        <w:t>The Jinx: The Life and Deaths of Robert Durst</w:t>
      </w:r>
      <w:r w:rsidRPr="0095394B">
        <w:rPr>
          <w:rFonts w:ascii="Arial" w:hAnsi="Arial" w:cs="Arial"/>
          <w:sz w:val="24"/>
          <w:szCs w:val="24"/>
        </w:rPr>
        <w:t>; he also produced the Peabody Award winner </w:t>
      </w:r>
      <w:r w:rsidRPr="0095394B">
        <w:rPr>
          <w:rFonts w:ascii="Arial" w:hAnsi="Arial" w:cs="Arial"/>
          <w:i/>
          <w:iCs/>
          <w:sz w:val="24"/>
          <w:szCs w:val="24"/>
        </w:rPr>
        <w:t>How to Dance in Ohio</w:t>
      </w:r>
      <w:r w:rsidRPr="0095394B">
        <w:rPr>
          <w:rFonts w:ascii="Arial" w:hAnsi="Arial" w:cs="Arial"/>
          <w:sz w:val="24"/>
          <w:szCs w:val="24"/>
        </w:rPr>
        <w:t>.  Blumhouse is currently producing HBO’s </w:t>
      </w:r>
      <w:r w:rsidRPr="0095394B">
        <w:rPr>
          <w:rFonts w:ascii="Arial" w:hAnsi="Arial" w:cs="Arial"/>
          <w:i/>
          <w:iCs/>
          <w:sz w:val="24"/>
          <w:szCs w:val="24"/>
        </w:rPr>
        <w:t>Sharp Objects</w:t>
      </w:r>
      <w:r w:rsidRPr="0095394B">
        <w:rPr>
          <w:rFonts w:ascii="Arial" w:hAnsi="Arial" w:cs="Arial"/>
          <w:sz w:val="24"/>
          <w:szCs w:val="24"/>
        </w:rPr>
        <w:t>, based on Gillian Flynn’s best-selling novel, which stars Amy Adams.</w:t>
      </w:r>
    </w:p>
    <w:p w14:paraId="46248AB5"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Blumhouse has recently expanded its multi-platform offerings by launching BH Tilt, a distribution company that takes advantage of new marketing strategies; Blumhouse.com, a consumer-facing web site for all things scary; and Blumhouse Live, which produces live, hair-raising events for companies like AB InBev.</w:t>
      </w:r>
    </w:p>
    <w:p w14:paraId="02EA1321"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Blumhouse has also produced a variety of live events, including The Blumhouse of Horrors, a haunted-house experience in the heart of downtown Los Angeles.</w:t>
      </w:r>
    </w:p>
    <w:p w14:paraId="68EC9681"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Blum is a member of the Sundance Institute’s Director’s Advisory Group.  Before Blumhouse, Blum served as co-head of the acquisitions and co-productions department at Miramax Films in New York.  He began his career as the producing director of the Malaparte Theater Company, which was founded by Ethan Hawke.</w:t>
      </w:r>
    </w:p>
    <w:p w14:paraId="5756B193" w14:textId="77777777" w:rsidR="007031E6" w:rsidRPr="0095394B" w:rsidRDefault="007031E6" w:rsidP="007031E6">
      <w:pPr>
        <w:pStyle w:val="NoSpacing"/>
        <w:spacing w:line="360" w:lineRule="auto"/>
        <w:rPr>
          <w:rFonts w:ascii="Arial" w:hAnsi="Arial" w:cs="Arial"/>
          <w:sz w:val="24"/>
          <w:szCs w:val="24"/>
        </w:rPr>
      </w:pPr>
    </w:p>
    <w:p w14:paraId="33E735A9"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lastRenderedPageBreak/>
        <w:t>EDWARD H. HAMM, JR., p.g.a.</w:t>
      </w:r>
      <w:r w:rsidRPr="0095394B">
        <w:rPr>
          <w:rFonts w:ascii="Arial" w:hAnsi="Arial" w:cs="Arial"/>
          <w:sz w:val="24"/>
          <w:szCs w:val="24"/>
        </w:rPr>
        <w:t xml:space="preserve"> (Produced by) and producer Sean McKittrick formed Darko Entertainment in 2007 to produce and finance director-driven films by supporting filmmakers with unique voices and helping their films reach a wider audience.  The diverse range of Darko films for which Hamm served as executive producer include Jason Bateman’s directorial debut </w:t>
      </w:r>
      <w:r w:rsidRPr="0095394B">
        <w:rPr>
          <w:rFonts w:ascii="Arial" w:hAnsi="Arial" w:cs="Arial"/>
          <w:i/>
          <w:sz w:val="24"/>
          <w:szCs w:val="24"/>
        </w:rPr>
        <w:t>Bad Words</w:t>
      </w:r>
      <w:r w:rsidRPr="0095394B">
        <w:rPr>
          <w:rFonts w:ascii="Arial" w:hAnsi="Arial" w:cs="Arial"/>
          <w:sz w:val="24"/>
          <w:szCs w:val="24"/>
        </w:rPr>
        <w:t>, which starred Bateman as a high school dropout who discovers a loophole that allows him to enter the Golden Quill National Spelling Bee and was picked up for distribution by Focus Features following its premiere at the 2013 Toronto International Film Festival.</w:t>
      </w:r>
    </w:p>
    <w:p w14:paraId="48026564"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Other Darko films include</w:t>
      </w:r>
      <w:r w:rsidRPr="0095394B">
        <w:t xml:space="preserve"> </w:t>
      </w:r>
      <w:r w:rsidRPr="0095394B">
        <w:rPr>
          <w:rFonts w:ascii="Arial" w:hAnsi="Arial" w:cs="Arial"/>
          <w:sz w:val="24"/>
          <w:szCs w:val="24"/>
        </w:rPr>
        <w:t xml:space="preserve">John Ridley’s </w:t>
      </w:r>
      <w:r w:rsidRPr="0095394B">
        <w:rPr>
          <w:rFonts w:ascii="Arial" w:hAnsi="Arial" w:cs="Arial"/>
          <w:i/>
          <w:sz w:val="24"/>
          <w:szCs w:val="24"/>
        </w:rPr>
        <w:t>Jimi: All Is by My Side</w:t>
      </w:r>
      <w:r w:rsidRPr="0095394B">
        <w:rPr>
          <w:rFonts w:ascii="Arial" w:hAnsi="Arial" w:cs="Arial"/>
          <w:sz w:val="24"/>
          <w:szCs w:val="24"/>
        </w:rPr>
        <w:t>, which starred André Benjamin as Jimi Hendrix in an intimate story of how Jimmy James became the music legend, which premiered at the 2013 Toronto International Film Festival; the co-directorial debut of actors/screenwriters Thomas Lennon and Robert Ben Garant’s</w:t>
      </w:r>
      <w:r w:rsidRPr="0095394B">
        <w:rPr>
          <w:rFonts w:ascii="Arial" w:hAnsi="Arial" w:cs="Arial"/>
          <w:i/>
          <w:sz w:val="24"/>
          <w:szCs w:val="24"/>
        </w:rPr>
        <w:t xml:space="preserve"> Hell Baby</w:t>
      </w:r>
      <w:r w:rsidRPr="0095394B">
        <w:rPr>
          <w:rFonts w:ascii="Arial" w:hAnsi="Arial" w:cs="Arial"/>
          <w:sz w:val="24"/>
          <w:szCs w:val="24"/>
        </w:rPr>
        <w:t xml:space="preserve">, which starred Rob Corddry and Leslie Bibb as an expectant couple who move into the most haunted house in New Orleans and must call upon the services of the Vatican’s elite exorcism team to save them from their demonic baby, and had its world premiere at the 2013 Sundance Film Festival; and writer/director Bobcat Goldthwait’s critically acclaimed films </w:t>
      </w:r>
      <w:r w:rsidRPr="0095394B">
        <w:rPr>
          <w:rFonts w:ascii="Arial" w:hAnsi="Arial" w:cs="Arial"/>
          <w:i/>
          <w:sz w:val="24"/>
          <w:szCs w:val="24"/>
        </w:rPr>
        <w:t>God Bless America</w:t>
      </w:r>
      <w:r w:rsidRPr="0095394B">
        <w:rPr>
          <w:rFonts w:ascii="Arial" w:hAnsi="Arial" w:cs="Arial"/>
          <w:sz w:val="24"/>
          <w:szCs w:val="24"/>
        </w:rPr>
        <w:t xml:space="preserve">, which starred Joel Murray, and </w:t>
      </w:r>
      <w:r w:rsidRPr="0095394B">
        <w:rPr>
          <w:rFonts w:ascii="Arial" w:hAnsi="Arial" w:cs="Arial"/>
          <w:i/>
          <w:sz w:val="24"/>
          <w:szCs w:val="24"/>
        </w:rPr>
        <w:t>World’s Greatest Dad</w:t>
      </w:r>
      <w:r w:rsidRPr="0095394B">
        <w:rPr>
          <w:rFonts w:ascii="Arial" w:hAnsi="Arial" w:cs="Arial"/>
          <w:sz w:val="24"/>
          <w:szCs w:val="24"/>
        </w:rPr>
        <w:t>, which starred the late Robin Williams.</w:t>
      </w:r>
    </w:p>
    <w:p w14:paraId="1EF894BB"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2016, Hamm and McKittrick along with Movie Package Company’s Ray Mansfield and Shaun Redick formed QC Entertainment, a partnership which finances and produces director-driven films.   A one-stop solution entertainment finance and production company, QC develops, produces on set, finances productions, handles sales and distribution and everything in between. </w:t>
      </w:r>
    </w:p>
    <w:p w14:paraId="416E96E3"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Among QC projects include Zoe Lister-Jones’ directorial debut </w:t>
      </w:r>
      <w:r w:rsidRPr="0095394B">
        <w:rPr>
          <w:rFonts w:ascii="Arial" w:hAnsi="Arial" w:cs="Arial"/>
          <w:i/>
          <w:sz w:val="24"/>
          <w:szCs w:val="24"/>
        </w:rPr>
        <w:t>Band Aid</w:t>
      </w:r>
      <w:r w:rsidRPr="0095394B">
        <w:rPr>
          <w:rFonts w:ascii="Arial" w:hAnsi="Arial" w:cs="Arial"/>
          <w:sz w:val="24"/>
          <w:szCs w:val="24"/>
        </w:rPr>
        <w:t xml:space="preserve">, starring Lister-Jones, Adam Pally and Fred Armisen, centering around a couple who can’t stop fighting and embark on a last-ditch effort to save their marriage: turning their fights into songs and starting a band, which premiered at the Sundance Film Festival in U.S. Dramatic Competition; producing and financing the true crime thriller </w:t>
      </w:r>
      <w:r w:rsidRPr="0095394B">
        <w:rPr>
          <w:rFonts w:ascii="Arial" w:hAnsi="Arial" w:cs="Arial"/>
          <w:i/>
          <w:sz w:val="24"/>
          <w:szCs w:val="24"/>
        </w:rPr>
        <w:t>Green River Killer</w:t>
      </w:r>
      <w:r w:rsidRPr="0095394B">
        <w:rPr>
          <w:rFonts w:ascii="Arial" w:hAnsi="Arial" w:cs="Arial"/>
          <w:sz w:val="24"/>
          <w:szCs w:val="24"/>
        </w:rPr>
        <w:t xml:space="preserve">, which will mark the feature film directorial debut of acclaimed actor Michael Sheen who will also star in the film based on his script adapted from the award-winning graphic </w:t>
      </w:r>
      <w:r w:rsidRPr="0095394B">
        <w:rPr>
          <w:rFonts w:ascii="Arial" w:hAnsi="Arial" w:cs="Arial"/>
          <w:sz w:val="24"/>
          <w:szCs w:val="24"/>
        </w:rPr>
        <w:lastRenderedPageBreak/>
        <w:t>novel; and Burr Steers’</w:t>
      </w:r>
      <w:r w:rsidRPr="0095394B">
        <w:rPr>
          <w:rFonts w:ascii="Arial" w:hAnsi="Arial" w:cs="Arial"/>
          <w:i/>
          <w:sz w:val="24"/>
          <w:szCs w:val="24"/>
        </w:rPr>
        <w:t xml:space="preserve"> Pride and Prejudice and Zombies</w:t>
      </w:r>
      <w:r w:rsidRPr="0095394B">
        <w:rPr>
          <w:rFonts w:ascii="Arial" w:hAnsi="Arial" w:cs="Arial"/>
          <w:sz w:val="24"/>
          <w:szCs w:val="24"/>
        </w:rPr>
        <w:t>, a fresh twist on Jane Austen’s classic released by Screen Gems in 2016.</w:t>
      </w:r>
    </w:p>
    <w:p w14:paraId="4A9F4AD8"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addition to his busy feature film slate, Hamm currently is a board member on several corporations including Northern Homelands Company, Mackay Envelope Corporation, Acoma Oil Corporation, Northern Star Foundation, The Hershey Foundation, Hamm Clinic and Maxum Specialty Insurance Group, where he serves as vice president.  He is a graduate of Brown University. </w:t>
      </w:r>
    </w:p>
    <w:p w14:paraId="5C072C24" w14:textId="77777777" w:rsidR="007031E6" w:rsidRPr="0095394B" w:rsidRDefault="007031E6" w:rsidP="007031E6">
      <w:pPr>
        <w:pStyle w:val="NoSpacing"/>
        <w:spacing w:line="360" w:lineRule="auto"/>
        <w:rPr>
          <w:rFonts w:ascii="Arial" w:hAnsi="Arial" w:cs="Arial"/>
          <w:sz w:val="24"/>
          <w:szCs w:val="24"/>
        </w:rPr>
      </w:pPr>
    </w:p>
    <w:p w14:paraId="1A353B98"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RAYMOND MANSFIELD</w:t>
      </w:r>
      <w:r w:rsidRPr="0095394B">
        <w:rPr>
          <w:rFonts w:ascii="Arial" w:hAnsi="Arial" w:cs="Arial"/>
          <w:sz w:val="24"/>
          <w:szCs w:val="24"/>
        </w:rPr>
        <w:t xml:space="preserve"> (Executive Producer) has been integrally involved in film production, as well as production and distribution financing for more than 15 years.</w:t>
      </w:r>
    </w:p>
    <w:p w14:paraId="073BF9E2"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In 2009, he and industry veteran Shaun Redick formed Movie Package Company (MPC), combining their years of professional, entertainment industry experience and executive deal-making in all components of the filmmaking process from creative conception and development to packaging, financing, production and worldwide distribution.</w:t>
      </w:r>
    </w:p>
    <w:p w14:paraId="22EE0767"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Before forming MPC, Mansfield worked with management/production company The Collective, where he undertook a critical role in the Motion Picture Finance and Sales Division.  Mansfield’s efforts at The Collective contributed to the packaging, finance and successful sale and distribution of dozens of high-profile independent films, including multiple Academy-Award</w:t>
      </w:r>
      <w:r w:rsidRPr="0095394B">
        <w:rPr>
          <w:rFonts w:ascii="Arial" w:hAnsi="Arial" w:cs="Arial"/>
          <w:sz w:val="24"/>
          <w:szCs w:val="24"/>
          <w:vertAlign w:val="superscript"/>
          <w:lang w:val="de-DE"/>
        </w:rPr>
        <w:t>®</w:t>
      </w:r>
      <w:r w:rsidRPr="0095394B">
        <w:rPr>
          <w:rFonts w:ascii="Arial" w:hAnsi="Arial" w:cs="Arial"/>
          <w:sz w:val="24"/>
          <w:szCs w:val="24"/>
        </w:rPr>
        <w:t xml:space="preserve"> nominee and Berlin International Film Festival winner </w:t>
      </w:r>
      <w:r w:rsidRPr="0095394B">
        <w:rPr>
          <w:rFonts w:ascii="Arial" w:hAnsi="Arial" w:cs="Arial"/>
          <w:i/>
          <w:sz w:val="24"/>
          <w:szCs w:val="24"/>
        </w:rPr>
        <w:t>The Messenger</w:t>
      </w:r>
      <w:r w:rsidRPr="0095394B">
        <w:rPr>
          <w:rFonts w:ascii="Arial" w:hAnsi="Arial" w:cs="Arial"/>
          <w:sz w:val="24"/>
          <w:szCs w:val="24"/>
        </w:rPr>
        <w:t>, which starred Woody Harrelson, Ben Foster, Steve Buscemi and Samantha Morton.</w:t>
      </w:r>
    </w:p>
    <w:p w14:paraId="209ECC04"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Additionally, Mansfield spent several years working with Bernie Mac and Steven Greener at management/production company 3 Arts Entertainment, where he played a fundamental role in 20</w:t>
      </w:r>
      <w:r w:rsidRPr="0095394B">
        <w:rPr>
          <w:rFonts w:ascii="Arial" w:hAnsi="Arial" w:cs="Arial"/>
          <w:sz w:val="24"/>
          <w:szCs w:val="24"/>
          <w:vertAlign w:val="superscript"/>
        </w:rPr>
        <w:t>th</w:t>
      </w:r>
      <w:r w:rsidRPr="0095394B">
        <w:rPr>
          <w:rFonts w:ascii="Arial" w:hAnsi="Arial" w:cs="Arial"/>
          <w:sz w:val="24"/>
          <w:szCs w:val="24"/>
        </w:rPr>
        <w:t xml:space="preserve"> Century Fox’s television series </w:t>
      </w:r>
      <w:r w:rsidRPr="0095394B">
        <w:rPr>
          <w:rFonts w:ascii="Arial" w:hAnsi="Arial" w:cs="Arial"/>
          <w:bCs/>
          <w:i/>
          <w:sz w:val="24"/>
          <w:szCs w:val="24"/>
        </w:rPr>
        <w:t>The Bernie Mac Show</w:t>
      </w:r>
      <w:r w:rsidRPr="0095394B">
        <w:rPr>
          <w:rFonts w:ascii="Arial" w:hAnsi="Arial" w:cs="Arial"/>
          <w:sz w:val="24"/>
          <w:szCs w:val="24"/>
        </w:rPr>
        <w:t xml:space="preserve">, and feature films </w:t>
      </w:r>
      <w:r w:rsidRPr="0095394B">
        <w:rPr>
          <w:rFonts w:ascii="Arial" w:hAnsi="Arial" w:cs="Arial"/>
          <w:i/>
          <w:sz w:val="24"/>
          <w:szCs w:val="24"/>
        </w:rPr>
        <w:t>Mr. 3000</w:t>
      </w:r>
      <w:r w:rsidRPr="0095394B">
        <w:rPr>
          <w:rFonts w:ascii="Arial" w:hAnsi="Arial" w:cs="Arial"/>
          <w:sz w:val="24"/>
          <w:szCs w:val="24"/>
        </w:rPr>
        <w:t xml:space="preserve"> and </w:t>
      </w:r>
      <w:r w:rsidRPr="0095394B">
        <w:rPr>
          <w:rFonts w:ascii="Arial" w:hAnsi="Arial" w:cs="Arial"/>
          <w:i/>
          <w:sz w:val="24"/>
          <w:szCs w:val="24"/>
        </w:rPr>
        <w:t>Guess Who</w:t>
      </w:r>
      <w:r w:rsidRPr="0095394B">
        <w:rPr>
          <w:rFonts w:ascii="Arial" w:hAnsi="Arial" w:cs="Arial"/>
          <w:sz w:val="24"/>
          <w:szCs w:val="24"/>
        </w:rPr>
        <w:t>.</w:t>
      </w:r>
    </w:p>
    <w:p w14:paraId="070587E1"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2016, MPC’s Mansfield and Redick along with Darko Entertainment’s Sean McKittrick and Ted Hamm formed QC Entertainment, a partnership which finances and produces director-driven films.   A one-stop solution entertainment finance and </w:t>
      </w:r>
      <w:r w:rsidRPr="0095394B">
        <w:rPr>
          <w:rFonts w:ascii="Arial" w:hAnsi="Arial" w:cs="Arial"/>
          <w:sz w:val="24"/>
          <w:szCs w:val="24"/>
        </w:rPr>
        <w:lastRenderedPageBreak/>
        <w:t>production company, QC develops, produces on-set, finances productions, handles sales and distribution and everything in between.</w:t>
      </w:r>
    </w:p>
    <w:p w14:paraId="7A3A6EB8"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QC projects include Zoe Lister-Jones’ directorial debut </w:t>
      </w:r>
      <w:r w:rsidRPr="0095394B">
        <w:rPr>
          <w:rFonts w:ascii="Arial" w:hAnsi="Arial" w:cs="Arial"/>
          <w:i/>
          <w:sz w:val="24"/>
          <w:szCs w:val="24"/>
        </w:rPr>
        <w:t>Band Aid</w:t>
      </w:r>
      <w:r w:rsidRPr="0095394B">
        <w:rPr>
          <w:rFonts w:ascii="Arial" w:hAnsi="Arial" w:cs="Arial"/>
          <w:sz w:val="24"/>
          <w:szCs w:val="24"/>
        </w:rPr>
        <w:t xml:space="preserve">, starring Lister-Jones, Adam Pally and Fred Armisen, centering around a couple who can’t stop fighting and embark on a last-ditch effort to save their marriage: turning their fights into songs and starting a band, which premiered at the Sundance Film Festival in U.S. Dramatic Competition; producing and financing the true-crime thriller </w:t>
      </w:r>
      <w:r w:rsidRPr="0095394B">
        <w:rPr>
          <w:rFonts w:ascii="Arial" w:hAnsi="Arial" w:cs="Arial"/>
          <w:i/>
          <w:sz w:val="24"/>
          <w:szCs w:val="24"/>
        </w:rPr>
        <w:t>Green River Killer</w:t>
      </w:r>
      <w:r w:rsidRPr="0095394B">
        <w:rPr>
          <w:rFonts w:ascii="Arial" w:hAnsi="Arial" w:cs="Arial"/>
          <w:sz w:val="24"/>
          <w:szCs w:val="24"/>
        </w:rPr>
        <w:t>, which will mark the feature film directorial debut of acclaimed actor Michael Sheen who will also star in the film based on his script adapted from the award-winning graphic novel; and Burr Steers’</w:t>
      </w:r>
      <w:r w:rsidRPr="0095394B">
        <w:rPr>
          <w:rFonts w:ascii="Arial" w:hAnsi="Arial" w:cs="Arial"/>
          <w:i/>
          <w:sz w:val="24"/>
          <w:szCs w:val="24"/>
        </w:rPr>
        <w:t xml:space="preserve"> Pride and Prejudice and Zombies</w:t>
      </w:r>
      <w:r w:rsidRPr="0095394B">
        <w:rPr>
          <w:rFonts w:ascii="Arial" w:hAnsi="Arial" w:cs="Arial"/>
          <w:sz w:val="24"/>
          <w:szCs w:val="24"/>
        </w:rPr>
        <w:t>, a fresh twist on Jane Austen’s classic released by Screen Gems in 2016.</w:t>
      </w:r>
    </w:p>
    <w:p w14:paraId="2EB67A96"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Mansfield graduated from the University of Texas at Austin.</w:t>
      </w:r>
    </w:p>
    <w:p w14:paraId="29899C25" w14:textId="77777777" w:rsidR="007031E6" w:rsidRPr="0095394B" w:rsidRDefault="007031E6" w:rsidP="007031E6">
      <w:pPr>
        <w:pStyle w:val="NoSpacing"/>
        <w:spacing w:line="360" w:lineRule="auto"/>
        <w:rPr>
          <w:rFonts w:ascii="Arial" w:hAnsi="Arial" w:cs="Arial"/>
          <w:sz w:val="24"/>
          <w:szCs w:val="24"/>
        </w:rPr>
      </w:pPr>
    </w:p>
    <w:p w14:paraId="1F37EE24" w14:textId="77777777" w:rsidR="007031E6" w:rsidRPr="0095394B" w:rsidRDefault="007031E6" w:rsidP="007031E6">
      <w:pPr>
        <w:spacing w:line="360" w:lineRule="auto"/>
        <w:ind w:firstLine="720"/>
        <w:rPr>
          <w:rFonts w:ascii="Arial" w:hAnsi="Arial" w:cs="Arial"/>
        </w:rPr>
      </w:pPr>
      <w:r w:rsidRPr="0095394B">
        <w:rPr>
          <w:rFonts w:ascii="Arial" w:hAnsi="Arial" w:cs="Arial"/>
          <w:b/>
        </w:rPr>
        <w:t>COUPER SAMUELSON</w:t>
      </w:r>
      <w:r w:rsidRPr="0095394B">
        <w:rPr>
          <w:rFonts w:ascii="Arial" w:hAnsi="Arial" w:cs="Arial"/>
        </w:rPr>
        <w:t xml:space="preserve"> (Executive Producer) is the president of feature films at Blumhouse Productions.  Blumhouse, which has a first-look deal with Universal Pictures, has produced the highly profitable</w:t>
      </w:r>
      <w:r w:rsidRPr="0095394B">
        <w:rPr>
          <w:rStyle w:val="apple-converted-space"/>
          <w:rFonts w:ascii="Arial" w:hAnsi="Arial" w:cs="Arial"/>
        </w:rPr>
        <w:t> </w:t>
      </w:r>
      <w:r w:rsidRPr="0095394B">
        <w:rPr>
          <w:rFonts w:ascii="Arial" w:hAnsi="Arial" w:cs="Arial"/>
          <w:i/>
          <w:iCs/>
        </w:rPr>
        <w:t>Paranormal Activity</w:t>
      </w:r>
      <w:r w:rsidRPr="0095394B">
        <w:rPr>
          <w:rFonts w:ascii="Arial" w:hAnsi="Arial" w:cs="Arial"/>
          <w:iCs/>
        </w:rPr>
        <w:t>,</w:t>
      </w:r>
      <w:r w:rsidRPr="0095394B">
        <w:rPr>
          <w:rFonts w:ascii="Arial" w:hAnsi="Arial" w:cs="Arial"/>
          <w:i/>
          <w:iCs/>
        </w:rPr>
        <w:t xml:space="preserve"> The Purge</w:t>
      </w:r>
      <w:r w:rsidRPr="0095394B">
        <w:rPr>
          <w:rFonts w:ascii="Arial" w:hAnsi="Arial" w:cs="Arial"/>
          <w:iCs/>
        </w:rPr>
        <w:t>,</w:t>
      </w:r>
      <w:r w:rsidRPr="0095394B">
        <w:rPr>
          <w:rFonts w:ascii="Arial" w:hAnsi="Arial" w:cs="Arial"/>
          <w:i/>
          <w:iCs/>
        </w:rPr>
        <w:t xml:space="preserve"> Insidious </w:t>
      </w:r>
      <w:r w:rsidRPr="0095394B">
        <w:rPr>
          <w:rFonts w:ascii="Arial" w:hAnsi="Arial" w:cs="Arial"/>
        </w:rPr>
        <w:t>and</w:t>
      </w:r>
      <w:r w:rsidRPr="0095394B">
        <w:rPr>
          <w:rStyle w:val="apple-converted-space"/>
          <w:rFonts w:ascii="Arial" w:hAnsi="Arial" w:cs="Arial"/>
        </w:rPr>
        <w:t> </w:t>
      </w:r>
      <w:r w:rsidRPr="0095394B">
        <w:rPr>
          <w:rFonts w:ascii="Arial" w:hAnsi="Arial" w:cs="Arial"/>
          <w:i/>
          <w:iCs/>
        </w:rPr>
        <w:t>Ouija</w:t>
      </w:r>
      <w:r w:rsidRPr="0095394B">
        <w:rPr>
          <w:rStyle w:val="apple-converted-space"/>
          <w:rFonts w:ascii="Arial" w:hAnsi="Arial" w:cs="Arial"/>
        </w:rPr>
        <w:t> </w:t>
      </w:r>
      <w:r w:rsidRPr="0095394B">
        <w:rPr>
          <w:rFonts w:ascii="Arial" w:hAnsi="Arial" w:cs="Arial"/>
        </w:rPr>
        <w:t xml:space="preserve">franchises, which have grossed more than $1.7 billion worldwide. </w:t>
      </w:r>
    </w:p>
    <w:p w14:paraId="3FB7A57B" w14:textId="77777777" w:rsidR="007031E6" w:rsidRPr="0095394B" w:rsidRDefault="007031E6" w:rsidP="007031E6">
      <w:pPr>
        <w:spacing w:line="360" w:lineRule="auto"/>
        <w:ind w:firstLine="720"/>
        <w:rPr>
          <w:rFonts w:ascii="Arial" w:hAnsi="Arial" w:cs="Arial"/>
        </w:rPr>
      </w:pPr>
      <w:r w:rsidRPr="0095394B">
        <w:rPr>
          <w:rFonts w:ascii="Arial" w:hAnsi="Arial" w:cs="Arial"/>
        </w:rPr>
        <w:t xml:space="preserve">Blumhouse’s model began with the original </w:t>
      </w:r>
      <w:r w:rsidRPr="0095394B">
        <w:rPr>
          <w:rFonts w:ascii="Arial" w:hAnsi="Arial" w:cs="Arial"/>
          <w:i/>
          <w:iCs/>
        </w:rPr>
        <w:t>Paranormal Activity</w:t>
      </w:r>
      <w:r w:rsidRPr="0095394B">
        <w:rPr>
          <w:rFonts w:ascii="Arial" w:hAnsi="Arial" w:cs="Arial"/>
        </w:rPr>
        <w:t xml:space="preserve">, which was made for $15,000 and grossed approximately $200 million worldwide, making it the most profitable film in Hollywood history.  Blumhouse’s award-winning projects include </w:t>
      </w:r>
      <w:r w:rsidRPr="0095394B">
        <w:rPr>
          <w:rFonts w:ascii="Arial" w:hAnsi="Arial" w:cs="Arial"/>
          <w:i/>
          <w:iCs/>
        </w:rPr>
        <w:t>The Normal Heart</w:t>
      </w:r>
      <w:r w:rsidRPr="0095394B">
        <w:rPr>
          <w:rStyle w:val="apple-converted-space"/>
          <w:rFonts w:ascii="Arial" w:hAnsi="Arial" w:cs="Arial"/>
        </w:rPr>
        <w:t> </w:t>
      </w:r>
      <w:r w:rsidRPr="0095394B">
        <w:rPr>
          <w:rFonts w:ascii="Arial" w:hAnsi="Arial" w:cs="Arial"/>
        </w:rPr>
        <w:t>and</w:t>
      </w:r>
      <w:r w:rsidRPr="0095394B">
        <w:rPr>
          <w:rStyle w:val="apple-converted-space"/>
          <w:rFonts w:ascii="Arial" w:hAnsi="Arial" w:cs="Arial"/>
        </w:rPr>
        <w:t> </w:t>
      </w:r>
      <w:r w:rsidRPr="0095394B">
        <w:rPr>
          <w:rFonts w:ascii="Arial" w:hAnsi="Arial" w:cs="Arial"/>
          <w:i/>
          <w:iCs/>
        </w:rPr>
        <w:t>Whiplash</w:t>
      </w:r>
      <w:r w:rsidRPr="0095394B">
        <w:rPr>
          <w:rFonts w:ascii="Arial" w:hAnsi="Arial" w:cs="Arial"/>
        </w:rPr>
        <w:t>, the latter of which Samuelson incubated from a Blumhouse-produced short film to the lowest-budget feature film in Hollywood history to win three Oscars</w:t>
      </w:r>
      <w:r w:rsidRPr="0095394B">
        <w:rPr>
          <w:rFonts w:ascii="Arial" w:hAnsi="Arial" w:cs="Arial"/>
          <w:vertAlign w:val="superscript"/>
          <w:lang w:val="de-DE"/>
        </w:rPr>
        <w:t>®</w:t>
      </w:r>
      <w:r w:rsidRPr="0095394B">
        <w:rPr>
          <w:rFonts w:ascii="Arial" w:hAnsi="Arial" w:cs="Arial"/>
        </w:rPr>
        <w:t>. </w:t>
      </w:r>
    </w:p>
    <w:p w14:paraId="035447B0" w14:textId="77777777" w:rsidR="007031E6" w:rsidRPr="0095394B" w:rsidRDefault="007031E6" w:rsidP="007031E6">
      <w:pPr>
        <w:spacing w:line="360" w:lineRule="auto"/>
        <w:ind w:firstLine="720"/>
        <w:rPr>
          <w:rFonts w:ascii="Arial" w:hAnsi="Arial" w:cs="Arial"/>
        </w:rPr>
      </w:pPr>
      <w:r w:rsidRPr="0095394B">
        <w:rPr>
          <w:rFonts w:ascii="Arial" w:hAnsi="Arial" w:cs="Arial"/>
        </w:rPr>
        <w:t>In 2015, he shepherded the critically acclaimed thriller </w:t>
      </w:r>
      <w:r w:rsidRPr="0095394B">
        <w:rPr>
          <w:rFonts w:ascii="Arial" w:hAnsi="Arial" w:cs="Arial"/>
          <w:i/>
          <w:iCs/>
        </w:rPr>
        <w:t>The Gift</w:t>
      </w:r>
      <w:r w:rsidRPr="0095394B">
        <w:rPr>
          <w:rFonts w:ascii="Arial" w:hAnsi="Arial" w:cs="Arial"/>
        </w:rPr>
        <w:t xml:space="preserve">, which was the directorial debut of Joel Edgerton, and the path-breaking supernatural thriller </w:t>
      </w:r>
      <w:r w:rsidRPr="0095394B">
        <w:rPr>
          <w:rFonts w:ascii="Arial" w:hAnsi="Arial" w:cs="Arial"/>
          <w:i/>
          <w:iCs/>
        </w:rPr>
        <w:t>Unfriended</w:t>
      </w:r>
      <w:r w:rsidRPr="0095394B">
        <w:rPr>
          <w:rFonts w:ascii="Arial" w:hAnsi="Arial" w:cs="Arial"/>
        </w:rPr>
        <w:t>, which grossed nearly $35 million in the U.S. on a budget of $1 million.</w:t>
      </w:r>
    </w:p>
    <w:p w14:paraId="534EE2E8" w14:textId="77777777" w:rsidR="007031E6" w:rsidRPr="0095394B" w:rsidRDefault="007031E6" w:rsidP="007031E6">
      <w:pPr>
        <w:spacing w:line="360" w:lineRule="auto"/>
        <w:ind w:firstLine="720"/>
        <w:rPr>
          <w:rFonts w:ascii="Arial" w:hAnsi="Arial" w:cs="Arial"/>
        </w:rPr>
      </w:pPr>
      <w:r w:rsidRPr="0095394B">
        <w:rPr>
          <w:rFonts w:ascii="Arial" w:hAnsi="Arial" w:cs="Arial"/>
        </w:rPr>
        <w:t>Samuelson began his career at Mark Cuban’s 2929, where he co-produced movies including James Gray’s</w:t>
      </w:r>
      <w:r w:rsidRPr="0095394B">
        <w:rPr>
          <w:rStyle w:val="apple-converted-space"/>
          <w:rFonts w:ascii="Arial" w:hAnsi="Arial" w:cs="Arial"/>
        </w:rPr>
        <w:t> </w:t>
      </w:r>
      <w:r w:rsidRPr="0095394B">
        <w:rPr>
          <w:rFonts w:ascii="Arial" w:hAnsi="Arial" w:cs="Arial"/>
          <w:i/>
          <w:iCs/>
        </w:rPr>
        <w:t>We Own the Night</w:t>
      </w:r>
      <w:r w:rsidRPr="0095394B">
        <w:rPr>
          <w:rStyle w:val="apple-converted-space"/>
          <w:rFonts w:ascii="Arial" w:hAnsi="Arial" w:cs="Arial"/>
        </w:rPr>
        <w:t> </w:t>
      </w:r>
      <w:r w:rsidRPr="0095394B">
        <w:rPr>
          <w:rFonts w:ascii="Arial" w:hAnsi="Arial" w:cs="Arial"/>
        </w:rPr>
        <w:t>and</w:t>
      </w:r>
      <w:r w:rsidRPr="0095394B">
        <w:rPr>
          <w:rStyle w:val="apple-converted-space"/>
          <w:rFonts w:ascii="Arial" w:hAnsi="Arial" w:cs="Arial"/>
        </w:rPr>
        <w:t> </w:t>
      </w:r>
      <w:r w:rsidRPr="0095394B">
        <w:rPr>
          <w:rFonts w:ascii="Arial" w:hAnsi="Arial" w:cs="Arial"/>
          <w:i/>
          <w:iCs/>
        </w:rPr>
        <w:t>Two Lovers</w:t>
      </w:r>
      <w:r w:rsidRPr="0095394B">
        <w:rPr>
          <w:rFonts w:ascii="Arial" w:hAnsi="Arial" w:cs="Arial"/>
        </w:rPr>
        <w:t>, both of which were nominated for the Cannes Palme d’Or.</w:t>
      </w:r>
    </w:p>
    <w:p w14:paraId="1463D26D" w14:textId="77777777" w:rsidR="007031E6" w:rsidRPr="0095394B" w:rsidRDefault="007031E6" w:rsidP="007031E6">
      <w:pPr>
        <w:spacing w:line="360" w:lineRule="auto"/>
        <w:rPr>
          <w:rFonts w:ascii="Arial" w:hAnsi="Arial" w:cs="Arial"/>
        </w:rPr>
      </w:pPr>
      <w:r w:rsidRPr="0095394B">
        <w:rPr>
          <w:rFonts w:ascii="Arial" w:hAnsi="Arial" w:cs="Arial"/>
        </w:rPr>
        <w:t> </w:t>
      </w:r>
    </w:p>
    <w:p w14:paraId="548C588B"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lastRenderedPageBreak/>
        <w:t>With almost two decades as one of the industry’s leading motion picture packagers,</w:t>
      </w:r>
      <w:r w:rsidRPr="0095394B">
        <w:rPr>
          <w:rFonts w:ascii="Arial" w:hAnsi="Arial" w:cs="Arial"/>
          <w:b/>
          <w:sz w:val="24"/>
          <w:szCs w:val="24"/>
        </w:rPr>
        <w:t xml:space="preserve"> SHAUN REDICK</w:t>
      </w:r>
      <w:r w:rsidRPr="0095394B">
        <w:rPr>
          <w:rFonts w:ascii="Arial" w:hAnsi="Arial" w:cs="Arial"/>
          <w:sz w:val="24"/>
          <w:szCs w:val="24"/>
        </w:rPr>
        <w:t xml:space="preserve"> (Executive Producer) has successfully solidified himself among a limited number of experts in the field of feature film packaging, financing, production and worldwide distribution. </w:t>
      </w:r>
    </w:p>
    <w:p w14:paraId="272DA823"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In 2009, he and industry veteran Ray Mansfield formed Movie Package Company (MPC), combining their years of professional, entertainment industry experience and executive deal-making in all components of the filmmaking process from creative conception and development to packaging, financing, production and worldwide distribution.</w:t>
      </w:r>
    </w:p>
    <w:p w14:paraId="1D97FFD0"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Before forming MPC, Redick’s extensive level of knowledge and relationships began as a literary and international feature agent working for more than a decade with top writers, directors, stars, producers, financiers and distributors while at two of the industry’s leading talent agencies: International Creative Management (ICM), reporting to former CEO Jeff Berg; and William Morris, working directly with former head of WMA Independent Cassian Elwes.</w:t>
      </w:r>
      <w:r w:rsidRPr="0095394B">
        <w:rPr>
          <w:rFonts w:ascii="MS Gothic" w:eastAsia="MS Gothic" w:hAnsi="MS Gothic" w:cs="MS Gothic" w:hint="eastAsia"/>
          <w:sz w:val="24"/>
          <w:szCs w:val="24"/>
        </w:rPr>
        <w:t>  </w:t>
      </w:r>
    </w:p>
    <w:p w14:paraId="6B3D91C5"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2015, MPC released multiple Independent Spirit Award nominee </w:t>
      </w:r>
      <w:r w:rsidRPr="0095394B">
        <w:rPr>
          <w:rFonts w:ascii="Arial" w:hAnsi="Arial" w:cs="Arial"/>
          <w:i/>
          <w:sz w:val="24"/>
          <w:szCs w:val="24"/>
        </w:rPr>
        <w:t>Kumiko, the Treasure Hunter</w:t>
      </w:r>
      <w:r w:rsidRPr="0095394B">
        <w:rPr>
          <w:rFonts w:ascii="Arial" w:hAnsi="Arial" w:cs="Arial"/>
          <w:sz w:val="24"/>
          <w:szCs w:val="24"/>
        </w:rPr>
        <w:t>, co-produced with Academy Award</w:t>
      </w:r>
      <w:r w:rsidRPr="0095394B">
        <w:rPr>
          <w:rFonts w:ascii="Arial" w:hAnsi="Arial" w:cs="Arial"/>
          <w:sz w:val="24"/>
          <w:szCs w:val="24"/>
          <w:vertAlign w:val="superscript"/>
          <w:lang w:val="de-DE"/>
        </w:rPr>
        <w:t>®</w:t>
      </w:r>
      <w:r w:rsidRPr="0095394B">
        <w:rPr>
          <w:rFonts w:ascii="Arial" w:hAnsi="Arial" w:cs="Arial"/>
          <w:sz w:val="24"/>
          <w:szCs w:val="24"/>
        </w:rPr>
        <w:t xml:space="preserve"> winner Alexander Payne and starring Academy Award</w:t>
      </w:r>
      <w:r w:rsidRPr="0095394B">
        <w:rPr>
          <w:rFonts w:ascii="Arial" w:hAnsi="Arial" w:cs="Arial"/>
          <w:sz w:val="24"/>
          <w:szCs w:val="24"/>
          <w:vertAlign w:val="superscript"/>
          <w:lang w:val="de-DE"/>
        </w:rPr>
        <w:t xml:space="preserve">® </w:t>
      </w:r>
      <w:r w:rsidRPr="0095394B">
        <w:rPr>
          <w:rFonts w:ascii="Arial" w:hAnsi="Arial" w:cs="Arial"/>
          <w:sz w:val="24"/>
          <w:szCs w:val="24"/>
        </w:rPr>
        <w:t xml:space="preserve">nominee Rinko Kikuchi.  Other MPC releases include Rob Reiner’s romantic comedy </w:t>
      </w:r>
      <w:r w:rsidRPr="0095394B">
        <w:rPr>
          <w:rFonts w:ascii="Arial" w:hAnsi="Arial" w:cs="Arial"/>
          <w:i/>
          <w:sz w:val="24"/>
          <w:szCs w:val="24"/>
        </w:rPr>
        <w:t>And So It Goes</w:t>
      </w:r>
      <w:r w:rsidRPr="0095394B">
        <w:rPr>
          <w:rFonts w:ascii="Arial" w:hAnsi="Arial" w:cs="Arial"/>
          <w:sz w:val="24"/>
          <w:szCs w:val="24"/>
        </w:rPr>
        <w:t xml:space="preserve">, which starred Michael Douglas and Diane Keaton; Joe Manganiello’s </w:t>
      </w:r>
      <w:r w:rsidRPr="0095394B">
        <w:rPr>
          <w:rFonts w:ascii="Arial" w:hAnsi="Arial" w:cs="Arial"/>
          <w:i/>
          <w:sz w:val="24"/>
          <w:szCs w:val="24"/>
        </w:rPr>
        <w:t>La Bare</w:t>
      </w:r>
      <w:r w:rsidRPr="0095394B">
        <w:rPr>
          <w:rFonts w:ascii="Arial" w:hAnsi="Arial" w:cs="Arial"/>
          <w:sz w:val="24"/>
          <w:szCs w:val="24"/>
        </w:rPr>
        <w:t xml:space="preserve">, a documentary about the history, lives and culture of the world’s most popular male strip club La Bare Dallas; the highbrow horror thriller </w:t>
      </w:r>
      <w:r w:rsidRPr="0095394B">
        <w:rPr>
          <w:rFonts w:ascii="Arial" w:hAnsi="Arial" w:cs="Arial"/>
          <w:i/>
          <w:sz w:val="24"/>
          <w:szCs w:val="24"/>
        </w:rPr>
        <w:t>Nothing Left to Fear</w:t>
      </w:r>
      <w:r w:rsidRPr="0095394B">
        <w:rPr>
          <w:rFonts w:ascii="Arial" w:hAnsi="Arial" w:cs="Arial"/>
          <w:sz w:val="24"/>
          <w:szCs w:val="24"/>
        </w:rPr>
        <w:t xml:space="preserve">, produced with and featuring original music by iconic rock-star guitarist Slash; and John Stockwell’s </w:t>
      </w:r>
      <w:r w:rsidRPr="0095394B">
        <w:rPr>
          <w:rFonts w:ascii="Arial" w:hAnsi="Arial" w:cs="Arial"/>
          <w:i/>
          <w:sz w:val="24"/>
          <w:szCs w:val="24"/>
        </w:rPr>
        <w:t>In the Blood</w:t>
      </w:r>
      <w:r w:rsidRPr="0095394B">
        <w:rPr>
          <w:rFonts w:ascii="Arial" w:hAnsi="Arial" w:cs="Arial"/>
          <w:sz w:val="24"/>
          <w:szCs w:val="24"/>
        </w:rPr>
        <w:t>, which starred MMA fighter/action-star Gina Carano along with an ensemble cast of Danny Trejo, Stephen Lang and Luis Guzmán.  Additional recent credits include multiple Academy Award</w:t>
      </w:r>
      <w:r w:rsidRPr="0095394B">
        <w:rPr>
          <w:rFonts w:ascii="Arial" w:hAnsi="Arial" w:cs="Arial"/>
          <w:sz w:val="24"/>
          <w:szCs w:val="24"/>
          <w:vertAlign w:val="superscript"/>
          <w:lang w:val="de-DE"/>
        </w:rPr>
        <w:t>®</w:t>
      </w:r>
      <w:r w:rsidRPr="0095394B">
        <w:rPr>
          <w:rFonts w:ascii="Arial" w:hAnsi="Arial" w:cs="Arial"/>
          <w:sz w:val="24"/>
          <w:szCs w:val="24"/>
        </w:rPr>
        <w:t xml:space="preserve"> nominees such as </w:t>
      </w:r>
      <w:r w:rsidRPr="0095394B">
        <w:rPr>
          <w:rFonts w:ascii="Arial" w:hAnsi="Arial" w:cs="Arial"/>
          <w:i/>
          <w:sz w:val="24"/>
          <w:szCs w:val="24"/>
        </w:rPr>
        <w:t>The Messenger</w:t>
      </w:r>
      <w:r w:rsidRPr="0095394B">
        <w:rPr>
          <w:rFonts w:ascii="Arial" w:hAnsi="Arial" w:cs="Arial"/>
          <w:sz w:val="24"/>
          <w:szCs w:val="24"/>
        </w:rPr>
        <w:t xml:space="preserve">, which starred Woody Harrelson, Ben Foster, Steve Buscemi and Samantha Morton; and </w:t>
      </w:r>
      <w:r w:rsidRPr="0095394B">
        <w:rPr>
          <w:rFonts w:ascii="Arial" w:hAnsi="Arial" w:cs="Arial"/>
          <w:i/>
          <w:sz w:val="24"/>
          <w:szCs w:val="24"/>
        </w:rPr>
        <w:t>Powder Blue</w:t>
      </w:r>
      <w:r w:rsidRPr="0095394B">
        <w:rPr>
          <w:rFonts w:ascii="Arial" w:hAnsi="Arial" w:cs="Arial"/>
          <w:sz w:val="24"/>
          <w:szCs w:val="24"/>
        </w:rPr>
        <w:t>, which starred Forest Whitaker, Jessica Biel, Eddie Redmayne, Patrick Swayze and Ray Liotta.</w:t>
      </w:r>
    </w:p>
    <w:p w14:paraId="340E3026"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Before starting MPC, Redick was integrally involved in more than 100 movies, including </w:t>
      </w:r>
      <w:r w:rsidRPr="0095394B">
        <w:rPr>
          <w:rFonts w:ascii="Arial" w:hAnsi="Arial" w:cs="Arial"/>
          <w:i/>
          <w:sz w:val="24"/>
          <w:szCs w:val="24"/>
        </w:rPr>
        <w:t>Thirteen</w:t>
      </w:r>
      <w:r w:rsidRPr="0095394B">
        <w:rPr>
          <w:rFonts w:ascii="Arial" w:hAnsi="Arial" w:cs="Arial"/>
          <w:sz w:val="24"/>
          <w:szCs w:val="24"/>
        </w:rPr>
        <w:t xml:space="preserve">, which starred Evan Rachel Wood and Holly Hunter; </w:t>
      </w:r>
      <w:r w:rsidRPr="0095394B">
        <w:rPr>
          <w:rFonts w:ascii="Arial" w:hAnsi="Arial" w:cs="Arial"/>
          <w:i/>
          <w:sz w:val="24"/>
          <w:szCs w:val="24"/>
        </w:rPr>
        <w:t>The Cooler</w:t>
      </w:r>
      <w:r w:rsidRPr="0095394B">
        <w:rPr>
          <w:rFonts w:ascii="Arial" w:hAnsi="Arial" w:cs="Arial"/>
          <w:sz w:val="24"/>
          <w:szCs w:val="24"/>
        </w:rPr>
        <w:t xml:space="preserve">, </w:t>
      </w:r>
      <w:r w:rsidRPr="0095394B">
        <w:rPr>
          <w:rFonts w:ascii="Arial" w:hAnsi="Arial" w:cs="Arial"/>
          <w:sz w:val="24"/>
          <w:szCs w:val="24"/>
        </w:rPr>
        <w:lastRenderedPageBreak/>
        <w:t>which starred Alec Baldwin and William H. Macy and garnered an Academy Award</w:t>
      </w:r>
      <w:r w:rsidRPr="0095394B">
        <w:rPr>
          <w:rFonts w:ascii="Arial" w:hAnsi="Arial" w:cs="Arial"/>
          <w:sz w:val="24"/>
          <w:szCs w:val="24"/>
          <w:vertAlign w:val="superscript"/>
          <w:lang w:val="de-DE"/>
        </w:rPr>
        <w:t xml:space="preserve">® </w:t>
      </w:r>
      <w:r w:rsidRPr="0095394B">
        <w:rPr>
          <w:rFonts w:ascii="Arial" w:hAnsi="Arial" w:cs="Arial"/>
          <w:sz w:val="24"/>
          <w:szCs w:val="24"/>
        </w:rPr>
        <w:t xml:space="preserve">nomination for Baldwin; </w:t>
      </w:r>
      <w:r w:rsidRPr="0095394B">
        <w:rPr>
          <w:rFonts w:ascii="Arial" w:hAnsi="Arial" w:cs="Arial"/>
          <w:i/>
          <w:sz w:val="24"/>
          <w:szCs w:val="24"/>
        </w:rPr>
        <w:t>Running Scared</w:t>
      </w:r>
      <w:r w:rsidRPr="0095394B">
        <w:rPr>
          <w:rFonts w:ascii="Arial" w:hAnsi="Arial" w:cs="Arial"/>
          <w:sz w:val="24"/>
          <w:szCs w:val="24"/>
        </w:rPr>
        <w:t xml:space="preserve">, which starred the late Paul Walker; MGM’s </w:t>
      </w:r>
      <w:r w:rsidRPr="0095394B">
        <w:rPr>
          <w:rFonts w:ascii="Arial" w:hAnsi="Arial" w:cs="Arial"/>
          <w:i/>
          <w:sz w:val="24"/>
          <w:szCs w:val="24"/>
        </w:rPr>
        <w:t>The Flock</w:t>
      </w:r>
      <w:r w:rsidRPr="0095394B">
        <w:rPr>
          <w:rFonts w:ascii="Arial" w:hAnsi="Arial" w:cs="Arial"/>
          <w:sz w:val="24"/>
          <w:szCs w:val="24"/>
        </w:rPr>
        <w:t xml:space="preserve">, which starred Richard Gere and Claire Danes; </w:t>
      </w:r>
      <w:r w:rsidRPr="0095394B">
        <w:rPr>
          <w:rFonts w:ascii="Arial" w:hAnsi="Arial" w:cs="Arial"/>
          <w:i/>
          <w:sz w:val="24"/>
          <w:szCs w:val="24"/>
        </w:rPr>
        <w:t>The Upside of Anger</w:t>
      </w:r>
      <w:r w:rsidRPr="0095394B">
        <w:rPr>
          <w:rFonts w:ascii="Arial" w:hAnsi="Arial" w:cs="Arial"/>
          <w:sz w:val="24"/>
          <w:szCs w:val="24"/>
        </w:rPr>
        <w:t xml:space="preserve">, which starred Joan Allen and Kevin Costner; </w:t>
      </w:r>
      <w:r w:rsidRPr="0095394B">
        <w:rPr>
          <w:rFonts w:ascii="Arial" w:hAnsi="Arial" w:cs="Arial"/>
          <w:i/>
          <w:sz w:val="24"/>
          <w:szCs w:val="24"/>
        </w:rPr>
        <w:t>Unknown</w:t>
      </w:r>
      <w:r w:rsidRPr="0095394B">
        <w:rPr>
          <w:rFonts w:ascii="Arial" w:hAnsi="Arial" w:cs="Arial"/>
          <w:sz w:val="24"/>
          <w:szCs w:val="24"/>
        </w:rPr>
        <w:t xml:space="preserve">, which starred Jim Caviezel, Barry Pepper and Greg Kinnear; and </w:t>
      </w:r>
      <w:r w:rsidRPr="0095394B">
        <w:rPr>
          <w:rFonts w:ascii="Arial" w:hAnsi="Arial" w:cs="Arial"/>
          <w:i/>
          <w:sz w:val="24"/>
          <w:szCs w:val="24"/>
        </w:rPr>
        <w:t>Penelope</w:t>
      </w:r>
      <w:r w:rsidRPr="0095394B">
        <w:rPr>
          <w:rFonts w:ascii="Arial" w:hAnsi="Arial" w:cs="Arial"/>
          <w:sz w:val="24"/>
          <w:szCs w:val="24"/>
        </w:rPr>
        <w:t>, which starred Reese Witherspoon and Christina Ricci.</w:t>
      </w:r>
    </w:p>
    <w:p w14:paraId="1F59E5C4"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In 2016, MPC’s Redick and Mansfield along with Darko Entertainment’s Sean McKittrick and Ted Hamm formed QC Entertainment, a partnership which finances and produces director-driven films.  A one-stop solution, entertainment finance and production company, QC develops, produces on set, finances productions, handles sales and distribution and everything in between.</w:t>
      </w:r>
    </w:p>
    <w:p w14:paraId="56D06060"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QC projects include Zoe Lister-Jones’ directorial debut </w:t>
      </w:r>
      <w:r w:rsidRPr="0095394B">
        <w:rPr>
          <w:rFonts w:ascii="Arial" w:hAnsi="Arial" w:cs="Arial"/>
          <w:i/>
          <w:sz w:val="24"/>
          <w:szCs w:val="24"/>
        </w:rPr>
        <w:t>Band Aid</w:t>
      </w:r>
      <w:r w:rsidRPr="0095394B">
        <w:rPr>
          <w:rFonts w:ascii="Arial" w:hAnsi="Arial" w:cs="Arial"/>
          <w:sz w:val="24"/>
          <w:szCs w:val="24"/>
        </w:rPr>
        <w:t xml:space="preserve">, starring Lister-Jones, Adam Pally and Fred Armisen, centering around a couple who can’t stop fighting and embark on a last-ditch effort to save their marriage: turning their fights into songs and starting a band, which premiered at the Sundance Film Festival in U.S. Dramatic Competition; producing and financing the true-crime thriller </w:t>
      </w:r>
      <w:r w:rsidRPr="0095394B">
        <w:rPr>
          <w:rFonts w:ascii="Arial" w:hAnsi="Arial" w:cs="Arial"/>
          <w:i/>
          <w:sz w:val="24"/>
          <w:szCs w:val="24"/>
        </w:rPr>
        <w:t>Green River Killer</w:t>
      </w:r>
      <w:r w:rsidRPr="0095394B">
        <w:rPr>
          <w:rFonts w:ascii="Arial" w:hAnsi="Arial" w:cs="Arial"/>
          <w:sz w:val="24"/>
          <w:szCs w:val="24"/>
        </w:rPr>
        <w:t>, which will mark the feature film directorial debut of acclaimed actor Michael Sheen, who will also star in the film based on his script adapted from the award-winning graphic novel; and Burr Steers’</w:t>
      </w:r>
      <w:r w:rsidRPr="0095394B">
        <w:rPr>
          <w:rFonts w:ascii="Arial" w:hAnsi="Arial" w:cs="Arial"/>
          <w:i/>
          <w:sz w:val="24"/>
          <w:szCs w:val="24"/>
        </w:rPr>
        <w:t xml:space="preserve"> Pride and Prejudice and Zombies</w:t>
      </w:r>
      <w:r w:rsidRPr="0095394B">
        <w:rPr>
          <w:rFonts w:ascii="Arial" w:hAnsi="Arial" w:cs="Arial"/>
          <w:sz w:val="24"/>
          <w:szCs w:val="24"/>
        </w:rPr>
        <w:t>, a fresh twist on Jane Austen’s classic released by Screen Gems in 2016.</w:t>
      </w:r>
    </w:p>
    <w:p w14:paraId="130E2A5B"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 </w:t>
      </w:r>
    </w:p>
    <w:p w14:paraId="217B929E"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JEANETTE VOLTURNO</w:t>
      </w:r>
      <w:r w:rsidRPr="0095394B">
        <w:rPr>
          <w:rFonts w:ascii="Arial" w:hAnsi="Arial" w:cs="Arial"/>
          <w:sz w:val="24"/>
          <w:szCs w:val="24"/>
        </w:rPr>
        <w:t xml:space="preserve"> (Executive Producer) is the head of physical production at Blumhouse Productions.  In this role, Volturno oversees the physical production of Blumhouse’s films, including the </w:t>
      </w:r>
      <w:r w:rsidRPr="0095394B">
        <w:rPr>
          <w:rFonts w:ascii="Arial" w:hAnsi="Arial" w:cs="Arial"/>
          <w:i/>
          <w:iCs/>
          <w:sz w:val="24"/>
          <w:szCs w:val="24"/>
        </w:rPr>
        <w:t>Paranormal Activity</w:t>
      </w:r>
      <w:r w:rsidRPr="0095394B">
        <w:rPr>
          <w:rFonts w:ascii="Arial" w:hAnsi="Arial" w:cs="Arial"/>
          <w:sz w:val="24"/>
          <w:szCs w:val="24"/>
        </w:rPr>
        <w:t>,</w:t>
      </w:r>
      <w:r w:rsidRPr="0095394B">
        <w:rPr>
          <w:rFonts w:ascii="Arial" w:hAnsi="Arial" w:cs="Arial"/>
          <w:i/>
          <w:iCs/>
          <w:sz w:val="24"/>
          <w:szCs w:val="24"/>
        </w:rPr>
        <w:t> The Purge</w:t>
      </w:r>
      <w:r w:rsidRPr="0095394B">
        <w:rPr>
          <w:rFonts w:ascii="Arial" w:hAnsi="Arial" w:cs="Arial"/>
          <w:iCs/>
          <w:sz w:val="24"/>
          <w:szCs w:val="24"/>
        </w:rPr>
        <w:t xml:space="preserve">, </w:t>
      </w:r>
      <w:r w:rsidRPr="0095394B">
        <w:rPr>
          <w:rFonts w:ascii="Arial" w:hAnsi="Arial" w:cs="Arial"/>
          <w:i/>
          <w:iCs/>
          <w:sz w:val="24"/>
          <w:szCs w:val="24"/>
        </w:rPr>
        <w:t>Insidious</w:t>
      </w:r>
      <w:r w:rsidRPr="0095394B">
        <w:rPr>
          <w:rFonts w:ascii="Arial" w:hAnsi="Arial" w:cs="Arial"/>
          <w:iCs/>
          <w:sz w:val="24"/>
          <w:szCs w:val="24"/>
        </w:rPr>
        <w:t xml:space="preserve"> and </w:t>
      </w:r>
      <w:r w:rsidRPr="0095394B">
        <w:rPr>
          <w:rFonts w:ascii="Arial" w:hAnsi="Arial" w:cs="Arial"/>
          <w:i/>
          <w:iCs/>
          <w:sz w:val="24"/>
          <w:szCs w:val="24"/>
        </w:rPr>
        <w:t xml:space="preserve">Ouija </w:t>
      </w:r>
      <w:r w:rsidRPr="0095394B">
        <w:rPr>
          <w:rFonts w:ascii="Arial" w:hAnsi="Arial" w:cs="Arial"/>
          <w:sz w:val="24"/>
          <w:szCs w:val="24"/>
        </w:rPr>
        <w:t xml:space="preserve">franchises, as well as a variety of Blumhouse’s television shows.  </w:t>
      </w:r>
    </w:p>
    <w:p w14:paraId="1CB47BA9" w14:textId="77777777" w:rsidR="007031E6" w:rsidRPr="0095394B" w:rsidRDefault="007031E6" w:rsidP="007031E6">
      <w:pPr>
        <w:pStyle w:val="NoSpacing"/>
        <w:spacing w:line="360" w:lineRule="auto"/>
        <w:ind w:firstLine="720"/>
        <w:rPr>
          <w:rFonts w:ascii="Arial" w:hAnsi="Arial" w:cs="Arial"/>
          <w:iCs/>
          <w:sz w:val="24"/>
          <w:szCs w:val="24"/>
        </w:rPr>
      </w:pPr>
      <w:r w:rsidRPr="0095394B">
        <w:rPr>
          <w:rFonts w:ascii="Arial" w:hAnsi="Arial" w:cs="Arial"/>
          <w:sz w:val="24"/>
          <w:szCs w:val="24"/>
        </w:rPr>
        <w:t>She co-produced </w:t>
      </w:r>
      <w:r w:rsidRPr="0095394B">
        <w:rPr>
          <w:rFonts w:ascii="Arial" w:hAnsi="Arial" w:cs="Arial"/>
          <w:i/>
          <w:iCs/>
          <w:sz w:val="24"/>
          <w:szCs w:val="24"/>
        </w:rPr>
        <w:t>Insidious: Chapter 2</w:t>
      </w:r>
      <w:r w:rsidRPr="0095394B">
        <w:rPr>
          <w:rFonts w:ascii="Arial" w:hAnsi="Arial" w:cs="Arial"/>
          <w:sz w:val="24"/>
          <w:szCs w:val="24"/>
        </w:rPr>
        <w:t> and </w:t>
      </w:r>
      <w:r w:rsidRPr="0095394B">
        <w:rPr>
          <w:rFonts w:ascii="Arial" w:hAnsi="Arial" w:cs="Arial"/>
          <w:i/>
          <w:iCs/>
          <w:sz w:val="24"/>
          <w:szCs w:val="24"/>
        </w:rPr>
        <w:t>Insidious: Chapter 3</w:t>
      </w:r>
      <w:r w:rsidRPr="0095394B">
        <w:rPr>
          <w:rFonts w:ascii="Arial" w:hAnsi="Arial" w:cs="Arial"/>
          <w:sz w:val="24"/>
          <w:szCs w:val="24"/>
        </w:rPr>
        <w:t> and executive produced </w:t>
      </w:r>
      <w:r w:rsidRPr="0095394B">
        <w:rPr>
          <w:rFonts w:ascii="Arial" w:hAnsi="Arial" w:cs="Arial"/>
          <w:i/>
          <w:iCs/>
          <w:sz w:val="24"/>
          <w:szCs w:val="24"/>
        </w:rPr>
        <w:t>The Purge</w:t>
      </w:r>
      <w:r w:rsidRPr="0095394B">
        <w:rPr>
          <w:rFonts w:ascii="Arial" w:hAnsi="Arial" w:cs="Arial"/>
          <w:sz w:val="24"/>
          <w:szCs w:val="24"/>
        </w:rPr>
        <w:t>, </w:t>
      </w:r>
      <w:r w:rsidRPr="0095394B">
        <w:rPr>
          <w:rFonts w:ascii="Arial" w:hAnsi="Arial" w:cs="Arial"/>
          <w:i/>
          <w:iCs/>
          <w:sz w:val="24"/>
          <w:szCs w:val="24"/>
        </w:rPr>
        <w:t xml:space="preserve">The Purge: Anarchy </w:t>
      </w:r>
      <w:r w:rsidRPr="0095394B">
        <w:rPr>
          <w:rFonts w:ascii="Arial" w:hAnsi="Arial" w:cs="Arial"/>
          <w:iCs/>
          <w:sz w:val="24"/>
          <w:szCs w:val="24"/>
        </w:rPr>
        <w:t xml:space="preserve">and </w:t>
      </w:r>
      <w:r w:rsidRPr="0095394B">
        <w:rPr>
          <w:rFonts w:ascii="Arial" w:hAnsi="Arial" w:cs="Arial"/>
          <w:i/>
          <w:iCs/>
          <w:sz w:val="24"/>
          <w:szCs w:val="24"/>
        </w:rPr>
        <w:t xml:space="preserve">The Purge: Election </w:t>
      </w:r>
      <w:r w:rsidRPr="0095394B">
        <w:rPr>
          <w:rFonts w:ascii="Arial" w:hAnsi="Arial" w:cs="Arial"/>
          <w:iCs/>
          <w:sz w:val="24"/>
          <w:szCs w:val="24"/>
        </w:rPr>
        <w:t>Year.</w:t>
      </w:r>
    </w:p>
    <w:p w14:paraId="52F8C814"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Volturno brings over 20 years of experience to Blumhouse, having previously run her own company CatchLight Films, where she served as line producer for a wide variety of successful films.</w:t>
      </w:r>
    </w:p>
    <w:p w14:paraId="52987F65"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lastRenderedPageBreak/>
        <w:t>TOBY OLIVER, ACS</w:t>
      </w:r>
      <w:r w:rsidRPr="0095394B">
        <w:rPr>
          <w:rFonts w:ascii="Arial" w:hAnsi="Arial" w:cs="Arial"/>
          <w:sz w:val="24"/>
          <w:szCs w:val="24"/>
        </w:rPr>
        <w:t xml:space="preserve"> (Director of Photography)</w:t>
      </w:r>
      <w:r w:rsidRPr="0095394B">
        <w:rPr>
          <w:rFonts w:ascii="Arial" w:hAnsi="Arial" w:cs="Arial"/>
          <w:color w:val="333333"/>
          <w:sz w:val="24"/>
          <w:szCs w:val="24"/>
        </w:rPr>
        <w:t xml:space="preserve"> </w:t>
      </w:r>
      <w:r w:rsidRPr="0095394B">
        <w:rPr>
          <w:rFonts w:ascii="Arial" w:hAnsi="Arial" w:cs="Arial"/>
          <w:sz w:val="24"/>
          <w:szCs w:val="24"/>
        </w:rPr>
        <w:t>is an award-winning cinematographer whose career extends from his native Australia to the U.S. and internationally.  Oliver currently resides in Los Angeles, California, and has forged a remarkable and varied range of credits on feature films, documentaries and television.</w:t>
      </w:r>
    </w:p>
    <w:p w14:paraId="3F5C223A" w14:textId="77777777" w:rsidR="007031E6" w:rsidRPr="0095394B" w:rsidRDefault="007031E6" w:rsidP="007031E6">
      <w:pPr>
        <w:pStyle w:val="NoSpacing"/>
        <w:spacing w:line="360" w:lineRule="auto"/>
        <w:ind w:firstLine="720"/>
        <w:rPr>
          <w:rFonts w:ascii="Arial" w:hAnsi="Arial" w:cs="Arial"/>
          <w:i/>
          <w:iCs/>
          <w:sz w:val="24"/>
          <w:szCs w:val="24"/>
        </w:rPr>
      </w:pPr>
      <w:r w:rsidRPr="0095394B">
        <w:rPr>
          <w:rFonts w:ascii="Arial" w:hAnsi="Arial" w:cs="Arial"/>
          <w:sz w:val="24"/>
          <w:szCs w:val="24"/>
        </w:rPr>
        <w:t xml:space="preserve">In the U.S., Oliver has lensed Greg Mclean’s Blumhouse Productions thriller </w:t>
      </w:r>
      <w:r w:rsidRPr="0095394B">
        <w:rPr>
          <w:rFonts w:ascii="Arial" w:hAnsi="Arial" w:cs="Arial"/>
          <w:i/>
          <w:sz w:val="24"/>
          <w:szCs w:val="24"/>
        </w:rPr>
        <w:t>The Darkness</w:t>
      </w:r>
      <w:r w:rsidRPr="0095394B">
        <w:rPr>
          <w:rFonts w:ascii="Arial" w:hAnsi="Arial" w:cs="Arial"/>
          <w:sz w:val="24"/>
          <w:szCs w:val="24"/>
        </w:rPr>
        <w:t>, which starred Kevin Bacon and Radha Mitchell and, in New York, he</w:t>
      </w:r>
      <w:r w:rsidRPr="0095394B">
        <w:rPr>
          <w:rFonts w:ascii="Arial" w:hAnsi="Arial" w:cs="Arial"/>
          <w:i/>
          <w:iCs/>
          <w:sz w:val="24"/>
          <w:szCs w:val="24"/>
        </w:rPr>
        <w:t xml:space="preserve"> </w:t>
      </w:r>
      <w:r w:rsidRPr="0095394B">
        <w:rPr>
          <w:rFonts w:ascii="Arial" w:hAnsi="Arial" w:cs="Arial"/>
          <w:sz w:val="24"/>
          <w:szCs w:val="24"/>
        </w:rPr>
        <w:t xml:space="preserve">shot the indie fantasy drama </w:t>
      </w:r>
      <w:r w:rsidRPr="0095394B">
        <w:rPr>
          <w:rFonts w:ascii="Arial" w:hAnsi="Arial" w:cs="Arial"/>
          <w:i/>
          <w:sz w:val="24"/>
          <w:szCs w:val="24"/>
        </w:rPr>
        <w:t>Wildling</w:t>
      </w:r>
      <w:r w:rsidRPr="0095394B">
        <w:rPr>
          <w:rFonts w:ascii="Arial" w:hAnsi="Arial" w:cs="Arial"/>
          <w:sz w:val="24"/>
          <w:szCs w:val="24"/>
        </w:rPr>
        <w:t xml:space="preserve"> for Maven Pictures and director Fritz Böhm with Liv Tyler, Bel</w:t>
      </w:r>
      <w:r w:rsidRPr="0095394B">
        <w:rPr>
          <w:rFonts w:ascii="Arial" w:hAnsi="Arial" w:cs="Arial"/>
          <w:i/>
          <w:iCs/>
          <w:sz w:val="24"/>
          <w:szCs w:val="24"/>
        </w:rPr>
        <w:t xml:space="preserve"> </w:t>
      </w:r>
      <w:r w:rsidRPr="0095394B">
        <w:rPr>
          <w:rFonts w:ascii="Arial" w:hAnsi="Arial" w:cs="Arial"/>
          <w:sz w:val="24"/>
          <w:szCs w:val="24"/>
        </w:rPr>
        <w:t>Powley and Brad Dourif.  He has continued his documentary cinematography work shooting the indie doc</w:t>
      </w:r>
      <w:r w:rsidRPr="0095394B">
        <w:rPr>
          <w:rFonts w:ascii="Arial" w:hAnsi="Arial" w:cs="Arial"/>
          <w:i/>
          <w:iCs/>
          <w:sz w:val="24"/>
          <w:szCs w:val="24"/>
        </w:rPr>
        <w:t xml:space="preserve"> </w:t>
      </w:r>
      <w:r w:rsidRPr="0095394B">
        <w:rPr>
          <w:rFonts w:ascii="Arial" w:hAnsi="Arial" w:cs="Arial"/>
          <w:i/>
          <w:sz w:val="24"/>
          <w:szCs w:val="24"/>
        </w:rPr>
        <w:t>Roller Dreams</w:t>
      </w:r>
      <w:r w:rsidRPr="0095394B">
        <w:rPr>
          <w:rFonts w:ascii="Arial" w:hAnsi="Arial" w:cs="Arial"/>
          <w:sz w:val="24"/>
          <w:szCs w:val="24"/>
        </w:rPr>
        <w:t xml:space="preserve"> in and around Los Angeles’ Venice Beach.  Oliver has also performed additional photography on the features </w:t>
      </w:r>
      <w:r w:rsidRPr="0095394B">
        <w:rPr>
          <w:rFonts w:ascii="Arial" w:hAnsi="Arial" w:cs="Arial"/>
          <w:i/>
          <w:sz w:val="24"/>
          <w:szCs w:val="24"/>
        </w:rPr>
        <w:t>Blood Father</w:t>
      </w:r>
      <w:r w:rsidRPr="0095394B">
        <w:rPr>
          <w:rFonts w:ascii="Arial" w:hAnsi="Arial" w:cs="Arial"/>
          <w:i/>
          <w:iCs/>
          <w:sz w:val="24"/>
          <w:szCs w:val="24"/>
        </w:rPr>
        <w:t xml:space="preserve"> </w:t>
      </w:r>
      <w:r w:rsidRPr="0095394B">
        <w:rPr>
          <w:rFonts w:ascii="Arial" w:hAnsi="Arial" w:cs="Arial"/>
          <w:sz w:val="24"/>
          <w:szCs w:val="24"/>
        </w:rPr>
        <w:t xml:space="preserve">with Mel Gibson, Brad Peyton’s </w:t>
      </w:r>
      <w:r w:rsidRPr="0095394B">
        <w:rPr>
          <w:rFonts w:ascii="Arial" w:hAnsi="Arial" w:cs="Arial"/>
          <w:i/>
          <w:sz w:val="24"/>
          <w:szCs w:val="24"/>
        </w:rPr>
        <w:t>Incarnate</w:t>
      </w:r>
      <w:r w:rsidRPr="0095394B">
        <w:rPr>
          <w:rFonts w:ascii="Arial" w:hAnsi="Arial" w:cs="Arial"/>
          <w:sz w:val="24"/>
          <w:szCs w:val="24"/>
        </w:rPr>
        <w:t xml:space="preserve"> and Akiva Goldsman’s </w:t>
      </w:r>
      <w:r w:rsidRPr="0095394B">
        <w:rPr>
          <w:rFonts w:ascii="Arial" w:hAnsi="Arial" w:cs="Arial"/>
          <w:i/>
          <w:sz w:val="24"/>
          <w:szCs w:val="24"/>
        </w:rPr>
        <w:t>Stephanie</w:t>
      </w:r>
      <w:r w:rsidRPr="0095394B">
        <w:rPr>
          <w:rFonts w:ascii="Arial" w:hAnsi="Arial" w:cs="Arial"/>
          <w:iCs/>
          <w:sz w:val="24"/>
          <w:szCs w:val="24"/>
        </w:rPr>
        <w:t xml:space="preserve">.  </w:t>
      </w:r>
      <w:r w:rsidRPr="0095394B">
        <w:rPr>
          <w:rFonts w:ascii="Arial" w:hAnsi="Arial" w:cs="Arial"/>
          <w:sz w:val="24"/>
          <w:szCs w:val="24"/>
        </w:rPr>
        <w:t>Oliver finished up a busy 2016 with back-to-back</w:t>
      </w:r>
      <w:r w:rsidRPr="0095394B">
        <w:rPr>
          <w:rFonts w:ascii="Arial" w:hAnsi="Arial" w:cs="Arial"/>
          <w:i/>
          <w:iCs/>
          <w:sz w:val="24"/>
          <w:szCs w:val="24"/>
        </w:rPr>
        <w:t xml:space="preserve"> </w:t>
      </w:r>
      <w:r w:rsidRPr="0095394B">
        <w:rPr>
          <w:rFonts w:ascii="Arial" w:hAnsi="Arial" w:cs="Arial"/>
          <w:sz w:val="24"/>
          <w:szCs w:val="24"/>
        </w:rPr>
        <w:t xml:space="preserve">shoots for Adam Robitel’s </w:t>
      </w:r>
      <w:r w:rsidRPr="0095394B">
        <w:rPr>
          <w:rFonts w:ascii="Arial" w:hAnsi="Arial" w:cs="Arial"/>
          <w:i/>
          <w:sz w:val="24"/>
          <w:szCs w:val="24"/>
        </w:rPr>
        <w:t>Insidious: Chapter 4</w:t>
      </w:r>
      <w:r w:rsidRPr="0095394B">
        <w:rPr>
          <w:rFonts w:ascii="Arial" w:hAnsi="Arial" w:cs="Arial"/>
          <w:sz w:val="24"/>
          <w:szCs w:val="24"/>
        </w:rPr>
        <w:t xml:space="preserve"> followed by Christopher Landon’s thriller </w:t>
      </w:r>
      <w:r w:rsidRPr="0095394B">
        <w:rPr>
          <w:rFonts w:ascii="Arial" w:hAnsi="Arial" w:cs="Arial"/>
          <w:i/>
          <w:sz w:val="24"/>
          <w:szCs w:val="24"/>
        </w:rPr>
        <w:t>Half to Death</w:t>
      </w:r>
      <w:r w:rsidRPr="0095394B">
        <w:rPr>
          <w:rFonts w:ascii="Arial" w:hAnsi="Arial" w:cs="Arial"/>
          <w:sz w:val="24"/>
          <w:szCs w:val="24"/>
        </w:rPr>
        <w:t>.</w:t>
      </w:r>
    </w:p>
    <w:p w14:paraId="4C99F16C" w14:textId="354BF21F"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A graduate of Melbourne’s renowned Swinburne Film School, early in his career Oliver went on to create many notable film images, from the beautifully lit gritty black and white of his debut feature </w:t>
      </w:r>
      <w:r w:rsidR="0095394B">
        <w:rPr>
          <w:rFonts w:ascii="Arial" w:hAnsi="Arial" w:cs="Arial"/>
          <w:i/>
          <w:sz w:val="24"/>
          <w:szCs w:val="24"/>
        </w:rPr>
        <w:t>Everynight...</w:t>
      </w:r>
      <w:r w:rsidRPr="0095394B">
        <w:rPr>
          <w:rFonts w:ascii="Arial" w:hAnsi="Arial" w:cs="Arial"/>
          <w:i/>
          <w:sz w:val="24"/>
          <w:szCs w:val="24"/>
        </w:rPr>
        <w:t>Everynight</w:t>
      </w:r>
      <w:r w:rsidRPr="0095394B">
        <w:rPr>
          <w:rFonts w:ascii="Arial" w:hAnsi="Arial" w:cs="Arial"/>
          <w:sz w:val="24"/>
          <w:szCs w:val="24"/>
        </w:rPr>
        <w:t>, which premiered at the Venice Film Festival</w:t>
      </w:r>
      <w:r w:rsidRPr="0095394B">
        <w:rPr>
          <w:rFonts w:ascii="Arial" w:hAnsi="Arial" w:cs="Arial"/>
          <w:iCs/>
          <w:sz w:val="24"/>
          <w:szCs w:val="24"/>
        </w:rPr>
        <w:t>;</w:t>
      </w:r>
      <w:r w:rsidRPr="0095394B">
        <w:rPr>
          <w:rFonts w:ascii="Arial" w:hAnsi="Arial" w:cs="Arial"/>
          <w:i/>
          <w:iCs/>
          <w:sz w:val="24"/>
          <w:szCs w:val="24"/>
        </w:rPr>
        <w:t xml:space="preserve"> </w:t>
      </w:r>
      <w:r w:rsidRPr="0095394B">
        <w:rPr>
          <w:rFonts w:ascii="Arial" w:hAnsi="Arial" w:cs="Arial"/>
          <w:sz w:val="24"/>
          <w:szCs w:val="24"/>
        </w:rPr>
        <w:t xml:space="preserve">to the box-office hit teen movie and Australian Film Institute winner </w:t>
      </w:r>
      <w:r w:rsidRPr="0095394B">
        <w:rPr>
          <w:rFonts w:ascii="Arial" w:hAnsi="Arial" w:cs="Arial"/>
          <w:i/>
          <w:sz w:val="24"/>
          <w:szCs w:val="24"/>
        </w:rPr>
        <w:t>Looking for Alibrandi</w:t>
      </w:r>
      <w:r w:rsidRPr="0095394B">
        <w:rPr>
          <w:rFonts w:ascii="Arial" w:hAnsi="Arial" w:cs="Arial"/>
          <w:sz w:val="24"/>
          <w:szCs w:val="24"/>
        </w:rPr>
        <w:t xml:space="preserve">; and the painterly approach of </w:t>
      </w:r>
      <w:r w:rsidRPr="0095394B">
        <w:rPr>
          <w:rFonts w:ascii="Arial" w:hAnsi="Arial" w:cs="Arial"/>
          <w:i/>
          <w:sz w:val="24"/>
          <w:szCs w:val="24"/>
        </w:rPr>
        <w:t>Tom White</w:t>
      </w:r>
      <w:r w:rsidRPr="0095394B">
        <w:rPr>
          <w:rFonts w:ascii="Arial" w:hAnsi="Arial" w:cs="Arial"/>
          <w:sz w:val="24"/>
          <w:szCs w:val="24"/>
        </w:rPr>
        <w:t>, which won the Australian Cinematographers Society Golden Tripod Award in 2005.  His work has been seen at major festivals around the world, including Venice, Sundance, Sydney, Melbourne, Busan, Montreal, Tokyo, Shanghai and Toronto.</w:t>
      </w:r>
    </w:p>
    <w:p w14:paraId="48CF9AB8"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Oliver’s work on the Australian WWI suspense war drama </w:t>
      </w:r>
      <w:r w:rsidRPr="0095394B">
        <w:rPr>
          <w:rFonts w:ascii="Arial" w:hAnsi="Arial" w:cs="Arial"/>
          <w:i/>
          <w:sz w:val="24"/>
          <w:szCs w:val="24"/>
        </w:rPr>
        <w:t xml:space="preserve">Beneath Hill 60 </w:t>
      </w:r>
      <w:r w:rsidRPr="0095394B">
        <w:rPr>
          <w:rFonts w:ascii="Arial" w:hAnsi="Arial" w:cs="Arial"/>
          <w:sz w:val="24"/>
          <w:szCs w:val="24"/>
        </w:rPr>
        <w:t xml:space="preserve">earned him his third Australian Academy nomination, and the television movie </w:t>
      </w:r>
      <w:r w:rsidRPr="0095394B">
        <w:rPr>
          <w:rFonts w:ascii="Arial" w:hAnsi="Arial" w:cs="Arial"/>
          <w:i/>
          <w:sz w:val="24"/>
          <w:szCs w:val="24"/>
        </w:rPr>
        <w:t>Beaconsfield</w:t>
      </w:r>
      <w:r w:rsidRPr="0095394B">
        <w:rPr>
          <w:rFonts w:ascii="Arial" w:hAnsi="Arial" w:cs="Arial"/>
          <w:sz w:val="24"/>
          <w:szCs w:val="24"/>
        </w:rPr>
        <w:t xml:space="preserve"> about a pair of miners trapped over a kilometer underground in a tiny cage, won a number of awards, including a Gold Australian Cinematographers Society (ACS) Award and the ACS Best in Show.  Oliver picked up another ACS Gold Award for his dynamic and vivid outback cinematography on the action-horror sequel </w:t>
      </w:r>
      <w:r w:rsidRPr="0095394B">
        <w:rPr>
          <w:rFonts w:ascii="Arial" w:hAnsi="Arial" w:cs="Arial"/>
          <w:i/>
          <w:sz w:val="24"/>
          <w:szCs w:val="24"/>
        </w:rPr>
        <w:t>Wolf Creek 2</w:t>
      </w:r>
      <w:r w:rsidRPr="0095394B">
        <w:rPr>
          <w:rFonts w:ascii="Arial" w:hAnsi="Arial" w:cs="Arial"/>
          <w:sz w:val="24"/>
          <w:szCs w:val="24"/>
        </w:rPr>
        <w:t xml:space="preserve">, which premiered at the Venice Film Festival in 2013, and he gathered another Australian Academy nod for the glamorous showgirls of the television movie </w:t>
      </w:r>
      <w:r w:rsidRPr="0095394B">
        <w:rPr>
          <w:rFonts w:ascii="Arial" w:hAnsi="Arial" w:cs="Arial"/>
          <w:i/>
          <w:sz w:val="24"/>
          <w:szCs w:val="24"/>
        </w:rPr>
        <w:t>Carlotta</w:t>
      </w:r>
      <w:r w:rsidRPr="0095394B">
        <w:rPr>
          <w:rFonts w:ascii="Arial" w:hAnsi="Arial" w:cs="Arial"/>
          <w:sz w:val="24"/>
          <w:szCs w:val="24"/>
        </w:rPr>
        <w:t xml:space="preserve">.  Oliver has also worked extensively in mainland China, shooting the hit Chinese-language rom-com </w:t>
      </w:r>
      <w:r w:rsidRPr="0095394B">
        <w:rPr>
          <w:rFonts w:ascii="Arial" w:hAnsi="Arial" w:cs="Arial"/>
          <w:i/>
          <w:sz w:val="24"/>
          <w:szCs w:val="24"/>
        </w:rPr>
        <w:lastRenderedPageBreak/>
        <w:t>Waiting Alone</w:t>
      </w:r>
      <w:r w:rsidRPr="0095394B">
        <w:rPr>
          <w:rFonts w:ascii="Arial" w:hAnsi="Arial" w:cs="Arial"/>
          <w:sz w:val="24"/>
          <w:szCs w:val="24"/>
        </w:rPr>
        <w:t xml:space="preserve"> in Beijing and also the Australia/China co-production </w:t>
      </w:r>
      <w:r w:rsidRPr="0095394B">
        <w:rPr>
          <w:rFonts w:ascii="Arial" w:hAnsi="Arial" w:cs="Arial"/>
          <w:i/>
          <w:sz w:val="24"/>
          <w:szCs w:val="24"/>
        </w:rPr>
        <w:t>33 Postcards</w:t>
      </w:r>
      <w:r w:rsidRPr="0095394B">
        <w:rPr>
          <w:rFonts w:ascii="Arial" w:hAnsi="Arial" w:cs="Arial"/>
          <w:sz w:val="24"/>
          <w:szCs w:val="24"/>
        </w:rPr>
        <w:t>, which starred Guy Pearce.</w:t>
      </w:r>
    </w:p>
    <w:p w14:paraId="5F6F608E"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Oliver has been an accredited member of the ACS since 2004, and a member of the Australian Academy of Cinema and Television Arts (AACTA) and IATSE Local 600.</w:t>
      </w:r>
    </w:p>
    <w:p w14:paraId="4ED80E03" w14:textId="77777777" w:rsidR="007031E6" w:rsidRPr="0095394B" w:rsidRDefault="007031E6" w:rsidP="007031E6">
      <w:pPr>
        <w:pStyle w:val="NoSpacing"/>
        <w:spacing w:line="360" w:lineRule="auto"/>
        <w:rPr>
          <w:rFonts w:ascii="Arial" w:hAnsi="Arial" w:cs="Arial"/>
          <w:sz w:val="24"/>
          <w:szCs w:val="24"/>
        </w:rPr>
      </w:pPr>
    </w:p>
    <w:p w14:paraId="519E6E8B"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RUSTY SMITH</w:t>
      </w:r>
      <w:r w:rsidRPr="0095394B">
        <w:rPr>
          <w:rFonts w:ascii="Arial" w:hAnsi="Arial" w:cs="Arial"/>
          <w:sz w:val="24"/>
          <w:szCs w:val="24"/>
        </w:rPr>
        <w:t xml:space="preserve"> (Production Designer)</w:t>
      </w:r>
      <w:r w:rsidRPr="0095394B">
        <w:rPr>
          <w:rFonts w:ascii="Arial" w:hAnsi="Arial" w:cs="Arial"/>
          <w:b/>
          <w:bCs/>
          <w:sz w:val="24"/>
          <w:szCs w:val="24"/>
        </w:rPr>
        <w:t xml:space="preserve"> </w:t>
      </w:r>
      <w:r w:rsidRPr="0095394B">
        <w:rPr>
          <w:rFonts w:ascii="Arial" w:hAnsi="Arial" w:cs="Arial"/>
          <w:sz w:val="24"/>
          <w:szCs w:val="24"/>
        </w:rPr>
        <w:t xml:space="preserve">is a production designer with a strong comedic background.  Smith has managed to have a large presence in the industry with hilarious movies such as </w:t>
      </w:r>
      <w:r w:rsidRPr="0095394B">
        <w:rPr>
          <w:rFonts w:ascii="Arial" w:hAnsi="Arial" w:cs="Arial"/>
          <w:i/>
          <w:iCs/>
          <w:sz w:val="24"/>
          <w:szCs w:val="24"/>
        </w:rPr>
        <w:t>Austin Powers: The Spy Who Shagged Me</w:t>
      </w:r>
      <w:r w:rsidRPr="0095394B">
        <w:rPr>
          <w:rFonts w:ascii="Arial" w:hAnsi="Arial" w:cs="Arial"/>
          <w:sz w:val="24"/>
          <w:szCs w:val="24"/>
        </w:rPr>
        <w:t xml:space="preserve">, </w:t>
      </w:r>
      <w:r w:rsidRPr="0095394B">
        <w:rPr>
          <w:rFonts w:ascii="Arial" w:hAnsi="Arial" w:cs="Arial"/>
          <w:i/>
          <w:iCs/>
          <w:sz w:val="24"/>
          <w:szCs w:val="24"/>
        </w:rPr>
        <w:t>Meet the Parents</w:t>
      </w:r>
      <w:r w:rsidRPr="0095394B">
        <w:rPr>
          <w:rFonts w:ascii="Arial" w:hAnsi="Arial" w:cs="Arial"/>
          <w:sz w:val="24"/>
          <w:szCs w:val="24"/>
        </w:rPr>
        <w:t xml:space="preserve"> and </w:t>
      </w:r>
      <w:r w:rsidRPr="0095394B">
        <w:rPr>
          <w:rFonts w:ascii="Arial" w:hAnsi="Arial" w:cs="Arial"/>
          <w:i/>
          <w:iCs/>
          <w:sz w:val="24"/>
          <w:szCs w:val="24"/>
        </w:rPr>
        <w:t>Elf</w:t>
      </w:r>
      <w:r w:rsidRPr="0095394B">
        <w:rPr>
          <w:rFonts w:ascii="Arial" w:hAnsi="Arial" w:cs="Arial"/>
          <w:sz w:val="24"/>
          <w:szCs w:val="24"/>
        </w:rPr>
        <w:t xml:space="preserve">.  Although he can make an excellent comedy, he is not limited to the genre. </w:t>
      </w:r>
    </w:p>
    <w:p w14:paraId="4603A216"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Smith designed the Primetime Emmy Award-nominated </w:t>
      </w:r>
      <w:r w:rsidRPr="0095394B">
        <w:rPr>
          <w:rFonts w:ascii="Arial" w:hAnsi="Arial" w:cs="Arial"/>
          <w:i/>
          <w:sz w:val="24"/>
          <w:szCs w:val="24"/>
        </w:rPr>
        <w:t>*61</w:t>
      </w:r>
      <w:r w:rsidRPr="0095394B">
        <w:rPr>
          <w:rFonts w:ascii="Arial" w:hAnsi="Arial" w:cs="Arial"/>
          <w:sz w:val="24"/>
          <w:szCs w:val="24"/>
        </w:rPr>
        <w:t xml:space="preserve"> for HBO, </w:t>
      </w:r>
      <w:r w:rsidRPr="0095394B">
        <w:rPr>
          <w:rFonts w:ascii="Arial" w:hAnsi="Arial" w:cs="Arial"/>
          <w:i/>
          <w:iCs/>
          <w:sz w:val="24"/>
          <w:szCs w:val="24"/>
        </w:rPr>
        <w:t>Teen Wolf</w:t>
      </w:r>
      <w:r w:rsidRPr="0095394B">
        <w:rPr>
          <w:rFonts w:ascii="Arial" w:hAnsi="Arial" w:cs="Arial"/>
          <w:sz w:val="24"/>
          <w:szCs w:val="24"/>
        </w:rPr>
        <w:t xml:space="preserve"> and the pilot episode of </w:t>
      </w:r>
      <w:r w:rsidRPr="0095394B">
        <w:rPr>
          <w:rFonts w:ascii="Arial" w:hAnsi="Arial" w:cs="Arial"/>
          <w:i/>
          <w:iCs/>
          <w:sz w:val="24"/>
          <w:szCs w:val="24"/>
        </w:rPr>
        <w:t>Scream: The TV Series</w:t>
      </w:r>
      <w:r w:rsidRPr="0095394B">
        <w:rPr>
          <w:rFonts w:ascii="Arial" w:hAnsi="Arial" w:cs="Arial"/>
          <w:sz w:val="24"/>
          <w:szCs w:val="24"/>
        </w:rPr>
        <w:t xml:space="preserve"> for MTV.  Smith’s latest project is the Melissa McCarthy feature </w:t>
      </w:r>
      <w:r w:rsidRPr="0095394B">
        <w:rPr>
          <w:rFonts w:ascii="Arial" w:hAnsi="Arial" w:cs="Arial"/>
          <w:i/>
          <w:sz w:val="24"/>
          <w:szCs w:val="24"/>
        </w:rPr>
        <w:t>Life of the Party</w:t>
      </w:r>
      <w:r w:rsidRPr="0095394B">
        <w:rPr>
          <w:rFonts w:ascii="Arial" w:hAnsi="Arial" w:cs="Arial"/>
          <w:sz w:val="24"/>
          <w:szCs w:val="24"/>
        </w:rPr>
        <w:t>.</w:t>
      </w:r>
    </w:p>
    <w:p w14:paraId="146E0CCC" w14:textId="77777777" w:rsidR="007031E6" w:rsidRPr="0095394B" w:rsidRDefault="007031E6" w:rsidP="007031E6">
      <w:pPr>
        <w:pStyle w:val="NoSpacing"/>
        <w:spacing w:line="360" w:lineRule="auto"/>
        <w:rPr>
          <w:rFonts w:ascii="Arial" w:hAnsi="Arial" w:cs="Arial"/>
          <w:sz w:val="24"/>
          <w:szCs w:val="24"/>
        </w:rPr>
      </w:pPr>
    </w:p>
    <w:p w14:paraId="5CEDA9AD"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GREGORY PLOTKIN</w:t>
      </w:r>
      <w:r w:rsidRPr="0095394B">
        <w:rPr>
          <w:rFonts w:ascii="Arial" w:hAnsi="Arial" w:cs="Arial"/>
          <w:sz w:val="24"/>
          <w:szCs w:val="24"/>
        </w:rPr>
        <w:t xml:space="preserve"> (Edited by) is a Los Angeles native who grew up enamored with the film industry, specifically editing and directing.  He graduated from UCLA with a bachelor’s degree in English and started his editorial career assisting on such films as </w:t>
      </w:r>
      <w:r w:rsidRPr="0095394B">
        <w:rPr>
          <w:rFonts w:ascii="Arial" w:hAnsi="Arial" w:cs="Arial"/>
          <w:i/>
          <w:sz w:val="24"/>
          <w:szCs w:val="24"/>
        </w:rPr>
        <w:t>Pleasantville</w:t>
      </w:r>
      <w:r w:rsidRPr="0095394B">
        <w:rPr>
          <w:rFonts w:ascii="Arial" w:hAnsi="Arial" w:cs="Arial"/>
          <w:sz w:val="24"/>
          <w:szCs w:val="24"/>
        </w:rPr>
        <w:t xml:space="preserve">, </w:t>
      </w:r>
      <w:r w:rsidRPr="0095394B">
        <w:rPr>
          <w:rFonts w:ascii="Arial" w:hAnsi="Arial" w:cs="Arial"/>
          <w:i/>
          <w:sz w:val="24"/>
          <w:szCs w:val="24"/>
        </w:rPr>
        <w:t>The Insider</w:t>
      </w:r>
      <w:r w:rsidRPr="0095394B">
        <w:rPr>
          <w:rFonts w:ascii="Arial" w:hAnsi="Arial" w:cs="Arial"/>
          <w:sz w:val="24"/>
          <w:szCs w:val="24"/>
        </w:rPr>
        <w:t xml:space="preserve"> and </w:t>
      </w:r>
      <w:r w:rsidRPr="0095394B">
        <w:rPr>
          <w:rFonts w:ascii="Arial" w:hAnsi="Arial" w:cs="Arial"/>
          <w:i/>
          <w:sz w:val="24"/>
          <w:szCs w:val="24"/>
        </w:rPr>
        <w:t>Pay It Forward</w:t>
      </w:r>
      <w:r w:rsidRPr="0095394B">
        <w:rPr>
          <w:rFonts w:ascii="Arial" w:hAnsi="Arial" w:cs="Arial"/>
          <w:sz w:val="24"/>
          <w:szCs w:val="24"/>
        </w:rPr>
        <w:t xml:space="preserve">.  He made the transition to editor by associate editing the features </w:t>
      </w:r>
      <w:r w:rsidRPr="0095394B">
        <w:rPr>
          <w:rFonts w:ascii="Arial" w:hAnsi="Arial" w:cs="Arial"/>
          <w:i/>
          <w:sz w:val="24"/>
          <w:szCs w:val="24"/>
        </w:rPr>
        <w:t>Friday Night Lights</w:t>
      </w:r>
      <w:r w:rsidRPr="0095394B">
        <w:rPr>
          <w:rFonts w:ascii="Arial" w:hAnsi="Arial" w:cs="Arial"/>
          <w:sz w:val="24"/>
          <w:szCs w:val="24"/>
        </w:rPr>
        <w:t xml:space="preserve">, </w:t>
      </w:r>
      <w:r w:rsidRPr="0095394B">
        <w:rPr>
          <w:rFonts w:ascii="Arial" w:hAnsi="Arial" w:cs="Arial"/>
          <w:i/>
          <w:sz w:val="24"/>
          <w:szCs w:val="24"/>
        </w:rPr>
        <w:t>Dreamer: Inspired by a True Story</w:t>
      </w:r>
      <w:r w:rsidRPr="0095394B">
        <w:rPr>
          <w:rFonts w:ascii="Arial" w:hAnsi="Arial" w:cs="Arial"/>
          <w:sz w:val="24"/>
          <w:szCs w:val="24"/>
        </w:rPr>
        <w:t xml:space="preserve"> and </w:t>
      </w:r>
      <w:r w:rsidRPr="0095394B">
        <w:rPr>
          <w:rFonts w:ascii="Arial" w:hAnsi="Arial" w:cs="Arial"/>
          <w:i/>
          <w:sz w:val="24"/>
          <w:szCs w:val="24"/>
        </w:rPr>
        <w:t>Fracture</w:t>
      </w:r>
      <w:r w:rsidRPr="0095394B">
        <w:rPr>
          <w:rFonts w:ascii="Arial" w:hAnsi="Arial" w:cs="Arial"/>
          <w:sz w:val="24"/>
          <w:szCs w:val="24"/>
        </w:rPr>
        <w:t xml:space="preserve">.  In 2009, Plotkin made his studio debut as lead editor on </w:t>
      </w:r>
      <w:r w:rsidRPr="0095394B">
        <w:rPr>
          <w:rFonts w:ascii="Arial" w:hAnsi="Arial" w:cs="Arial"/>
          <w:i/>
          <w:sz w:val="24"/>
          <w:szCs w:val="24"/>
        </w:rPr>
        <w:t>Untraceable</w:t>
      </w:r>
      <w:r w:rsidRPr="0095394B">
        <w:rPr>
          <w:rFonts w:ascii="Arial" w:hAnsi="Arial" w:cs="Arial"/>
          <w:sz w:val="24"/>
          <w:szCs w:val="24"/>
        </w:rPr>
        <w:t xml:space="preserve">, which starred Diane Lane after honing his skills as the lead editor on several independent films.  He then went on to edit </w:t>
      </w:r>
      <w:r w:rsidRPr="0095394B">
        <w:rPr>
          <w:rFonts w:ascii="Arial" w:hAnsi="Arial" w:cs="Arial"/>
          <w:i/>
          <w:sz w:val="24"/>
          <w:szCs w:val="24"/>
        </w:rPr>
        <w:t>Paranormal Activity 2</w:t>
      </w:r>
      <w:r w:rsidRPr="0095394B">
        <w:rPr>
          <w:rFonts w:ascii="Arial" w:hAnsi="Arial" w:cs="Arial"/>
          <w:sz w:val="24"/>
          <w:szCs w:val="24"/>
        </w:rPr>
        <w:t xml:space="preserve"> for Paramount Studios and Blumhouse Productions.</w:t>
      </w:r>
    </w:p>
    <w:p w14:paraId="24933B33"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i/>
          <w:sz w:val="24"/>
          <w:szCs w:val="24"/>
        </w:rPr>
        <w:t>Paranormal Activity 2</w:t>
      </w:r>
      <w:r w:rsidRPr="0095394B">
        <w:rPr>
          <w:rFonts w:ascii="Arial" w:hAnsi="Arial" w:cs="Arial"/>
          <w:sz w:val="24"/>
          <w:szCs w:val="24"/>
        </w:rPr>
        <w:t xml:space="preserve"> helped shape the fledgling genre of found footage and his work on that film set the language not only for the franchise, but also the found footage field in general.  Plotkin went on to edit </w:t>
      </w:r>
      <w:r w:rsidRPr="0095394B">
        <w:rPr>
          <w:rFonts w:ascii="Arial" w:hAnsi="Arial" w:cs="Arial"/>
          <w:i/>
          <w:sz w:val="24"/>
          <w:szCs w:val="24"/>
        </w:rPr>
        <w:t>Paranormal Activity 3</w:t>
      </w:r>
      <w:r w:rsidRPr="0095394B">
        <w:rPr>
          <w:rFonts w:ascii="Arial" w:hAnsi="Arial" w:cs="Arial"/>
          <w:sz w:val="24"/>
          <w:szCs w:val="24"/>
        </w:rPr>
        <w:t xml:space="preserve">, </w:t>
      </w:r>
      <w:r w:rsidRPr="0095394B">
        <w:rPr>
          <w:rFonts w:ascii="Arial" w:hAnsi="Arial" w:cs="Arial"/>
          <w:i/>
          <w:sz w:val="24"/>
          <w:szCs w:val="24"/>
        </w:rPr>
        <w:t>Paranormal Activity 4</w:t>
      </w:r>
      <w:r w:rsidRPr="0095394B">
        <w:rPr>
          <w:rFonts w:ascii="Arial" w:hAnsi="Arial" w:cs="Arial"/>
          <w:sz w:val="24"/>
          <w:szCs w:val="24"/>
        </w:rPr>
        <w:t xml:space="preserve"> and the spin-off </w:t>
      </w:r>
      <w:r w:rsidRPr="0095394B">
        <w:rPr>
          <w:rFonts w:ascii="Arial" w:hAnsi="Arial" w:cs="Arial"/>
          <w:i/>
          <w:sz w:val="24"/>
          <w:szCs w:val="24"/>
        </w:rPr>
        <w:t>Paranormal Activity: The Marked Ones</w:t>
      </w:r>
      <w:r w:rsidRPr="0095394B">
        <w:rPr>
          <w:rFonts w:ascii="Arial" w:hAnsi="Arial" w:cs="Arial"/>
          <w:sz w:val="24"/>
          <w:szCs w:val="24"/>
        </w:rPr>
        <w:t xml:space="preserve">.  While on the latter three films, Plotkin also added the title of co-producer to his responsibilities.  Additionally, he also served as executive producer on the feature film </w:t>
      </w:r>
      <w:r w:rsidRPr="0095394B">
        <w:rPr>
          <w:rFonts w:ascii="Arial" w:hAnsi="Arial" w:cs="Arial"/>
          <w:i/>
          <w:sz w:val="24"/>
          <w:szCs w:val="24"/>
        </w:rPr>
        <w:t>Nightlight</w:t>
      </w:r>
      <w:r w:rsidRPr="0095394B">
        <w:rPr>
          <w:rFonts w:ascii="Arial" w:hAnsi="Arial" w:cs="Arial"/>
          <w:sz w:val="24"/>
          <w:szCs w:val="24"/>
        </w:rPr>
        <w:t>.</w:t>
      </w:r>
    </w:p>
    <w:p w14:paraId="3F52D5D7"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In 2014, Plotkin made his directorial debut on the short virtual-reality film </w:t>
      </w:r>
      <w:r w:rsidRPr="0095394B">
        <w:rPr>
          <w:rFonts w:ascii="Arial" w:hAnsi="Arial" w:cs="Arial"/>
          <w:i/>
          <w:sz w:val="24"/>
          <w:szCs w:val="24"/>
        </w:rPr>
        <w:t>Black Mass</w:t>
      </w:r>
      <w:r w:rsidRPr="0095394B">
        <w:rPr>
          <w:rFonts w:ascii="Arial" w:hAnsi="Arial" w:cs="Arial"/>
          <w:sz w:val="24"/>
          <w:szCs w:val="24"/>
        </w:rPr>
        <w:t xml:space="preserve">.  The film was shot using the cutting-edge technology of the Jaunt VR camera for </w:t>
      </w:r>
      <w:r w:rsidRPr="0095394B">
        <w:rPr>
          <w:rFonts w:ascii="Arial" w:hAnsi="Arial" w:cs="Arial"/>
          <w:sz w:val="24"/>
          <w:szCs w:val="24"/>
        </w:rPr>
        <w:lastRenderedPageBreak/>
        <w:t xml:space="preserve">an immersive virtual reality horror experience.  He directed his first feature film, </w:t>
      </w:r>
      <w:r w:rsidRPr="0095394B">
        <w:rPr>
          <w:rFonts w:ascii="Arial" w:hAnsi="Arial" w:cs="Arial"/>
          <w:i/>
          <w:sz w:val="24"/>
          <w:szCs w:val="24"/>
        </w:rPr>
        <w:t>Paranormal Activity: The Ghost Dimension</w:t>
      </w:r>
      <w:r w:rsidRPr="0095394B">
        <w:rPr>
          <w:rFonts w:ascii="Arial" w:hAnsi="Arial" w:cs="Arial"/>
          <w:sz w:val="24"/>
          <w:szCs w:val="24"/>
        </w:rPr>
        <w:t>, which was released by Paramount Pictures on October 23, 2015.</w:t>
      </w:r>
    </w:p>
    <w:p w14:paraId="67E2696D"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Plotkin will next cut </w:t>
      </w:r>
      <w:r w:rsidRPr="0095394B">
        <w:rPr>
          <w:rFonts w:ascii="Arial" w:hAnsi="Arial" w:cs="Arial"/>
          <w:i/>
          <w:sz w:val="24"/>
          <w:szCs w:val="24"/>
        </w:rPr>
        <w:t>Half to Death</w:t>
      </w:r>
      <w:r w:rsidRPr="0095394B">
        <w:rPr>
          <w:rFonts w:ascii="Arial" w:hAnsi="Arial" w:cs="Arial"/>
          <w:sz w:val="24"/>
          <w:szCs w:val="24"/>
        </w:rPr>
        <w:t xml:space="preserve"> for director Christopher Landon.  After that, he will begin prepping to direct the feature film </w:t>
      </w:r>
      <w:r w:rsidRPr="0095394B">
        <w:rPr>
          <w:rFonts w:ascii="Arial" w:hAnsi="Arial" w:cs="Arial"/>
          <w:i/>
          <w:sz w:val="24"/>
          <w:szCs w:val="24"/>
        </w:rPr>
        <w:t>Cold</w:t>
      </w:r>
      <w:r w:rsidRPr="0095394B">
        <w:rPr>
          <w:rFonts w:ascii="Arial" w:hAnsi="Arial" w:cs="Arial"/>
          <w:sz w:val="24"/>
          <w:szCs w:val="24"/>
        </w:rPr>
        <w:t>, which he hopes to shoot in mid-2017.</w:t>
      </w:r>
    </w:p>
    <w:p w14:paraId="73F37002" w14:textId="77777777" w:rsidR="007031E6" w:rsidRPr="0095394B" w:rsidRDefault="007031E6" w:rsidP="007031E6">
      <w:pPr>
        <w:pStyle w:val="NoSpacing"/>
        <w:spacing w:line="360" w:lineRule="auto"/>
        <w:rPr>
          <w:rFonts w:ascii="Arial" w:hAnsi="Arial" w:cs="Arial"/>
          <w:sz w:val="24"/>
          <w:szCs w:val="24"/>
        </w:rPr>
      </w:pPr>
    </w:p>
    <w:p w14:paraId="5D1CEEC4"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NADINE HADERS</w:t>
      </w:r>
      <w:r w:rsidRPr="0095394B">
        <w:rPr>
          <w:rFonts w:ascii="Arial" w:hAnsi="Arial" w:cs="Arial"/>
          <w:sz w:val="24"/>
          <w:szCs w:val="24"/>
        </w:rPr>
        <w:t xml:space="preserve"> (Costume Designer)</w:t>
      </w:r>
      <w:r w:rsidRPr="0095394B">
        <w:rPr>
          <w:rFonts w:ascii="Arial" w:eastAsia="Arial Unicode MS" w:hAnsi="Arial" w:cs="Arial Unicode MS"/>
          <w:color w:val="000000"/>
          <w:sz w:val="24"/>
          <w:szCs w:val="24"/>
          <w:u w:color="000000"/>
          <w:bdr w:val="nil"/>
        </w:rPr>
        <w:t xml:space="preserve"> </w:t>
      </w:r>
      <w:r w:rsidRPr="0095394B">
        <w:rPr>
          <w:rFonts w:ascii="Arial" w:hAnsi="Arial" w:cs="Arial"/>
          <w:sz w:val="24"/>
          <w:szCs w:val="24"/>
        </w:rPr>
        <w:t>is a talented costume designer who works in both film and television.</w:t>
      </w:r>
    </w:p>
    <w:p w14:paraId="3A00C0BA"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Haders’ most recent work can be seen every Friday night on the hit first season of CBS’ </w:t>
      </w:r>
      <w:r w:rsidRPr="0095394B">
        <w:rPr>
          <w:rFonts w:ascii="Arial" w:hAnsi="Arial" w:cs="Arial"/>
          <w:i/>
          <w:sz w:val="24"/>
          <w:szCs w:val="24"/>
        </w:rPr>
        <w:t>MacGyver</w:t>
      </w:r>
      <w:r w:rsidRPr="0095394B">
        <w:rPr>
          <w:rFonts w:ascii="Arial" w:hAnsi="Arial" w:cs="Arial"/>
          <w:sz w:val="24"/>
          <w:szCs w:val="24"/>
        </w:rPr>
        <w:t xml:space="preserve">, which is shooting in Atlanta, Georgia. </w:t>
      </w:r>
    </w:p>
    <w:p w14:paraId="49EE6C26"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Some of Haders’ previous television credits include</w:t>
      </w:r>
      <w:r w:rsidRPr="0095394B">
        <w:rPr>
          <w:rFonts w:ascii="Arial" w:hAnsi="Arial" w:cs="Arial"/>
          <w:i/>
          <w:iCs/>
          <w:sz w:val="24"/>
          <w:szCs w:val="24"/>
        </w:rPr>
        <w:t xml:space="preserve"> Into the Badlands</w:t>
      </w:r>
      <w:r w:rsidRPr="0095394B">
        <w:rPr>
          <w:rFonts w:ascii="Arial" w:hAnsi="Arial" w:cs="Arial"/>
          <w:sz w:val="24"/>
          <w:szCs w:val="24"/>
        </w:rPr>
        <w:t xml:space="preserve">, </w:t>
      </w:r>
      <w:r w:rsidRPr="0095394B">
        <w:rPr>
          <w:rFonts w:ascii="Arial" w:hAnsi="Arial" w:cs="Arial"/>
          <w:i/>
          <w:iCs/>
          <w:sz w:val="24"/>
          <w:szCs w:val="24"/>
        </w:rPr>
        <w:t>Legends</w:t>
      </w:r>
      <w:r w:rsidRPr="0095394B">
        <w:rPr>
          <w:rFonts w:ascii="Arial" w:hAnsi="Arial" w:cs="Arial"/>
          <w:sz w:val="24"/>
          <w:szCs w:val="24"/>
        </w:rPr>
        <w:t xml:space="preserve">, </w:t>
      </w:r>
      <w:r w:rsidRPr="0095394B">
        <w:rPr>
          <w:rFonts w:ascii="Arial" w:hAnsi="Arial" w:cs="Arial"/>
          <w:i/>
          <w:iCs/>
          <w:sz w:val="24"/>
          <w:szCs w:val="24"/>
        </w:rPr>
        <w:t>Raising Hope</w:t>
      </w:r>
      <w:r w:rsidRPr="0095394B">
        <w:rPr>
          <w:rFonts w:ascii="Arial" w:hAnsi="Arial" w:cs="Arial"/>
          <w:sz w:val="24"/>
          <w:szCs w:val="24"/>
        </w:rPr>
        <w:t xml:space="preserve">, </w:t>
      </w:r>
      <w:r w:rsidRPr="0095394B">
        <w:rPr>
          <w:rFonts w:ascii="Arial" w:hAnsi="Arial" w:cs="Arial"/>
          <w:i/>
          <w:iCs/>
          <w:sz w:val="24"/>
          <w:szCs w:val="24"/>
        </w:rPr>
        <w:t>Leverage</w:t>
      </w:r>
      <w:r w:rsidRPr="0095394B">
        <w:rPr>
          <w:rFonts w:ascii="Arial" w:hAnsi="Arial" w:cs="Arial"/>
          <w:sz w:val="24"/>
          <w:szCs w:val="24"/>
        </w:rPr>
        <w:t xml:space="preserve"> and </w:t>
      </w:r>
      <w:r w:rsidRPr="0095394B">
        <w:rPr>
          <w:rFonts w:ascii="Arial" w:hAnsi="Arial" w:cs="Arial"/>
          <w:i/>
          <w:iCs/>
          <w:sz w:val="24"/>
          <w:szCs w:val="24"/>
        </w:rPr>
        <w:t>John from Cincinnati</w:t>
      </w:r>
      <w:r w:rsidRPr="0095394B">
        <w:rPr>
          <w:rFonts w:ascii="Arial" w:hAnsi="Arial" w:cs="Arial"/>
          <w:sz w:val="24"/>
          <w:szCs w:val="24"/>
        </w:rPr>
        <w:t>.</w:t>
      </w:r>
    </w:p>
    <w:p w14:paraId="5AB7B9B5"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sz w:val="24"/>
          <w:szCs w:val="24"/>
        </w:rPr>
        <w:t xml:space="preserve">Haders is a versatile artist who is committed to collaboration and authenticity.  When not on location, she calls Los Angeles, California, home. </w:t>
      </w:r>
    </w:p>
    <w:p w14:paraId="555C2EAB" w14:textId="77777777" w:rsidR="007031E6" w:rsidRPr="0095394B" w:rsidRDefault="007031E6" w:rsidP="007031E6">
      <w:pPr>
        <w:pStyle w:val="NoSpacing"/>
        <w:spacing w:line="360" w:lineRule="auto"/>
        <w:rPr>
          <w:rFonts w:ascii="Arial" w:hAnsi="Arial" w:cs="Arial"/>
          <w:sz w:val="24"/>
          <w:szCs w:val="24"/>
        </w:rPr>
      </w:pPr>
    </w:p>
    <w:p w14:paraId="4C772EC3" w14:textId="77777777" w:rsidR="007031E6" w:rsidRPr="0095394B" w:rsidRDefault="007031E6" w:rsidP="007031E6">
      <w:pPr>
        <w:pStyle w:val="NoSpacing"/>
        <w:spacing w:line="360" w:lineRule="auto"/>
        <w:ind w:firstLine="720"/>
        <w:rPr>
          <w:rFonts w:ascii="Arial" w:hAnsi="Arial" w:cs="Arial"/>
          <w:sz w:val="24"/>
          <w:szCs w:val="24"/>
        </w:rPr>
      </w:pPr>
      <w:r w:rsidRPr="0095394B">
        <w:rPr>
          <w:rFonts w:ascii="Arial" w:hAnsi="Arial" w:cs="Arial"/>
          <w:b/>
          <w:sz w:val="24"/>
          <w:szCs w:val="24"/>
        </w:rPr>
        <w:t>MICHAEL ABELS</w:t>
      </w:r>
      <w:r w:rsidRPr="0095394B">
        <w:rPr>
          <w:rFonts w:ascii="Arial" w:hAnsi="Arial" w:cs="Arial"/>
          <w:sz w:val="24"/>
          <w:szCs w:val="24"/>
        </w:rPr>
        <w:t xml:space="preserve"> (Music by) is an African-American composer primarily known for his orchestra works </w:t>
      </w:r>
      <w:r w:rsidRPr="0095394B">
        <w:rPr>
          <w:rFonts w:ascii="Arial" w:hAnsi="Arial" w:cs="Arial"/>
          <w:i/>
          <w:sz w:val="24"/>
          <w:szCs w:val="24"/>
        </w:rPr>
        <w:t>Global Warming</w:t>
      </w:r>
      <w:r w:rsidRPr="0095394B">
        <w:rPr>
          <w:rFonts w:ascii="Arial" w:hAnsi="Arial" w:cs="Arial"/>
          <w:sz w:val="24"/>
          <w:szCs w:val="24"/>
        </w:rPr>
        <w:t xml:space="preserve">, </w:t>
      </w:r>
      <w:r w:rsidRPr="0095394B">
        <w:rPr>
          <w:rFonts w:ascii="Arial" w:hAnsi="Arial" w:cs="Arial"/>
          <w:i/>
          <w:sz w:val="24"/>
          <w:szCs w:val="24"/>
        </w:rPr>
        <w:t>Delights &amp; Dances</w:t>
      </w:r>
      <w:r w:rsidRPr="0095394B">
        <w:rPr>
          <w:rFonts w:ascii="Arial" w:hAnsi="Arial" w:cs="Arial"/>
          <w:sz w:val="24"/>
          <w:szCs w:val="24"/>
        </w:rPr>
        <w:t xml:space="preserve"> and </w:t>
      </w:r>
      <w:r w:rsidRPr="0095394B">
        <w:rPr>
          <w:rFonts w:ascii="Arial" w:hAnsi="Arial" w:cs="Arial"/>
          <w:i/>
          <w:sz w:val="24"/>
          <w:szCs w:val="24"/>
        </w:rPr>
        <w:t>Dance for Martin’s Dream</w:t>
      </w:r>
      <w:r w:rsidRPr="0095394B">
        <w:rPr>
          <w:rFonts w:ascii="Arial" w:hAnsi="Arial" w:cs="Arial"/>
          <w:sz w:val="24"/>
          <w:szCs w:val="24"/>
        </w:rPr>
        <w:t xml:space="preserve">, and choral pieces such as </w:t>
      </w:r>
      <w:r w:rsidRPr="0095394B">
        <w:rPr>
          <w:rFonts w:ascii="Arial" w:hAnsi="Arial" w:cs="Arial"/>
          <w:i/>
          <w:sz w:val="24"/>
          <w:szCs w:val="24"/>
        </w:rPr>
        <w:t>Be The Change</w:t>
      </w:r>
      <w:r w:rsidRPr="0095394B">
        <w:rPr>
          <w:rFonts w:ascii="Arial" w:hAnsi="Arial" w:cs="Arial"/>
          <w:sz w:val="24"/>
          <w:szCs w:val="24"/>
        </w:rPr>
        <w:t xml:space="preserve"> and </w:t>
      </w:r>
      <w:r w:rsidRPr="0095394B">
        <w:rPr>
          <w:rFonts w:ascii="Arial" w:hAnsi="Arial" w:cs="Arial"/>
          <w:i/>
          <w:sz w:val="24"/>
          <w:szCs w:val="24"/>
        </w:rPr>
        <w:t>Limitless</w:t>
      </w:r>
      <w:r w:rsidRPr="0095394B">
        <w:rPr>
          <w:rFonts w:ascii="Arial" w:hAnsi="Arial" w:cs="Arial"/>
          <w:sz w:val="24"/>
          <w:szCs w:val="24"/>
        </w:rPr>
        <w:t xml:space="preserve">.  His music has been commissioned by the National Endowment for the Arts, Los Angeles Opera and many orchestras throughout the country.  In his concert career, he has worked with James Earl Jones, Doc Severinsen and a diverse group of other musical artists.  Abels wrote the score for </w:t>
      </w:r>
      <w:r w:rsidRPr="0095394B">
        <w:rPr>
          <w:rFonts w:ascii="Arial" w:hAnsi="Arial" w:cs="Arial"/>
          <w:i/>
          <w:sz w:val="24"/>
          <w:szCs w:val="24"/>
        </w:rPr>
        <w:t>Fantasea</w:t>
      </w:r>
      <w:r w:rsidRPr="0095394B">
        <w:rPr>
          <w:rFonts w:ascii="Arial" w:hAnsi="Arial" w:cs="Arial"/>
          <w:sz w:val="24"/>
          <w:szCs w:val="24"/>
        </w:rPr>
        <w:t xml:space="preserve"> at Chicago’s Shedd Aquarium.  </w:t>
      </w:r>
      <w:r w:rsidRPr="0095394B">
        <w:rPr>
          <w:rFonts w:ascii="Arial" w:hAnsi="Arial" w:cs="Arial"/>
          <w:i/>
          <w:sz w:val="24"/>
          <w:szCs w:val="24"/>
        </w:rPr>
        <w:t>Get Out</w:t>
      </w:r>
      <w:r w:rsidRPr="0095394B">
        <w:rPr>
          <w:rFonts w:ascii="Arial" w:hAnsi="Arial" w:cs="Arial"/>
          <w:sz w:val="24"/>
          <w:szCs w:val="24"/>
        </w:rPr>
        <w:t xml:space="preserve"> is his first feature film.</w:t>
      </w:r>
    </w:p>
    <w:p w14:paraId="665FEFC9" w14:textId="77777777" w:rsidR="007031E6" w:rsidRPr="0095394B" w:rsidRDefault="007031E6" w:rsidP="00992927">
      <w:pPr>
        <w:spacing w:line="360" w:lineRule="auto"/>
        <w:ind w:firstLine="720"/>
        <w:rPr>
          <w:rStyle w:val="Hyperlink"/>
          <w:rFonts w:ascii="Arial" w:hAnsi="Arial" w:cs="Arial"/>
        </w:rPr>
      </w:pPr>
    </w:p>
    <w:p w14:paraId="6A05C99C" w14:textId="77777777" w:rsidR="00E979FC" w:rsidRPr="0095394B" w:rsidRDefault="00E979FC">
      <w:pPr>
        <w:rPr>
          <w:rStyle w:val="Hyperlink"/>
          <w:rFonts w:ascii="Arial" w:hAnsi="Arial" w:cs="Arial"/>
        </w:rPr>
      </w:pPr>
      <w:r w:rsidRPr="0095394B">
        <w:rPr>
          <w:rStyle w:val="Hyperlink"/>
          <w:rFonts w:ascii="Arial" w:hAnsi="Arial" w:cs="Arial"/>
        </w:rPr>
        <w:br w:type="page"/>
      </w:r>
    </w:p>
    <w:p w14:paraId="0CFB979C" w14:textId="722C19FA" w:rsidR="00E979FC" w:rsidRPr="0095394B" w:rsidRDefault="00E979FC" w:rsidP="00E979FC">
      <w:pPr>
        <w:rPr>
          <w:rFonts w:ascii="Arial" w:hAnsi="Arial" w:cs="Arial"/>
          <w:b/>
          <w:u w:val="single"/>
        </w:rPr>
      </w:pPr>
      <w:r w:rsidRPr="0095394B">
        <w:rPr>
          <w:rFonts w:ascii="Arial" w:hAnsi="Arial" w:cs="Arial"/>
        </w:rPr>
        <w:lastRenderedPageBreak/>
        <w:t xml:space="preserve">            </w:t>
      </w:r>
      <w:r w:rsidRPr="0095394B">
        <w:rPr>
          <w:rFonts w:ascii="Arial" w:hAnsi="Arial" w:cs="Arial"/>
        </w:rPr>
        <w:tab/>
      </w:r>
      <w:r w:rsidRPr="0095394B">
        <w:rPr>
          <w:rFonts w:ascii="Arial" w:hAnsi="Arial" w:cs="Arial"/>
        </w:rPr>
        <w:tab/>
        <w:t xml:space="preserve"> </w:t>
      </w:r>
      <w:r w:rsidRPr="0095394B">
        <w:rPr>
          <w:rFonts w:ascii="Arial" w:hAnsi="Arial" w:cs="Arial"/>
          <w:b/>
          <w:u w:val="single"/>
        </w:rPr>
        <w:t>CAST</w:t>
      </w:r>
    </w:p>
    <w:p w14:paraId="2AF3FB4A" w14:textId="77777777" w:rsidR="00E979FC" w:rsidRPr="0095394B" w:rsidRDefault="00E979FC" w:rsidP="00E979FC">
      <w:pPr>
        <w:tabs>
          <w:tab w:val="left" w:pos="2160"/>
          <w:tab w:val="left" w:pos="3600"/>
        </w:tabs>
        <w:rPr>
          <w:rFonts w:ascii="Arial" w:hAnsi="Arial" w:cs="Arial"/>
          <w:b/>
        </w:rPr>
      </w:pPr>
      <w:r w:rsidRPr="0095394B">
        <w:rPr>
          <w:rFonts w:ascii="Arial" w:hAnsi="Arial" w:cs="Arial"/>
        </w:rPr>
        <w:t xml:space="preserve">                       </w:t>
      </w:r>
      <w:r w:rsidRPr="0095394B">
        <w:rPr>
          <w:rFonts w:ascii="Arial" w:hAnsi="Arial" w:cs="Arial"/>
        </w:rPr>
        <w:tab/>
      </w:r>
      <w:r w:rsidRPr="0095394B">
        <w:rPr>
          <w:rFonts w:ascii="Arial" w:hAnsi="Arial" w:cs="Arial"/>
        </w:rPr>
        <w:tab/>
      </w:r>
      <w:r w:rsidRPr="0095394B">
        <w:rPr>
          <w:rFonts w:ascii="Arial" w:hAnsi="Arial" w:cs="Arial"/>
        </w:rPr>
        <w:tab/>
      </w:r>
      <w:r w:rsidRPr="0095394B">
        <w:rPr>
          <w:rFonts w:ascii="Arial" w:hAnsi="Arial" w:cs="Arial"/>
        </w:rPr>
        <w:tab/>
      </w:r>
      <w:r w:rsidRPr="0095394B">
        <w:rPr>
          <w:rFonts w:ascii="Arial" w:hAnsi="Arial" w:cs="Arial"/>
        </w:rPr>
        <w:tab/>
      </w:r>
    </w:p>
    <w:p w14:paraId="6CFC018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Chris Washington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DANIEL KALUUYA</w:t>
      </w:r>
    </w:p>
    <w:p w14:paraId="1AD3620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Rose Armitage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ALLISON WILLIAMS</w:t>
      </w:r>
    </w:p>
    <w:p w14:paraId="3A63584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Missy Armitage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CATHERINE KEENER</w:t>
      </w:r>
    </w:p>
    <w:p w14:paraId="103E005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Dean Armitage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BRADLEY WHITFORD</w:t>
      </w:r>
    </w:p>
    <w:p w14:paraId="35A103E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Jeremy Armitage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CALEB LANDRY JONES</w:t>
      </w:r>
    </w:p>
    <w:p w14:paraId="7D202C2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Walter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MARCUS HENDERSON</w:t>
      </w:r>
    </w:p>
    <w:p w14:paraId="564BCA6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Georgina</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BETTY GABRIEL</w:t>
      </w:r>
    </w:p>
    <w:p w14:paraId="34A1E98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Andrew Logan King</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LAKEITH STANFIELD</w:t>
      </w:r>
    </w:p>
    <w:p w14:paraId="4289AF4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Jim Hudson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STEPHEN ROOT</w:t>
      </w:r>
    </w:p>
    <w:p w14:paraId="3715DD3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Rod Williams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LIL REL HOWERY</w:t>
      </w:r>
    </w:p>
    <w:p w14:paraId="5CD5013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Lisa Deets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ASHLEY LECONTE CAMPBELL</w:t>
      </w:r>
    </w:p>
    <w:p w14:paraId="729D751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Gordon Greene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JOHN WILMOT</w:t>
      </w:r>
    </w:p>
    <w:p w14:paraId="1DA133A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Emily Greene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CAREN LARKEY</w:t>
      </w:r>
    </w:p>
    <w:p w14:paraId="4C47F1F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April Dray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JULIE ANN DOAN</w:t>
      </w:r>
    </w:p>
    <w:p w14:paraId="7F1AC8E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Parker Dray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RUTHERFORD CRAVENS</w:t>
      </w:r>
    </w:p>
    <w:p w14:paraId="419A31E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Philomena King</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GERALDINE SINGER</w:t>
      </w:r>
    </w:p>
    <w:p w14:paraId="5378C7E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Hiroki Tanaka</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YASUHIKO OYAMA</w:t>
      </w:r>
    </w:p>
    <w:p w14:paraId="5B9AAF9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Roman Armitage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RICHARD HERD</w:t>
      </w:r>
    </w:p>
    <w:p w14:paraId="584FA55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Detective Latoya</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ERIKA ALEXANDER</w:t>
      </w:r>
    </w:p>
    <w:p w14:paraId="0287319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Detective Drake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JERONIMO SPINX</w:t>
      </w:r>
    </w:p>
    <w:p w14:paraId="1785EA5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Detective Garcia</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IAN CASSELBERRY</w:t>
      </w:r>
    </w:p>
    <w:p w14:paraId="077BAA7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Officer Ryan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TREY BURVANT</w:t>
      </w:r>
    </w:p>
    <w:p w14:paraId="2E47F4D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Police Officer #1 Stunt</w:t>
      </w:r>
      <w:r w:rsidRPr="0095394B">
        <w:rPr>
          <w:rFonts w:ascii="Arial" w:hAnsi="Arial" w:cs="Arial"/>
          <w:sz w:val="24"/>
          <w:szCs w:val="24"/>
        </w:rPr>
        <w:tab/>
      </w:r>
      <w:r w:rsidRPr="0095394B">
        <w:rPr>
          <w:rFonts w:ascii="Arial" w:hAnsi="Arial" w:cs="Arial"/>
          <w:sz w:val="24"/>
          <w:szCs w:val="24"/>
        </w:rPr>
        <w:tab/>
        <w:t>JOHN DONOHUE</w:t>
      </w:r>
    </w:p>
    <w:p w14:paraId="1989CDB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Police Officer #2 Stunt</w:t>
      </w:r>
      <w:r w:rsidRPr="0095394B">
        <w:rPr>
          <w:rFonts w:ascii="Arial" w:hAnsi="Arial" w:cs="Arial"/>
          <w:sz w:val="24"/>
          <w:szCs w:val="24"/>
        </w:rPr>
        <w:tab/>
      </w:r>
      <w:r w:rsidRPr="0095394B">
        <w:rPr>
          <w:rFonts w:ascii="Arial" w:hAnsi="Arial" w:cs="Arial"/>
          <w:sz w:val="24"/>
          <w:szCs w:val="24"/>
        </w:rPr>
        <w:tab/>
        <w:t>SEAN PAUL BRAUD</w:t>
      </w:r>
    </w:p>
    <w:p w14:paraId="56A633A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Chris (11 Years Old)</w:t>
      </w:r>
      <w:r w:rsidRPr="0095394B">
        <w:rPr>
          <w:rFonts w:ascii="Arial" w:hAnsi="Arial" w:cs="Arial"/>
          <w:sz w:val="24"/>
          <w:szCs w:val="24"/>
        </w:rPr>
        <w:tab/>
      </w:r>
      <w:r w:rsidRPr="0095394B">
        <w:rPr>
          <w:rFonts w:ascii="Arial" w:hAnsi="Arial" w:cs="Arial"/>
          <w:sz w:val="24"/>
          <w:szCs w:val="24"/>
        </w:rPr>
        <w:tab/>
        <w:t>ZAILAND ADAMS</w:t>
      </w:r>
    </w:p>
    <w:p w14:paraId="4119959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Stunt Coordinator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MARK VANSELOW</w:t>
      </w:r>
    </w:p>
    <w:p w14:paraId="0D8DAE7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Chris Stunt Double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FLOYD ANTHONY JOHNS, JR.</w:t>
      </w:r>
    </w:p>
    <w:p w14:paraId="0F6A931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Rose Stunt Double #1</w:t>
      </w:r>
      <w:r w:rsidRPr="0095394B">
        <w:rPr>
          <w:rFonts w:ascii="Arial" w:hAnsi="Arial" w:cs="Arial"/>
          <w:sz w:val="24"/>
          <w:szCs w:val="24"/>
        </w:rPr>
        <w:tab/>
      </w:r>
      <w:r w:rsidRPr="0095394B">
        <w:rPr>
          <w:rFonts w:ascii="Arial" w:hAnsi="Arial" w:cs="Arial"/>
          <w:sz w:val="24"/>
          <w:szCs w:val="24"/>
        </w:rPr>
        <w:tab/>
        <w:t>CHELSEA BRULAND</w:t>
      </w:r>
    </w:p>
    <w:p w14:paraId="069A02B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Rose Stunt Double #2</w:t>
      </w:r>
      <w:r w:rsidRPr="0095394B">
        <w:rPr>
          <w:rFonts w:ascii="Arial" w:hAnsi="Arial" w:cs="Arial"/>
          <w:sz w:val="24"/>
          <w:szCs w:val="24"/>
        </w:rPr>
        <w:tab/>
      </w:r>
      <w:r w:rsidRPr="0095394B">
        <w:rPr>
          <w:rFonts w:ascii="Arial" w:hAnsi="Arial" w:cs="Arial"/>
          <w:sz w:val="24"/>
          <w:szCs w:val="24"/>
        </w:rPr>
        <w:tab/>
        <w:t>ELENA SANCHEZ</w:t>
      </w:r>
    </w:p>
    <w:p w14:paraId="5D662D9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Missy Stunt Double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VANESSA MOTTA</w:t>
      </w:r>
    </w:p>
    <w:p w14:paraId="33F1072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Missy Stunt Double #2</w:t>
      </w:r>
      <w:r w:rsidRPr="0095394B">
        <w:rPr>
          <w:rFonts w:ascii="Arial" w:hAnsi="Arial" w:cs="Arial"/>
          <w:sz w:val="24"/>
          <w:szCs w:val="24"/>
        </w:rPr>
        <w:tab/>
      </w:r>
      <w:r w:rsidRPr="0095394B">
        <w:rPr>
          <w:rFonts w:ascii="Arial" w:hAnsi="Arial" w:cs="Arial"/>
          <w:sz w:val="24"/>
          <w:szCs w:val="24"/>
        </w:rPr>
        <w:tab/>
        <w:t>REBECCA VICKERS</w:t>
      </w:r>
    </w:p>
    <w:p w14:paraId="40AB32B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Dean Stunt Double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TIM BELL</w:t>
      </w:r>
    </w:p>
    <w:p w14:paraId="02C5530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Jeremy Stunt Double</w:t>
      </w:r>
      <w:r w:rsidRPr="0095394B">
        <w:rPr>
          <w:rFonts w:ascii="Arial" w:hAnsi="Arial" w:cs="Arial"/>
          <w:sz w:val="24"/>
          <w:szCs w:val="24"/>
        </w:rPr>
        <w:tab/>
      </w:r>
      <w:r w:rsidRPr="0095394B">
        <w:rPr>
          <w:rFonts w:ascii="Arial" w:hAnsi="Arial" w:cs="Arial"/>
          <w:sz w:val="24"/>
          <w:szCs w:val="24"/>
        </w:rPr>
        <w:tab/>
        <w:t>JOHN BERNECKER</w:t>
      </w:r>
    </w:p>
    <w:p w14:paraId="670EDE0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Georgina Stunt Double</w:t>
      </w:r>
      <w:r w:rsidRPr="0095394B">
        <w:rPr>
          <w:rFonts w:ascii="Arial" w:hAnsi="Arial" w:cs="Arial"/>
          <w:sz w:val="24"/>
          <w:szCs w:val="24"/>
        </w:rPr>
        <w:tab/>
      </w:r>
      <w:r w:rsidRPr="0095394B">
        <w:rPr>
          <w:rFonts w:ascii="Arial" w:hAnsi="Arial" w:cs="Arial"/>
          <w:sz w:val="24"/>
          <w:szCs w:val="24"/>
        </w:rPr>
        <w:tab/>
        <w:t>SCHERYL W. BROWN</w:t>
      </w:r>
    </w:p>
    <w:p w14:paraId="40688C03" w14:textId="20ED8475" w:rsidR="00E979FC" w:rsidRPr="0095394B" w:rsidRDefault="00E979FC" w:rsidP="00E979FC">
      <w:pPr>
        <w:pStyle w:val="NoSpacing"/>
        <w:rPr>
          <w:rFonts w:ascii="Arial" w:hAnsi="Arial" w:cs="Arial"/>
          <w:sz w:val="24"/>
          <w:szCs w:val="24"/>
        </w:rPr>
      </w:pPr>
      <w:r w:rsidRPr="0095394B">
        <w:rPr>
          <w:rFonts w:ascii="Arial" w:hAnsi="Arial" w:cs="Arial"/>
          <w:sz w:val="24"/>
          <w:szCs w:val="24"/>
        </w:rPr>
        <w:t>Walter Stunt Double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BUDDY “LOVE” SOSTHAND</w:t>
      </w:r>
      <w:r w:rsidRPr="0095394B">
        <w:rPr>
          <w:rFonts w:ascii="Arial" w:hAnsi="Arial" w:cs="Arial"/>
          <w:sz w:val="24"/>
          <w:szCs w:val="24"/>
        </w:rPr>
        <w:tab/>
      </w:r>
    </w:p>
    <w:p w14:paraId="05D014E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Stunt Rigger #1</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JAY CAPUTO</w:t>
      </w:r>
    </w:p>
    <w:p w14:paraId="1ABF86A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Stunt Rigger #2</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PAUL MAURICE</w:t>
      </w:r>
    </w:p>
    <w:p w14:paraId="409DF4E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Creature Puppeteer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BRUCE LARSEN</w:t>
      </w:r>
    </w:p>
    <w:p w14:paraId="06CA521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Creature Puppeteer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WILLIAM LEGG</w:t>
      </w:r>
    </w:p>
    <w:p w14:paraId="1ABCDB7C" w14:textId="77777777" w:rsidR="00E979FC" w:rsidRPr="0095394B" w:rsidRDefault="00E979FC" w:rsidP="00E979FC">
      <w:pPr>
        <w:pStyle w:val="NoSpacing"/>
        <w:rPr>
          <w:rFonts w:ascii="Arial" w:hAnsi="Arial" w:cs="Arial"/>
          <w:sz w:val="24"/>
          <w:szCs w:val="24"/>
        </w:rPr>
      </w:pPr>
    </w:p>
    <w:p w14:paraId="45F7DE82" w14:textId="77777777" w:rsidR="00E979FC" w:rsidRPr="0095394B" w:rsidRDefault="00E979FC" w:rsidP="00E979FC">
      <w:pPr>
        <w:tabs>
          <w:tab w:val="left" w:pos="2160"/>
          <w:tab w:val="left" w:pos="3600"/>
        </w:tabs>
        <w:rPr>
          <w:rFonts w:ascii="Arial" w:hAnsi="Arial" w:cs="Arial"/>
        </w:rPr>
      </w:pPr>
      <w:r w:rsidRPr="0095394B">
        <w:rPr>
          <w:rFonts w:ascii="Arial" w:hAnsi="Arial" w:cs="Arial"/>
        </w:rPr>
        <w:tab/>
        <w:t xml:space="preserve">    </w:t>
      </w:r>
    </w:p>
    <w:p w14:paraId="51D8B964" w14:textId="77777777" w:rsidR="00E979FC" w:rsidRPr="0095394B" w:rsidRDefault="00E979FC">
      <w:pPr>
        <w:rPr>
          <w:rFonts w:ascii="Arial" w:hAnsi="Arial" w:cs="Arial"/>
        </w:rPr>
      </w:pPr>
      <w:r w:rsidRPr="0095394B">
        <w:rPr>
          <w:rFonts w:ascii="Arial" w:hAnsi="Arial" w:cs="Arial"/>
        </w:rPr>
        <w:br w:type="page"/>
      </w:r>
    </w:p>
    <w:p w14:paraId="5A3CD952" w14:textId="705B0638" w:rsidR="00E979FC" w:rsidRPr="0095394B" w:rsidRDefault="00E979FC" w:rsidP="00E979FC">
      <w:pPr>
        <w:tabs>
          <w:tab w:val="left" w:pos="2160"/>
          <w:tab w:val="left" w:pos="3600"/>
        </w:tabs>
        <w:rPr>
          <w:rFonts w:ascii="Arial" w:hAnsi="Arial" w:cs="Arial"/>
          <w:b/>
          <w:u w:val="single"/>
        </w:rPr>
      </w:pPr>
      <w:r w:rsidRPr="0095394B">
        <w:rPr>
          <w:rFonts w:ascii="Arial" w:hAnsi="Arial" w:cs="Arial"/>
        </w:rPr>
        <w:lastRenderedPageBreak/>
        <w:tab/>
      </w:r>
      <w:r w:rsidRPr="0095394B">
        <w:rPr>
          <w:rFonts w:ascii="Arial" w:hAnsi="Arial" w:cs="Arial"/>
          <w:b/>
          <w:u w:val="single"/>
        </w:rPr>
        <w:t>CREW</w:t>
      </w:r>
    </w:p>
    <w:p w14:paraId="6B69FE3F" w14:textId="77777777" w:rsidR="00E979FC" w:rsidRPr="0095394B" w:rsidRDefault="00E979FC" w:rsidP="00E979FC">
      <w:pPr>
        <w:tabs>
          <w:tab w:val="left" w:pos="2160"/>
          <w:tab w:val="left" w:pos="3600"/>
        </w:tabs>
        <w:rPr>
          <w:rFonts w:ascii="Arial" w:hAnsi="Arial" w:cs="Arial"/>
          <w:b/>
          <w:u w:val="single"/>
        </w:rPr>
      </w:pPr>
    </w:p>
    <w:p w14:paraId="5C4BA076" w14:textId="77777777" w:rsidR="00E979FC" w:rsidRPr="0095394B" w:rsidRDefault="00E979FC" w:rsidP="00E979FC">
      <w:pPr>
        <w:tabs>
          <w:tab w:val="left" w:pos="2160"/>
          <w:tab w:val="left" w:pos="3600"/>
        </w:tabs>
        <w:rPr>
          <w:rFonts w:ascii="Arial" w:hAnsi="Arial" w:cs="Arial"/>
        </w:rPr>
      </w:pPr>
      <w:r w:rsidRPr="0095394B">
        <w:rPr>
          <w:rFonts w:ascii="Arial" w:hAnsi="Arial" w:cs="Arial"/>
        </w:rPr>
        <w:t>Written and Directed by</w:t>
      </w:r>
      <w:r w:rsidRPr="0095394B">
        <w:rPr>
          <w:rFonts w:ascii="Arial" w:hAnsi="Arial" w:cs="Arial"/>
        </w:rPr>
        <w:tab/>
        <w:t>JORDAN PEELE</w:t>
      </w:r>
    </w:p>
    <w:p w14:paraId="5C57A62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Produced by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SEAN M</w:t>
      </w:r>
      <w:r w:rsidRPr="0095394B">
        <w:rPr>
          <w:rFonts w:ascii="Arial" w:hAnsi="Arial" w:cs="Arial"/>
          <w:sz w:val="20"/>
          <w:szCs w:val="20"/>
        </w:rPr>
        <w:t>C</w:t>
      </w:r>
      <w:r w:rsidRPr="0095394B">
        <w:rPr>
          <w:rFonts w:ascii="Arial" w:hAnsi="Arial" w:cs="Arial"/>
          <w:sz w:val="24"/>
          <w:szCs w:val="24"/>
        </w:rPr>
        <w:t>KITTRICK, p.g.a.</w:t>
      </w:r>
    </w:p>
    <w:p w14:paraId="298E3DD3" w14:textId="77777777" w:rsidR="00E979FC" w:rsidRPr="0095394B" w:rsidRDefault="00E979FC" w:rsidP="00E979FC">
      <w:pPr>
        <w:pStyle w:val="NoSpacing"/>
        <w:ind w:left="2880" w:firstLine="720"/>
        <w:rPr>
          <w:rFonts w:ascii="Arial" w:hAnsi="Arial" w:cs="Arial"/>
          <w:sz w:val="24"/>
          <w:szCs w:val="24"/>
        </w:rPr>
      </w:pPr>
      <w:r w:rsidRPr="0095394B">
        <w:rPr>
          <w:rFonts w:ascii="Arial" w:hAnsi="Arial" w:cs="Arial"/>
          <w:sz w:val="24"/>
          <w:szCs w:val="24"/>
        </w:rPr>
        <w:t>JASON BLUM, p.g.a.</w:t>
      </w:r>
    </w:p>
    <w:p w14:paraId="50E693B4" w14:textId="77777777" w:rsidR="00E979FC" w:rsidRPr="0095394B" w:rsidRDefault="00E979FC" w:rsidP="00E979FC">
      <w:pPr>
        <w:pStyle w:val="NoSpacing"/>
        <w:ind w:left="2880" w:firstLine="720"/>
        <w:rPr>
          <w:rFonts w:ascii="Arial" w:hAnsi="Arial" w:cs="Arial"/>
          <w:sz w:val="24"/>
          <w:szCs w:val="24"/>
        </w:rPr>
      </w:pPr>
      <w:r w:rsidRPr="0095394B">
        <w:rPr>
          <w:rFonts w:ascii="Arial" w:hAnsi="Arial" w:cs="Arial"/>
          <w:sz w:val="24"/>
          <w:szCs w:val="24"/>
        </w:rPr>
        <w:t>EDWARD H. HAMM, JR., p.g.a.</w:t>
      </w:r>
    </w:p>
    <w:p w14:paraId="38BD483E" w14:textId="77777777" w:rsidR="00E979FC" w:rsidRPr="0095394B" w:rsidRDefault="00E979FC" w:rsidP="00E979FC">
      <w:pPr>
        <w:pStyle w:val="NoSpacing"/>
        <w:ind w:left="2880" w:firstLine="720"/>
        <w:rPr>
          <w:rFonts w:ascii="Arial" w:hAnsi="Arial" w:cs="Arial"/>
          <w:sz w:val="24"/>
          <w:szCs w:val="24"/>
          <w:lang w:val="es-US"/>
        </w:rPr>
      </w:pPr>
      <w:r w:rsidRPr="0095394B">
        <w:rPr>
          <w:rFonts w:ascii="Arial" w:hAnsi="Arial" w:cs="Arial"/>
          <w:sz w:val="24"/>
          <w:szCs w:val="24"/>
          <w:lang w:val="es-US"/>
        </w:rPr>
        <w:t>JORDAN PEELE, p.g.a.</w:t>
      </w:r>
    </w:p>
    <w:p w14:paraId="508942E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Executive Producers</w:t>
      </w:r>
      <w:r w:rsidRPr="0095394B">
        <w:rPr>
          <w:rFonts w:ascii="Arial" w:hAnsi="Arial" w:cs="Arial"/>
          <w:sz w:val="24"/>
          <w:szCs w:val="24"/>
        </w:rPr>
        <w:tab/>
      </w:r>
      <w:r w:rsidRPr="0095394B">
        <w:rPr>
          <w:rFonts w:ascii="Arial" w:hAnsi="Arial" w:cs="Arial"/>
          <w:sz w:val="24"/>
          <w:szCs w:val="24"/>
        </w:rPr>
        <w:tab/>
        <w:t>RAYMOND MANSFIELD</w:t>
      </w:r>
    </w:p>
    <w:p w14:paraId="3CD92DC1"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COUPER SAMUELSON</w:t>
      </w:r>
    </w:p>
    <w:p w14:paraId="72BD0CAB"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SHAUN REDICK</w:t>
      </w:r>
    </w:p>
    <w:p w14:paraId="599BE7DE"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JEANETTE VOLTURNO</w:t>
      </w:r>
    </w:p>
    <w:p w14:paraId="4D1B114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Co-Producers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BEATRIZ SEQUEIRA</w:t>
      </w:r>
    </w:p>
    <w:p w14:paraId="2272C4A2"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MARCEI A. BROWN</w:t>
      </w:r>
    </w:p>
    <w:p w14:paraId="27EE4DA6"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GERARD DINARDI</w:t>
      </w:r>
    </w:p>
    <w:p w14:paraId="7C25A82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Director of Photography</w:t>
      </w:r>
      <w:r w:rsidRPr="0095394B">
        <w:rPr>
          <w:rFonts w:ascii="Arial" w:hAnsi="Arial" w:cs="Arial"/>
          <w:sz w:val="24"/>
          <w:szCs w:val="24"/>
        </w:rPr>
        <w:tab/>
      </w:r>
      <w:r w:rsidRPr="0095394B">
        <w:rPr>
          <w:rFonts w:ascii="Arial" w:hAnsi="Arial" w:cs="Arial"/>
          <w:sz w:val="24"/>
          <w:szCs w:val="24"/>
        </w:rPr>
        <w:tab/>
        <w:t>TOBY OLIVER ACS</w:t>
      </w:r>
    </w:p>
    <w:p w14:paraId="4BAFD72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Designer</w:t>
      </w:r>
      <w:r w:rsidRPr="0095394B">
        <w:rPr>
          <w:rFonts w:ascii="Arial" w:hAnsi="Arial" w:cs="Arial"/>
          <w:sz w:val="24"/>
          <w:szCs w:val="24"/>
        </w:rPr>
        <w:tab/>
      </w:r>
      <w:r w:rsidRPr="0095394B">
        <w:rPr>
          <w:rFonts w:ascii="Arial" w:hAnsi="Arial" w:cs="Arial"/>
          <w:sz w:val="24"/>
          <w:szCs w:val="24"/>
        </w:rPr>
        <w:tab/>
        <w:t>RUSTY SMITH</w:t>
      </w:r>
    </w:p>
    <w:p w14:paraId="33DCB81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Edited by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GREGORY PLOTKIN</w:t>
      </w:r>
    </w:p>
    <w:p w14:paraId="358E756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Costume Designer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NADINE HADERS</w:t>
      </w:r>
    </w:p>
    <w:p w14:paraId="353A318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Music by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MICHAEL ABELS</w:t>
      </w:r>
    </w:p>
    <w:p w14:paraId="148BDF3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Music Supervisor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CHRISTOPHER MOLLERE</w:t>
      </w:r>
    </w:p>
    <w:p w14:paraId="54FF178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Casting by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TERRI TAYLOR CSA</w:t>
      </w:r>
    </w:p>
    <w:p w14:paraId="593641A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Co-Producer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PHILLIP DAWE</w:t>
      </w:r>
    </w:p>
    <w:p w14:paraId="1181729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Associate Producer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CHRIS RYAN</w:t>
      </w:r>
    </w:p>
    <w:p w14:paraId="2E1508C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Unit Production Manager</w:t>
      </w:r>
      <w:r w:rsidRPr="0095394B">
        <w:rPr>
          <w:rFonts w:ascii="Arial" w:hAnsi="Arial" w:cs="Arial"/>
          <w:sz w:val="24"/>
          <w:szCs w:val="24"/>
        </w:rPr>
        <w:tab/>
      </w:r>
      <w:r w:rsidRPr="0095394B">
        <w:rPr>
          <w:rFonts w:ascii="Arial" w:hAnsi="Arial" w:cs="Arial"/>
          <w:sz w:val="24"/>
          <w:szCs w:val="24"/>
        </w:rPr>
        <w:tab/>
        <w:t>MARCEI A. BROWN</w:t>
      </w:r>
    </w:p>
    <w:p w14:paraId="77FEADE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First Assistant Director</w:t>
      </w:r>
      <w:r w:rsidRPr="0095394B">
        <w:rPr>
          <w:rFonts w:ascii="Arial" w:hAnsi="Arial" w:cs="Arial"/>
          <w:sz w:val="24"/>
          <w:szCs w:val="24"/>
        </w:rPr>
        <w:tab/>
      </w:r>
      <w:r w:rsidRPr="0095394B">
        <w:rPr>
          <w:rFonts w:ascii="Arial" w:hAnsi="Arial" w:cs="Arial"/>
          <w:sz w:val="24"/>
          <w:szCs w:val="24"/>
        </w:rPr>
        <w:tab/>
        <w:t>GERARD DINARDI</w:t>
      </w:r>
    </w:p>
    <w:p w14:paraId="0062818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Second Assistant Director</w:t>
      </w:r>
      <w:r w:rsidRPr="0095394B">
        <w:rPr>
          <w:rFonts w:ascii="Arial" w:hAnsi="Arial" w:cs="Arial"/>
          <w:sz w:val="24"/>
          <w:szCs w:val="24"/>
        </w:rPr>
        <w:tab/>
      </w:r>
      <w:r w:rsidRPr="0095394B">
        <w:rPr>
          <w:rFonts w:ascii="Arial" w:hAnsi="Arial" w:cs="Arial"/>
          <w:sz w:val="24"/>
          <w:szCs w:val="24"/>
        </w:rPr>
        <w:tab/>
        <w:t>RAM PAUL SILBEY</w:t>
      </w:r>
    </w:p>
    <w:p w14:paraId="5E10401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Postproduction Supervisor</w:t>
      </w:r>
      <w:r w:rsidRPr="0095394B">
        <w:rPr>
          <w:rFonts w:ascii="Arial" w:hAnsi="Arial" w:cs="Arial"/>
          <w:sz w:val="24"/>
          <w:szCs w:val="24"/>
        </w:rPr>
        <w:tab/>
      </w:r>
      <w:r w:rsidRPr="0095394B">
        <w:rPr>
          <w:rFonts w:ascii="Arial" w:hAnsi="Arial" w:cs="Arial"/>
          <w:sz w:val="24"/>
          <w:szCs w:val="24"/>
        </w:rPr>
        <w:tab/>
        <w:t>JENNIFER SCUDDER TRENT</w:t>
      </w:r>
    </w:p>
    <w:p w14:paraId="307835C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Art Director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CHRIS CRAINE</w:t>
      </w:r>
    </w:p>
    <w:p w14:paraId="0EB3359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Art Coordinators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JACKSON RAMBO</w:t>
      </w:r>
    </w:p>
    <w:p w14:paraId="0C1A7FE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ELIZABETH BOLLER</w:t>
      </w:r>
      <w:r w:rsidRPr="0095394B">
        <w:rPr>
          <w:rFonts w:ascii="Arial" w:hAnsi="Arial" w:cs="Arial"/>
          <w:sz w:val="24"/>
          <w:szCs w:val="24"/>
        </w:rPr>
        <w:tab/>
      </w:r>
    </w:p>
    <w:p w14:paraId="6FA86E7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Set Decorator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LEONARD SPEARS</w:t>
      </w:r>
    </w:p>
    <w:p w14:paraId="2BA1DC7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Graphic Designer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JOHN PUNDT</w:t>
      </w:r>
    </w:p>
    <w:p w14:paraId="7B946F9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Storyboard Artist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 xml:space="preserve">ERIC YAMAMOTO </w:t>
      </w:r>
    </w:p>
    <w:p w14:paraId="0888E47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Art Production Assistant</w:t>
      </w:r>
      <w:r w:rsidRPr="0095394B">
        <w:rPr>
          <w:rFonts w:ascii="Arial" w:hAnsi="Arial" w:cs="Arial"/>
          <w:sz w:val="24"/>
          <w:szCs w:val="24"/>
        </w:rPr>
        <w:tab/>
      </w:r>
      <w:r w:rsidRPr="0095394B">
        <w:rPr>
          <w:rFonts w:ascii="Arial" w:hAnsi="Arial" w:cs="Arial"/>
          <w:sz w:val="24"/>
          <w:szCs w:val="24"/>
        </w:rPr>
        <w:tab/>
        <w:t>BLAKELEY FAGAN</w:t>
      </w:r>
    </w:p>
    <w:p w14:paraId="06B0AA1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Property Master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TWIG LEVEQUE</w:t>
      </w:r>
    </w:p>
    <w:p w14:paraId="427991B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 Property Master</w:t>
      </w:r>
      <w:r w:rsidRPr="0095394B">
        <w:rPr>
          <w:rFonts w:ascii="Arial" w:hAnsi="Arial" w:cs="Arial"/>
          <w:sz w:val="24"/>
          <w:szCs w:val="24"/>
        </w:rPr>
        <w:tab/>
      </w:r>
      <w:r w:rsidRPr="0095394B">
        <w:rPr>
          <w:rFonts w:ascii="Arial" w:hAnsi="Arial" w:cs="Arial"/>
          <w:sz w:val="24"/>
          <w:szCs w:val="24"/>
        </w:rPr>
        <w:tab/>
        <w:t>JANETTE LUTTRELL</w:t>
      </w:r>
    </w:p>
    <w:p w14:paraId="4CD8DCA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Props Assistant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JASON SAUCIER</w:t>
      </w:r>
    </w:p>
    <w:p w14:paraId="36958FB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Leadman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BRIAN BECNEL</w:t>
      </w:r>
    </w:p>
    <w:p w14:paraId="22B831C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On Set Dresser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ZACH DEPOLO</w:t>
      </w:r>
    </w:p>
    <w:p w14:paraId="0F5AA39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Set Dressers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APRIL HOPKINS</w:t>
      </w:r>
    </w:p>
    <w:p w14:paraId="2343B5B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MARK TERRY</w:t>
      </w:r>
    </w:p>
    <w:p w14:paraId="779E4A9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KYLE DESCENNA</w:t>
      </w:r>
    </w:p>
    <w:p w14:paraId="0E9FCC3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Camera Operators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DAMIAN CHURCH</w:t>
      </w:r>
    </w:p>
    <w:p w14:paraId="236AE3C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TIMOTHY DIXON</w:t>
      </w:r>
    </w:p>
    <w:p w14:paraId="56B0214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First Assistant Camera</w:t>
      </w:r>
      <w:r w:rsidRPr="0095394B">
        <w:rPr>
          <w:rFonts w:ascii="Arial" w:hAnsi="Arial" w:cs="Arial"/>
          <w:sz w:val="24"/>
          <w:szCs w:val="24"/>
        </w:rPr>
        <w:tab/>
      </w:r>
      <w:r w:rsidRPr="0095394B">
        <w:rPr>
          <w:rFonts w:ascii="Arial" w:hAnsi="Arial" w:cs="Arial"/>
          <w:sz w:val="24"/>
          <w:szCs w:val="24"/>
        </w:rPr>
        <w:tab/>
        <w:t>BRIAN UDOFF</w:t>
      </w:r>
    </w:p>
    <w:p w14:paraId="3DFA7E0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TROY WAGNER</w:t>
      </w:r>
    </w:p>
    <w:p w14:paraId="4DC1EAC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Second Assistant Camera</w:t>
      </w:r>
      <w:r w:rsidRPr="0095394B">
        <w:rPr>
          <w:rFonts w:ascii="Arial" w:hAnsi="Arial" w:cs="Arial"/>
          <w:sz w:val="24"/>
          <w:szCs w:val="24"/>
        </w:rPr>
        <w:tab/>
      </w:r>
      <w:r w:rsidRPr="0095394B">
        <w:rPr>
          <w:rFonts w:ascii="Arial" w:hAnsi="Arial" w:cs="Arial"/>
          <w:sz w:val="24"/>
          <w:szCs w:val="24"/>
        </w:rPr>
        <w:tab/>
        <w:t>ALEX WATERS</w:t>
      </w:r>
    </w:p>
    <w:p w14:paraId="2359718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GEOFFREY WATERS</w:t>
      </w:r>
    </w:p>
    <w:p w14:paraId="3965CEBE" w14:textId="28DB6E3F" w:rsidR="00E979FC" w:rsidRPr="0095394B" w:rsidRDefault="00E979FC" w:rsidP="00E979FC">
      <w:pPr>
        <w:pStyle w:val="NoSpacing"/>
        <w:rPr>
          <w:rFonts w:ascii="Arial" w:hAnsi="Arial" w:cs="Arial"/>
          <w:sz w:val="24"/>
          <w:szCs w:val="24"/>
        </w:rPr>
      </w:pPr>
      <w:r w:rsidRPr="0095394B">
        <w:rPr>
          <w:rFonts w:ascii="Arial" w:hAnsi="Arial" w:cs="Arial"/>
          <w:sz w:val="24"/>
          <w:szCs w:val="24"/>
        </w:rPr>
        <w:t>Steadicam Operator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DAMIAN CHURCH</w:t>
      </w:r>
    </w:p>
    <w:p w14:paraId="11B9226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Digital Utility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ERIN MCFARLAND</w:t>
      </w:r>
    </w:p>
    <w:p w14:paraId="066A431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DIT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STEPHAN FOUSANON</w:t>
      </w:r>
    </w:p>
    <w:p w14:paraId="359C38C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Sound Mixer</w:t>
      </w:r>
      <w:r w:rsidRPr="0095394B">
        <w:rPr>
          <w:rFonts w:ascii="Arial" w:hAnsi="Arial" w:cs="Arial"/>
          <w:sz w:val="24"/>
          <w:szCs w:val="24"/>
        </w:rPr>
        <w:tab/>
      </w:r>
      <w:r w:rsidRPr="0095394B">
        <w:rPr>
          <w:rFonts w:ascii="Arial" w:hAnsi="Arial" w:cs="Arial"/>
          <w:sz w:val="24"/>
          <w:szCs w:val="24"/>
        </w:rPr>
        <w:tab/>
        <w:t>JEFFREE BLOOMER</w:t>
      </w:r>
    </w:p>
    <w:p w14:paraId="453BBE7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Boom Operator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KELLEN BLOOMER</w:t>
      </w:r>
    </w:p>
    <w:p w14:paraId="20073C6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Sound Utility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BRETT MURRAY</w:t>
      </w:r>
    </w:p>
    <w:p w14:paraId="50A49BA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Gaffer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SEAN FINNEGAN</w:t>
      </w:r>
    </w:p>
    <w:p w14:paraId="55F4088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Best Boy Electrics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SCOTT ZUCHOWSKI</w:t>
      </w:r>
    </w:p>
    <w:p w14:paraId="0DF8A32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Electrics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BENNETT BARTLEY</w:t>
      </w:r>
    </w:p>
    <w:p w14:paraId="1697BCC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JOE PAOLUCCI</w:t>
      </w:r>
    </w:p>
    <w:p w14:paraId="5632CFB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BERNIE SAWYER</w:t>
      </w:r>
    </w:p>
    <w:p w14:paraId="7656EDF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LYLE WESTON</w:t>
      </w:r>
    </w:p>
    <w:p w14:paraId="7FF3810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JOSH OLIVER</w:t>
      </w:r>
    </w:p>
    <w:p w14:paraId="3BA8FBC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Key Grip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ERIC DAMAZIO</w:t>
      </w:r>
    </w:p>
    <w:p w14:paraId="5CCFB0D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Best Boy Grip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TONY DAMAZIO</w:t>
      </w:r>
    </w:p>
    <w:p w14:paraId="26C141F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Dolly Grip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GREG LOMAS</w:t>
      </w:r>
    </w:p>
    <w:p w14:paraId="5F0C6A3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Grips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SOK DIRA</w:t>
      </w:r>
    </w:p>
    <w:p w14:paraId="7A5460E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GLEN FENDLEY</w:t>
      </w:r>
    </w:p>
    <w:p w14:paraId="1216675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CHRIS LUMPKIN</w:t>
      </w:r>
    </w:p>
    <w:p w14:paraId="0087645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Special Effects Coordinator</w:t>
      </w:r>
      <w:r w:rsidRPr="0095394B">
        <w:rPr>
          <w:rFonts w:ascii="Arial" w:hAnsi="Arial" w:cs="Arial"/>
          <w:sz w:val="24"/>
          <w:szCs w:val="24"/>
        </w:rPr>
        <w:tab/>
        <w:t>MATT HARRIS</w:t>
      </w:r>
    </w:p>
    <w:p w14:paraId="6520975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Special Effects Foreman</w:t>
      </w:r>
      <w:r w:rsidRPr="0095394B">
        <w:rPr>
          <w:rFonts w:ascii="Arial" w:hAnsi="Arial" w:cs="Arial"/>
          <w:sz w:val="24"/>
          <w:szCs w:val="24"/>
        </w:rPr>
        <w:tab/>
      </w:r>
      <w:r w:rsidRPr="0095394B">
        <w:rPr>
          <w:rFonts w:ascii="Arial" w:hAnsi="Arial" w:cs="Arial"/>
          <w:sz w:val="24"/>
          <w:szCs w:val="24"/>
        </w:rPr>
        <w:tab/>
        <w:t>TOM WISEMAN</w:t>
      </w:r>
    </w:p>
    <w:p w14:paraId="2E5A167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Special Effects Technician</w:t>
      </w:r>
      <w:r w:rsidRPr="0095394B">
        <w:rPr>
          <w:rFonts w:ascii="Arial" w:hAnsi="Arial" w:cs="Arial"/>
          <w:sz w:val="24"/>
          <w:szCs w:val="24"/>
        </w:rPr>
        <w:tab/>
      </w:r>
      <w:r w:rsidRPr="0095394B">
        <w:rPr>
          <w:rFonts w:ascii="Arial" w:hAnsi="Arial" w:cs="Arial"/>
          <w:sz w:val="24"/>
          <w:szCs w:val="24"/>
        </w:rPr>
        <w:tab/>
        <w:t>RYAN M. COX</w:t>
      </w:r>
    </w:p>
    <w:p w14:paraId="511C5A7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Costume Supervisor</w:t>
      </w:r>
      <w:r w:rsidRPr="0095394B">
        <w:rPr>
          <w:rFonts w:ascii="Arial" w:hAnsi="Arial" w:cs="Arial"/>
          <w:sz w:val="24"/>
          <w:szCs w:val="24"/>
        </w:rPr>
        <w:tab/>
      </w:r>
      <w:r w:rsidRPr="0095394B">
        <w:rPr>
          <w:rFonts w:ascii="Arial" w:hAnsi="Arial" w:cs="Arial"/>
          <w:sz w:val="24"/>
          <w:szCs w:val="24"/>
        </w:rPr>
        <w:tab/>
        <w:t>RACHEL STRINGFELLOW</w:t>
      </w:r>
    </w:p>
    <w:p w14:paraId="47C8ABB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On Set Costumer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STEPHANIE DURKAC</w:t>
      </w:r>
    </w:p>
    <w:p w14:paraId="7870E67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Costumers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MELISSA JOHNSON</w:t>
      </w:r>
    </w:p>
    <w:p w14:paraId="1E476D8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JACLYN M. BANNER</w:t>
      </w:r>
    </w:p>
    <w:p w14:paraId="3540BFE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Department Head Makeup</w:t>
      </w:r>
      <w:r w:rsidRPr="0095394B">
        <w:rPr>
          <w:rFonts w:ascii="Arial" w:hAnsi="Arial" w:cs="Arial"/>
          <w:sz w:val="24"/>
          <w:szCs w:val="24"/>
        </w:rPr>
        <w:tab/>
      </w:r>
      <w:r w:rsidRPr="0095394B">
        <w:rPr>
          <w:rFonts w:ascii="Arial" w:hAnsi="Arial" w:cs="Arial"/>
          <w:sz w:val="24"/>
          <w:szCs w:val="24"/>
        </w:rPr>
        <w:tab/>
        <w:t xml:space="preserve">REMI SAVVA      </w:t>
      </w:r>
    </w:p>
    <w:p w14:paraId="100F238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Key Makeup Artist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MELANIE DEFORREST</w:t>
      </w:r>
    </w:p>
    <w:p w14:paraId="2FD2389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SPFX Makeup Artists</w:t>
      </w:r>
      <w:r w:rsidRPr="0095394B">
        <w:rPr>
          <w:rFonts w:ascii="Arial" w:hAnsi="Arial" w:cs="Arial"/>
          <w:sz w:val="24"/>
          <w:szCs w:val="24"/>
        </w:rPr>
        <w:tab/>
      </w:r>
      <w:r w:rsidRPr="0095394B">
        <w:rPr>
          <w:rFonts w:ascii="Arial" w:hAnsi="Arial" w:cs="Arial"/>
          <w:sz w:val="24"/>
          <w:szCs w:val="24"/>
        </w:rPr>
        <w:tab/>
        <w:t>SCOTT WHEELER</w:t>
      </w:r>
    </w:p>
    <w:p w14:paraId="2ED12D0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CARLOS SAVANT</w:t>
      </w:r>
    </w:p>
    <w:p w14:paraId="29B9464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Department Head Hair</w:t>
      </w:r>
      <w:r w:rsidRPr="0095394B">
        <w:rPr>
          <w:rFonts w:ascii="Arial" w:hAnsi="Arial" w:cs="Arial"/>
          <w:sz w:val="24"/>
          <w:szCs w:val="24"/>
        </w:rPr>
        <w:tab/>
      </w:r>
      <w:r w:rsidRPr="0095394B">
        <w:rPr>
          <w:rFonts w:ascii="Arial" w:hAnsi="Arial" w:cs="Arial"/>
          <w:sz w:val="24"/>
          <w:szCs w:val="24"/>
        </w:rPr>
        <w:tab/>
        <w:t>VONI HINKLE</w:t>
      </w:r>
    </w:p>
    <w:p w14:paraId="43C9D86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Key Hair Stylist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HALEY HINKLE</w:t>
      </w:r>
    </w:p>
    <w:p w14:paraId="317EB8C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Script Supervisor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RHONA RUBIO</w:t>
      </w:r>
    </w:p>
    <w:p w14:paraId="6582DB2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Manager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BASS HAMPTON</w:t>
      </w:r>
    </w:p>
    <w:p w14:paraId="681EE1A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 Location Managers</w:t>
      </w:r>
      <w:r w:rsidRPr="0095394B">
        <w:rPr>
          <w:rFonts w:ascii="Arial" w:hAnsi="Arial" w:cs="Arial"/>
          <w:sz w:val="24"/>
          <w:szCs w:val="24"/>
        </w:rPr>
        <w:tab/>
        <w:t>BRANDON GOERTZ</w:t>
      </w:r>
    </w:p>
    <w:p w14:paraId="03C3A62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KYLE BUCHER</w:t>
      </w:r>
    </w:p>
    <w:p w14:paraId="03C8E70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Assistant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MATT BANFIELD</w:t>
      </w:r>
    </w:p>
    <w:p w14:paraId="4D53C35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Production Assistants</w:t>
      </w:r>
      <w:r w:rsidRPr="0095394B">
        <w:rPr>
          <w:rFonts w:ascii="Arial" w:hAnsi="Arial" w:cs="Arial"/>
          <w:sz w:val="24"/>
          <w:szCs w:val="24"/>
        </w:rPr>
        <w:tab/>
        <w:t>CODY GILKESON</w:t>
      </w:r>
    </w:p>
    <w:p w14:paraId="217AE67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JOSHUA JERNNIGAN</w:t>
      </w:r>
    </w:p>
    <w:p w14:paraId="02E7F34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Accountant</w:t>
      </w:r>
      <w:r w:rsidRPr="0095394B">
        <w:rPr>
          <w:rFonts w:ascii="Arial" w:hAnsi="Arial" w:cs="Arial"/>
          <w:sz w:val="24"/>
          <w:szCs w:val="24"/>
        </w:rPr>
        <w:tab/>
      </w:r>
      <w:r w:rsidRPr="0095394B">
        <w:rPr>
          <w:rFonts w:ascii="Arial" w:hAnsi="Arial" w:cs="Arial"/>
          <w:sz w:val="24"/>
          <w:szCs w:val="24"/>
        </w:rPr>
        <w:tab/>
        <w:t>SEAN CARVILLE</w:t>
      </w:r>
    </w:p>
    <w:p w14:paraId="176C4C9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Payroll Accountant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EDWARD POVEDA</w:t>
      </w:r>
    </w:p>
    <w:p w14:paraId="30C35BB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Accountant Assistant</w:t>
      </w:r>
      <w:r w:rsidRPr="0095394B">
        <w:rPr>
          <w:rFonts w:ascii="Arial" w:hAnsi="Arial" w:cs="Arial"/>
          <w:sz w:val="24"/>
          <w:szCs w:val="24"/>
        </w:rPr>
        <w:tab/>
      </w:r>
      <w:r w:rsidRPr="0095394B">
        <w:rPr>
          <w:rFonts w:ascii="Arial" w:hAnsi="Arial" w:cs="Arial"/>
          <w:sz w:val="24"/>
          <w:szCs w:val="24"/>
        </w:rPr>
        <w:tab/>
        <w:t>ANDY RHEAUME</w:t>
      </w:r>
    </w:p>
    <w:p w14:paraId="51A1FC3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Accounting Clerk</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LISA RUPPRECHT</w:t>
      </w:r>
    </w:p>
    <w:p w14:paraId="4E56363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Coordinator</w:t>
      </w:r>
      <w:r w:rsidRPr="0095394B">
        <w:rPr>
          <w:rFonts w:ascii="Arial" w:hAnsi="Arial" w:cs="Arial"/>
          <w:sz w:val="24"/>
          <w:szCs w:val="24"/>
        </w:rPr>
        <w:tab/>
      </w:r>
      <w:r w:rsidRPr="0095394B">
        <w:rPr>
          <w:rFonts w:ascii="Arial" w:hAnsi="Arial" w:cs="Arial"/>
          <w:sz w:val="24"/>
          <w:szCs w:val="24"/>
        </w:rPr>
        <w:tab/>
        <w:t>JAX BAKER</w:t>
      </w:r>
    </w:p>
    <w:p w14:paraId="5C6B444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Travel Coordinator APOC </w:t>
      </w:r>
      <w:r w:rsidRPr="0095394B">
        <w:rPr>
          <w:rFonts w:ascii="Arial" w:hAnsi="Arial" w:cs="Arial"/>
          <w:sz w:val="24"/>
          <w:szCs w:val="24"/>
        </w:rPr>
        <w:tab/>
      </w:r>
      <w:r w:rsidRPr="0095394B">
        <w:rPr>
          <w:rFonts w:ascii="Arial" w:hAnsi="Arial" w:cs="Arial"/>
          <w:sz w:val="24"/>
          <w:szCs w:val="24"/>
        </w:rPr>
        <w:tab/>
        <w:t>MADISON LACERTE</w:t>
      </w:r>
    </w:p>
    <w:p w14:paraId="1A26751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2</w:t>
      </w:r>
      <w:r w:rsidRPr="0095394B">
        <w:rPr>
          <w:rFonts w:ascii="Arial" w:hAnsi="Arial" w:cs="Arial"/>
          <w:sz w:val="24"/>
          <w:szCs w:val="24"/>
          <w:vertAlign w:val="superscript"/>
        </w:rPr>
        <w:t>nd</w:t>
      </w:r>
      <w:r w:rsidRPr="0095394B">
        <w:rPr>
          <w:rFonts w:ascii="Arial" w:hAnsi="Arial" w:cs="Arial"/>
          <w:sz w:val="24"/>
          <w:szCs w:val="24"/>
        </w:rPr>
        <w:t xml:space="preserve"> 2</w:t>
      </w:r>
      <w:r w:rsidRPr="0095394B">
        <w:rPr>
          <w:rFonts w:ascii="Arial" w:hAnsi="Arial" w:cs="Arial"/>
          <w:sz w:val="24"/>
          <w:szCs w:val="24"/>
          <w:vertAlign w:val="superscript"/>
        </w:rPr>
        <w:t>nd</w:t>
      </w:r>
      <w:r w:rsidRPr="0095394B">
        <w:rPr>
          <w:rFonts w:ascii="Arial" w:hAnsi="Arial" w:cs="Arial"/>
          <w:sz w:val="24"/>
          <w:szCs w:val="24"/>
        </w:rPr>
        <w:t xml:space="preserve"> Assistant Director</w:t>
      </w:r>
      <w:r w:rsidRPr="0095394B">
        <w:rPr>
          <w:rFonts w:ascii="Arial" w:hAnsi="Arial" w:cs="Arial"/>
          <w:sz w:val="24"/>
          <w:szCs w:val="24"/>
        </w:rPr>
        <w:tab/>
      </w:r>
      <w:r w:rsidRPr="0095394B">
        <w:rPr>
          <w:rFonts w:ascii="Arial" w:hAnsi="Arial" w:cs="Arial"/>
          <w:sz w:val="24"/>
          <w:szCs w:val="24"/>
        </w:rPr>
        <w:tab/>
        <w:t>MAGGIE BALLARD</w:t>
      </w:r>
    </w:p>
    <w:p w14:paraId="5067AAE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Secretary</w:t>
      </w:r>
      <w:r w:rsidRPr="0095394B">
        <w:rPr>
          <w:rFonts w:ascii="Arial" w:hAnsi="Arial" w:cs="Arial"/>
          <w:sz w:val="24"/>
          <w:szCs w:val="24"/>
        </w:rPr>
        <w:tab/>
      </w:r>
      <w:r w:rsidRPr="0095394B">
        <w:rPr>
          <w:rFonts w:ascii="Arial" w:hAnsi="Arial" w:cs="Arial"/>
          <w:sz w:val="24"/>
          <w:szCs w:val="24"/>
        </w:rPr>
        <w:tab/>
        <w:t>KELI MAZZA</w:t>
      </w:r>
    </w:p>
    <w:p w14:paraId="34146A2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Casting by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ELIZABETH COULON</w:t>
      </w:r>
    </w:p>
    <w:p w14:paraId="0E39859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Casting Associate</w:t>
      </w:r>
      <w:r w:rsidRPr="0095394B">
        <w:rPr>
          <w:rFonts w:ascii="Arial" w:hAnsi="Arial" w:cs="Arial"/>
          <w:sz w:val="24"/>
          <w:szCs w:val="24"/>
        </w:rPr>
        <w:tab/>
        <w:t>AMELIA CHEN-MILEY</w:t>
      </w:r>
      <w:r w:rsidRPr="0095394B">
        <w:rPr>
          <w:rFonts w:ascii="Arial" w:hAnsi="Arial" w:cs="Arial"/>
          <w:sz w:val="24"/>
          <w:szCs w:val="24"/>
        </w:rPr>
        <w:tab/>
      </w:r>
    </w:p>
    <w:p w14:paraId="4FC7559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Extras Casting</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SUZANNE MASSINGILL</w:t>
      </w:r>
    </w:p>
    <w:p w14:paraId="2D2A4F6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Still Photographer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JUSTIN LUBIN</w:t>
      </w:r>
    </w:p>
    <w:p w14:paraId="4B33FC7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 to Ms. Williams</w:t>
      </w:r>
      <w:r w:rsidRPr="0095394B">
        <w:rPr>
          <w:rFonts w:ascii="Arial" w:hAnsi="Arial" w:cs="Arial"/>
          <w:sz w:val="24"/>
          <w:szCs w:val="24"/>
        </w:rPr>
        <w:tab/>
      </w:r>
      <w:r w:rsidRPr="0095394B">
        <w:rPr>
          <w:rFonts w:ascii="Arial" w:hAnsi="Arial" w:cs="Arial"/>
          <w:sz w:val="24"/>
          <w:szCs w:val="24"/>
        </w:rPr>
        <w:tab/>
        <w:t>ALEXA STERN</w:t>
      </w:r>
    </w:p>
    <w:p w14:paraId="2468BB2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 to Mr. McKittrick</w:t>
      </w:r>
      <w:r w:rsidRPr="0095394B">
        <w:rPr>
          <w:rFonts w:ascii="Arial" w:hAnsi="Arial" w:cs="Arial"/>
          <w:sz w:val="24"/>
          <w:szCs w:val="24"/>
        </w:rPr>
        <w:tab/>
      </w:r>
      <w:r w:rsidRPr="0095394B">
        <w:rPr>
          <w:rFonts w:ascii="Arial" w:hAnsi="Arial" w:cs="Arial"/>
          <w:sz w:val="24"/>
          <w:szCs w:val="24"/>
        </w:rPr>
        <w:tab/>
        <w:t>JASON SHERADSKY</w:t>
      </w:r>
    </w:p>
    <w:p w14:paraId="60E12FF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Assistants</w:t>
      </w:r>
      <w:r w:rsidRPr="0095394B">
        <w:rPr>
          <w:rFonts w:ascii="Arial" w:hAnsi="Arial" w:cs="Arial"/>
          <w:sz w:val="24"/>
          <w:szCs w:val="24"/>
        </w:rPr>
        <w:tab/>
      </w:r>
      <w:r w:rsidRPr="0095394B">
        <w:rPr>
          <w:rFonts w:ascii="Arial" w:hAnsi="Arial" w:cs="Arial"/>
          <w:sz w:val="24"/>
          <w:szCs w:val="24"/>
        </w:rPr>
        <w:tab/>
        <w:t>ALEX BOYUM</w:t>
      </w:r>
    </w:p>
    <w:p w14:paraId="39FA24A5"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JAMES BURKE</w:t>
      </w:r>
    </w:p>
    <w:p w14:paraId="4C5CA8D4"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JH CARTER</w:t>
      </w:r>
    </w:p>
    <w:p w14:paraId="19C5B385"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ZACH EDWARDS</w:t>
      </w:r>
    </w:p>
    <w:p w14:paraId="5084BB60"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JOHNNY RADCLIFF</w:t>
      </w:r>
    </w:p>
    <w:p w14:paraId="0F152559"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JILLIAN ROSADICH</w:t>
      </w:r>
    </w:p>
    <w:p w14:paraId="39468825"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MARCIANN WHITE</w:t>
      </w:r>
    </w:p>
    <w:p w14:paraId="61E1D1D9"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JESI JOHNSON</w:t>
      </w:r>
    </w:p>
    <w:p w14:paraId="2F3C6CF1" w14:textId="77777777" w:rsidR="00E979FC" w:rsidRPr="0095394B" w:rsidRDefault="00E979FC" w:rsidP="00E979FC">
      <w:pPr>
        <w:pStyle w:val="NoSpacing"/>
        <w:ind w:left="3600"/>
        <w:rPr>
          <w:rFonts w:ascii="Arial" w:hAnsi="Arial" w:cs="Arial"/>
          <w:sz w:val="24"/>
          <w:szCs w:val="24"/>
        </w:rPr>
      </w:pPr>
      <w:r w:rsidRPr="0095394B">
        <w:rPr>
          <w:rFonts w:ascii="Arial" w:hAnsi="Arial" w:cs="Arial"/>
          <w:sz w:val="24"/>
          <w:szCs w:val="24"/>
        </w:rPr>
        <w:t>JENNIFER BENDER</w:t>
      </w:r>
    </w:p>
    <w:p w14:paraId="3C2C1DB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Construction Coordinator</w:t>
      </w:r>
      <w:r w:rsidRPr="0095394B">
        <w:rPr>
          <w:rFonts w:ascii="Arial" w:hAnsi="Arial" w:cs="Arial"/>
          <w:sz w:val="24"/>
          <w:szCs w:val="24"/>
        </w:rPr>
        <w:tab/>
      </w:r>
      <w:r w:rsidRPr="0095394B">
        <w:rPr>
          <w:rFonts w:ascii="Arial" w:hAnsi="Arial" w:cs="Arial"/>
          <w:sz w:val="24"/>
          <w:szCs w:val="24"/>
        </w:rPr>
        <w:tab/>
        <w:t>JOHN REZNER</w:t>
      </w:r>
    </w:p>
    <w:p w14:paraId="037D9A6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Construction </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JAKE REZNER</w:t>
      </w:r>
    </w:p>
    <w:p w14:paraId="04982FF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JOSHUA CANE</w:t>
      </w:r>
    </w:p>
    <w:p w14:paraId="5D75D1F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Scenic</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APRIL LIVINGSTON</w:t>
      </w:r>
    </w:p>
    <w:p w14:paraId="0C045DB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Transportation Captain</w:t>
      </w:r>
      <w:r w:rsidRPr="0095394B">
        <w:rPr>
          <w:rFonts w:ascii="Arial" w:hAnsi="Arial" w:cs="Arial"/>
          <w:sz w:val="24"/>
          <w:szCs w:val="24"/>
        </w:rPr>
        <w:tab/>
      </w:r>
      <w:r w:rsidRPr="0095394B">
        <w:rPr>
          <w:rFonts w:ascii="Arial" w:hAnsi="Arial" w:cs="Arial"/>
          <w:sz w:val="24"/>
          <w:szCs w:val="24"/>
        </w:rPr>
        <w:tab/>
        <w:t>JESSE BRAGGS</w:t>
      </w:r>
    </w:p>
    <w:p w14:paraId="1E8B70A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Picture Car Consultant</w:t>
      </w:r>
      <w:r w:rsidRPr="0095394B">
        <w:rPr>
          <w:rFonts w:ascii="Arial" w:hAnsi="Arial" w:cs="Arial"/>
          <w:sz w:val="24"/>
          <w:szCs w:val="24"/>
        </w:rPr>
        <w:tab/>
      </w:r>
      <w:r w:rsidRPr="0095394B">
        <w:rPr>
          <w:rFonts w:ascii="Arial" w:hAnsi="Arial" w:cs="Arial"/>
          <w:sz w:val="24"/>
          <w:szCs w:val="24"/>
        </w:rPr>
        <w:tab/>
        <w:t>TOMMY BADGER</w:t>
      </w:r>
    </w:p>
    <w:p w14:paraId="666C605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Drivers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OSCAR BEGUIRSTAIN</w:t>
      </w:r>
    </w:p>
    <w:p w14:paraId="66BA09D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LARRY BEARD</w:t>
      </w:r>
    </w:p>
    <w:p w14:paraId="0A180AB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MIKE BANES</w:t>
      </w:r>
    </w:p>
    <w:p w14:paraId="5760F71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TORRE BRAGGS</w:t>
      </w:r>
    </w:p>
    <w:p w14:paraId="3DF4D01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DERRIC BURRELL</w:t>
      </w:r>
    </w:p>
    <w:p w14:paraId="73DF601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KAYLON DAMAZIO</w:t>
      </w:r>
    </w:p>
    <w:p w14:paraId="5B77120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KENNETH LEWIS</w:t>
      </w:r>
    </w:p>
    <w:p w14:paraId="01FA5F5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GEORGE MILLS</w:t>
      </w:r>
    </w:p>
    <w:p w14:paraId="7D28888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BRANDON SALMON</w:t>
      </w:r>
      <w:r w:rsidRPr="0095394B">
        <w:rPr>
          <w:rFonts w:ascii="Arial" w:hAnsi="Arial" w:cs="Arial"/>
          <w:sz w:val="24"/>
          <w:szCs w:val="24"/>
        </w:rPr>
        <w:tab/>
      </w:r>
      <w:r w:rsidRPr="0095394B">
        <w:rPr>
          <w:rFonts w:ascii="Arial" w:hAnsi="Arial" w:cs="Arial"/>
          <w:sz w:val="24"/>
          <w:szCs w:val="24"/>
        </w:rPr>
        <w:tab/>
      </w:r>
    </w:p>
    <w:p w14:paraId="170ADA3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KEVIN SIEVE</w:t>
      </w:r>
    </w:p>
    <w:p w14:paraId="166371A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STEVE SMITHERMAN</w:t>
      </w:r>
    </w:p>
    <w:p w14:paraId="000B506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MACK TATE</w:t>
      </w:r>
    </w:p>
    <w:p w14:paraId="4D17951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Craft Service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MARGARET LANCASTER</w:t>
      </w:r>
    </w:p>
    <w:p w14:paraId="1CBF9D3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Craft Service Assistant</w:t>
      </w:r>
      <w:r w:rsidRPr="0095394B">
        <w:rPr>
          <w:rFonts w:ascii="Arial" w:hAnsi="Arial" w:cs="Arial"/>
          <w:sz w:val="24"/>
          <w:szCs w:val="24"/>
        </w:rPr>
        <w:tab/>
      </w:r>
      <w:r w:rsidRPr="0095394B">
        <w:rPr>
          <w:rFonts w:ascii="Arial" w:hAnsi="Arial" w:cs="Arial"/>
          <w:sz w:val="24"/>
          <w:szCs w:val="24"/>
        </w:rPr>
        <w:tab/>
        <w:t>CHARLOTTE LANCASTER</w:t>
      </w:r>
    </w:p>
    <w:p w14:paraId="7DFF839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Catering</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GOAT FEATHERS CATERING</w:t>
      </w:r>
    </w:p>
    <w:p w14:paraId="4E677F8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BRIAN ANDERSON</w:t>
      </w:r>
    </w:p>
    <w:p w14:paraId="739387A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MELISSA ANDERSON</w:t>
      </w:r>
    </w:p>
    <w:p w14:paraId="7DC7DAF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MITCH BRYARS, JR.</w:t>
      </w:r>
    </w:p>
    <w:p w14:paraId="772768A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BILLY DELAUGHTER</w:t>
      </w:r>
    </w:p>
    <w:p w14:paraId="3DE5C5E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TRAVIS SEAL</w:t>
      </w:r>
    </w:p>
    <w:p w14:paraId="32E6DC0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Medics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TOMMY GEBHART</w:t>
      </w:r>
    </w:p>
    <w:p w14:paraId="5D94DF7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JEREMY MORRIS</w:t>
      </w:r>
    </w:p>
    <w:p w14:paraId="334D1AD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STONEY WEAVER</w:t>
      </w:r>
    </w:p>
    <w:p w14:paraId="300C733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Set Teachers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TRIN OLLINGER</w:t>
      </w:r>
    </w:p>
    <w:p w14:paraId="68ABEFA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CHANDRA FORD</w:t>
      </w:r>
    </w:p>
    <w:p w14:paraId="27158CC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Dog Trainer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JAMIE STIMACH</w:t>
      </w:r>
    </w:p>
    <w:p w14:paraId="00C636C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Creature Design and </w:t>
      </w:r>
    </w:p>
    <w:p w14:paraId="4F2F9E7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   Fabrications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BRUCE LARSEN</w:t>
      </w:r>
    </w:p>
    <w:p w14:paraId="70DF544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Creature Design Assistants</w:t>
      </w:r>
      <w:r w:rsidRPr="0095394B">
        <w:rPr>
          <w:rFonts w:ascii="Arial" w:hAnsi="Arial" w:cs="Arial"/>
          <w:sz w:val="24"/>
          <w:szCs w:val="24"/>
        </w:rPr>
        <w:tab/>
        <w:t>BROCK LARSEN</w:t>
      </w:r>
    </w:p>
    <w:p w14:paraId="42B2438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WILLIAM LEGG</w:t>
      </w:r>
    </w:p>
    <w:p w14:paraId="4BD54A04" w14:textId="77777777" w:rsidR="00E979FC" w:rsidRPr="0095394B" w:rsidRDefault="00E979FC" w:rsidP="00E979FC">
      <w:pPr>
        <w:pStyle w:val="NoSpacing"/>
        <w:rPr>
          <w:rFonts w:ascii="Arial" w:hAnsi="Arial" w:cs="Arial"/>
          <w:sz w:val="24"/>
          <w:szCs w:val="24"/>
        </w:rPr>
      </w:pPr>
    </w:p>
    <w:p w14:paraId="5085493A" w14:textId="77777777" w:rsidR="00E979FC" w:rsidRPr="0095394B" w:rsidRDefault="00E979FC" w:rsidP="00E979FC">
      <w:pPr>
        <w:pStyle w:val="NoSpacing"/>
        <w:ind w:left="720" w:firstLine="720"/>
        <w:rPr>
          <w:rFonts w:ascii="Arial" w:hAnsi="Arial" w:cs="Arial"/>
          <w:b/>
          <w:sz w:val="24"/>
          <w:szCs w:val="24"/>
          <w:u w:val="single"/>
        </w:rPr>
      </w:pPr>
      <w:r w:rsidRPr="0095394B">
        <w:rPr>
          <w:rFonts w:ascii="Arial" w:hAnsi="Arial" w:cs="Arial"/>
          <w:b/>
          <w:sz w:val="24"/>
          <w:szCs w:val="24"/>
          <w:u w:val="single"/>
        </w:rPr>
        <w:t>FAIRHOPE UNIT</w:t>
      </w:r>
    </w:p>
    <w:p w14:paraId="245724BE" w14:textId="77777777" w:rsidR="00E979FC" w:rsidRPr="0095394B" w:rsidRDefault="00E979FC" w:rsidP="00E979FC">
      <w:pPr>
        <w:pStyle w:val="NoSpacing"/>
        <w:rPr>
          <w:rFonts w:ascii="Arial" w:hAnsi="Arial" w:cs="Arial"/>
          <w:sz w:val="24"/>
          <w:szCs w:val="24"/>
        </w:rPr>
      </w:pPr>
    </w:p>
    <w:p w14:paraId="3E294B5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Line Producer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GERARD DINARDI</w:t>
      </w:r>
    </w:p>
    <w:p w14:paraId="513D0D6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Unit Production Manager</w:t>
      </w:r>
      <w:r w:rsidRPr="0095394B">
        <w:rPr>
          <w:rFonts w:ascii="Arial" w:hAnsi="Arial" w:cs="Arial"/>
          <w:sz w:val="24"/>
          <w:szCs w:val="24"/>
        </w:rPr>
        <w:tab/>
      </w:r>
      <w:r w:rsidRPr="0095394B">
        <w:rPr>
          <w:rFonts w:ascii="Arial" w:hAnsi="Arial" w:cs="Arial"/>
          <w:sz w:val="24"/>
          <w:szCs w:val="24"/>
        </w:rPr>
        <w:tab/>
        <w:t>RICK A. OSAKO</w:t>
      </w:r>
    </w:p>
    <w:p w14:paraId="2E38AB8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Supervisor</w:t>
      </w:r>
      <w:r w:rsidRPr="0095394B">
        <w:rPr>
          <w:rFonts w:ascii="Arial" w:hAnsi="Arial" w:cs="Arial"/>
          <w:sz w:val="24"/>
          <w:szCs w:val="24"/>
        </w:rPr>
        <w:tab/>
      </w:r>
      <w:r w:rsidRPr="0095394B">
        <w:rPr>
          <w:rFonts w:ascii="Arial" w:hAnsi="Arial" w:cs="Arial"/>
          <w:sz w:val="24"/>
          <w:szCs w:val="24"/>
        </w:rPr>
        <w:tab/>
        <w:t>LAURA ALTMANN</w:t>
      </w:r>
    </w:p>
    <w:p w14:paraId="4F18EB8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Coordinator</w:t>
      </w:r>
      <w:r w:rsidRPr="0095394B">
        <w:rPr>
          <w:rFonts w:ascii="Arial" w:hAnsi="Arial" w:cs="Arial"/>
          <w:sz w:val="24"/>
          <w:szCs w:val="24"/>
        </w:rPr>
        <w:tab/>
      </w:r>
      <w:r w:rsidRPr="0095394B">
        <w:rPr>
          <w:rFonts w:ascii="Arial" w:hAnsi="Arial" w:cs="Arial"/>
          <w:sz w:val="24"/>
          <w:szCs w:val="24"/>
        </w:rPr>
        <w:tab/>
        <w:t>MADISON LACERTE</w:t>
      </w:r>
    </w:p>
    <w:p w14:paraId="0A0F73B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Secretary</w:t>
      </w:r>
      <w:r w:rsidRPr="0095394B">
        <w:rPr>
          <w:rFonts w:ascii="Arial" w:hAnsi="Arial" w:cs="Arial"/>
          <w:sz w:val="24"/>
          <w:szCs w:val="24"/>
        </w:rPr>
        <w:tab/>
      </w:r>
      <w:r w:rsidRPr="0095394B">
        <w:rPr>
          <w:rFonts w:ascii="Arial" w:hAnsi="Arial" w:cs="Arial"/>
          <w:sz w:val="24"/>
          <w:szCs w:val="24"/>
        </w:rPr>
        <w:tab/>
        <w:t>STEPHANIE LOUIE</w:t>
      </w:r>
    </w:p>
    <w:p w14:paraId="0DD690F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Office Production Assistants</w:t>
      </w:r>
      <w:r w:rsidRPr="0095394B">
        <w:rPr>
          <w:rFonts w:ascii="Arial" w:hAnsi="Arial" w:cs="Arial"/>
          <w:sz w:val="24"/>
          <w:szCs w:val="24"/>
        </w:rPr>
        <w:tab/>
        <w:t>MORGAN CARTER</w:t>
      </w:r>
    </w:p>
    <w:p w14:paraId="7B832B2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JEFF PENFIELD</w:t>
      </w:r>
    </w:p>
    <w:p w14:paraId="721AE9C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Accountant</w:t>
      </w:r>
      <w:r w:rsidRPr="0095394B">
        <w:rPr>
          <w:rFonts w:ascii="Arial" w:hAnsi="Arial" w:cs="Arial"/>
          <w:sz w:val="24"/>
          <w:szCs w:val="24"/>
        </w:rPr>
        <w:tab/>
      </w:r>
      <w:r w:rsidRPr="0095394B">
        <w:rPr>
          <w:rFonts w:ascii="Arial" w:hAnsi="Arial" w:cs="Arial"/>
          <w:sz w:val="24"/>
          <w:szCs w:val="24"/>
        </w:rPr>
        <w:tab/>
        <w:t>JUSTIN CARVILLE</w:t>
      </w:r>
    </w:p>
    <w:p w14:paraId="0D867DB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Accounting Clerk</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CHAD HEFFELFINGER</w:t>
      </w:r>
    </w:p>
    <w:p w14:paraId="7B90840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Second Assistant Director</w:t>
      </w:r>
      <w:r w:rsidRPr="0095394B">
        <w:rPr>
          <w:rFonts w:ascii="Arial" w:hAnsi="Arial" w:cs="Arial"/>
          <w:sz w:val="24"/>
          <w:szCs w:val="24"/>
        </w:rPr>
        <w:tab/>
      </w:r>
      <w:r w:rsidRPr="0095394B">
        <w:rPr>
          <w:rFonts w:ascii="Arial" w:hAnsi="Arial" w:cs="Arial"/>
          <w:sz w:val="24"/>
          <w:szCs w:val="24"/>
        </w:rPr>
        <w:tab/>
        <w:t>MARC NEWLAND</w:t>
      </w:r>
    </w:p>
    <w:p w14:paraId="7226F2F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Assistants</w:t>
      </w:r>
      <w:r w:rsidRPr="0095394B">
        <w:rPr>
          <w:rFonts w:ascii="Arial" w:hAnsi="Arial" w:cs="Arial"/>
          <w:sz w:val="24"/>
          <w:szCs w:val="24"/>
        </w:rPr>
        <w:tab/>
      </w:r>
      <w:r w:rsidRPr="0095394B">
        <w:rPr>
          <w:rFonts w:ascii="Arial" w:hAnsi="Arial" w:cs="Arial"/>
          <w:sz w:val="24"/>
          <w:szCs w:val="24"/>
        </w:rPr>
        <w:tab/>
        <w:t>SEAN BECK</w:t>
      </w:r>
    </w:p>
    <w:p w14:paraId="5B44AEF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DANIEL KRONE</w:t>
      </w:r>
    </w:p>
    <w:p w14:paraId="74F86E6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Director of Photography</w:t>
      </w:r>
      <w:r w:rsidRPr="0095394B">
        <w:rPr>
          <w:rFonts w:ascii="Arial" w:hAnsi="Arial" w:cs="Arial"/>
          <w:sz w:val="24"/>
          <w:szCs w:val="24"/>
        </w:rPr>
        <w:tab/>
      </w:r>
      <w:r w:rsidRPr="0095394B">
        <w:rPr>
          <w:rFonts w:ascii="Arial" w:hAnsi="Arial" w:cs="Arial"/>
          <w:sz w:val="24"/>
          <w:szCs w:val="24"/>
        </w:rPr>
        <w:tab/>
        <w:t>DENSON BAKER</w:t>
      </w:r>
    </w:p>
    <w:p w14:paraId="79B136B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Camera Operator/Steadicam</w:t>
      </w:r>
      <w:r w:rsidRPr="0095394B">
        <w:rPr>
          <w:rFonts w:ascii="Arial" w:hAnsi="Arial" w:cs="Arial"/>
          <w:sz w:val="24"/>
          <w:szCs w:val="24"/>
        </w:rPr>
        <w:tab/>
        <w:t>MICHAEL STRUMPF</w:t>
      </w:r>
    </w:p>
    <w:p w14:paraId="1E8E0DA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First Assistant Camera</w:t>
      </w:r>
      <w:r w:rsidRPr="0095394B">
        <w:rPr>
          <w:rFonts w:ascii="Arial" w:hAnsi="Arial" w:cs="Arial"/>
          <w:sz w:val="24"/>
          <w:szCs w:val="24"/>
        </w:rPr>
        <w:tab/>
      </w:r>
      <w:r w:rsidRPr="0095394B">
        <w:rPr>
          <w:rFonts w:ascii="Arial" w:hAnsi="Arial" w:cs="Arial"/>
          <w:sz w:val="24"/>
          <w:szCs w:val="24"/>
        </w:rPr>
        <w:tab/>
        <w:t>KATE “KT” MOSS</w:t>
      </w:r>
    </w:p>
    <w:p w14:paraId="4AADEE5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Digital Utility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CHARLES PHANTHAPANNHA</w:t>
      </w:r>
    </w:p>
    <w:p w14:paraId="0D9E894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DIT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BRIAN STEGEMAN</w:t>
      </w:r>
    </w:p>
    <w:p w14:paraId="16054FA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Catering</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FRENCHY’S CATERING</w:t>
      </w:r>
    </w:p>
    <w:p w14:paraId="64CE3C0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CASSIUS NEILSON</w:t>
      </w:r>
    </w:p>
    <w:p w14:paraId="56E1710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RYAN ASHMORE</w:t>
      </w:r>
    </w:p>
    <w:p w14:paraId="21BA9C0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MANNY RAMOS</w:t>
      </w:r>
    </w:p>
    <w:p w14:paraId="0F01452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Construction Coordinator</w:t>
      </w:r>
      <w:r w:rsidRPr="0095394B">
        <w:rPr>
          <w:rFonts w:ascii="Arial" w:hAnsi="Arial" w:cs="Arial"/>
          <w:sz w:val="24"/>
          <w:szCs w:val="24"/>
        </w:rPr>
        <w:tab/>
      </w:r>
      <w:r w:rsidRPr="0095394B">
        <w:rPr>
          <w:rFonts w:ascii="Arial" w:hAnsi="Arial" w:cs="Arial"/>
          <w:sz w:val="24"/>
          <w:szCs w:val="24"/>
        </w:rPr>
        <w:tab/>
        <w:t>DAVID H. NASH</w:t>
      </w:r>
    </w:p>
    <w:p w14:paraId="3EC716B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Scenic Artist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BRIAN THOMAS</w:t>
      </w:r>
    </w:p>
    <w:p w14:paraId="76BEC4F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Craft Service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BRAXTON MCMURPHY</w:t>
      </w:r>
    </w:p>
    <w:p w14:paraId="0F962B5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Gaffer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KEVIN GAZDIK</w:t>
      </w:r>
    </w:p>
    <w:p w14:paraId="0F088D4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Best Boy Electric</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BRAD GREMILLION</w:t>
      </w:r>
    </w:p>
    <w:p w14:paraId="5620C83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Electrics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BRIAN FREED</w:t>
      </w:r>
    </w:p>
    <w:p w14:paraId="42AEB82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BRANDON MORGAN</w:t>
      </w:r>
    </w:p>
    <w:p w14:paraId="43DAC06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JOHN PITRE</w:t>
      </w:r>
    </w:p>
    <w:p w14:paraId="3A12FC6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RICHARD VANCOUTREN</w:t>
      </w:r>
    </w:p>
    <w:p w14:paraId="056A4AA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Greensman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MIKE ARENA</w:t>
      </w:r>
    </w:p>
    <w:p w14:paraId="59BF6BF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Key Grip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TONY DAMAZIO</w:t>
      </w:r>
    </w:p>
    <w:p w14:paraId="1F9EE25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Best Boy Grip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JOSH OLIVER</w:t>
      </w:r>
    </w:p>
    <w:p w14:paraId="2D5EE3A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Dolly Grip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GLEN FENDLEY</w:t>
      </w:r>
    </w:p>
    <w:p w14:paraId="2C4F42C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Grips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SODRIC DIRA</w:t>
      </w:r>
    </w:p>
    <w:p w14:paraId="77C2657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RICK MALAHY</w:t>
      </w:r>
    </w:p>
    <w:p w14:paraId="77BCADB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LYLE WESTON</w:t>
      </w:r>
    </w:p>
    <w:p w14:paraId="1C61845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Department Head Hair</w:t>
      </w:r>
      <w:r w:rsidRPr="0095394B">
        <w:rPr>
          <w:rFonts w:ascii="Arial" w:hAnsi="Arial" w:cs="Arial"/>
          <w:sz w:val="24"/>
          <w:szCs w:val="24"/>
        </w:rPr>
        <w:tab/>
      </w:r>
      <w:r w:rsidRPr="0095394B">
        <w:rPr>
          <w:rFonts w:ascii="Arial" w:hAnsi="Arial" w:cs="Arial"/>
          <w:sz w:val="24"/>
          <w:szCs w:val="24"/>
        </w:rPr>
        <w:tab/>
        <w:t>CARL VARISTE</w:t>
      </w:r>
    </w:p>
    <w:p w14:paraId="641E303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Key Hair Stylist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DONNA S. JONES</w:t>
      </w:r>
    </w:p>
    <w:p w14:paraId="752C22B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Key Makeup Stylist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JOE SAVVA</w:t>
      </w:r>
    </w:p>
    <w:p w14:paraId="393DA36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Manager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KYLE BUCHER</w:t>
      </w:r>
    </w:p>
    <w:p w14:paraId="0CB33C5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Scout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MATT BANFIELD</w:t>
      </w:r>
    </w:p>
    <w:p w14:paraId="531E310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Production Assistants</w:t>
      </w:r>
      <w:r w:rsidRPr="0095394B">
        <w:rPr>
          <w:rFonts w:ascii="Arial" w:hAnsi="Arial" w:cs="Arial"/>
          <w:sz w:val="24"/>
          <w:szCs w:val="24"/>
        </w:rPr>
        <w:tab/>
        <w:t>COLIN PERRY</w:t>
      </w:r>
    </w:p>
    <w:p w14:paraId="484C344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NATHAN SMITH</w:t>
      </w:r>
    </w:p>
    <w:p w14:paraId="2E7DA9D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Prop Master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JANETTE LUTTRELL</w:t>
      </w:r>
    </w:p>
    <w:p w14:paraId="25E932C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Leadman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JOSEPH NADEAU</w:t>
      </w:r>
    </w:p>
    <w:p w14:paraId="7E4D294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Set Dressers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JONATHAN DOSSMAN</w:t>
      </w:r>
    </w:p>
    <w:p w14:paraId="7135326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BRETT FAHLE</w:t>
      </w:r>
    </w:p>
    <w:p w14:paraId="20DA85E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Sound Mixer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ROBERT C. BIGELOW</w:t>
      </w:r>
    </w:p>
    <w:p w14:paraId="7A4F166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Boom Op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JACK BIGELOW</w:t>
      </w:r>
    </w:p>
    <w:p w14:paraId="471C3FF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Sound Utility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TYLER SHIELDS</w:t>
      </w:r>
    </w:p>
    <w:p w14:paraId="21CDF39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Special Effects Coordinator</w:t>
      </w:r>
      <w:r w:rsidRPr="0095394B">
        <w:rPr>
          <w:rFonts w:ascii="Arial" w:hAnsi="Arial" w:cs="Arial"/>
          <w:sz w:val="24"/>
          <w:szCs w:val="24"/>
        </w:rPr>
        <w:tab/>
        <w:t>DAVID NAMI</w:t>
      </w:r>
    </w:p>
    <w:p w14:paraId="7505D48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Special Effects Foreman</w:t>
      </w:r>
      <w:r w:rsidRPr="0095394B">
        <w:rPr>
          <w:rFonts w:ascii="Arial" w:hAnsi="Arial" w:cs="Arial"/>
          <w:sz w:val="24"/>
          <w:szCs w:val="24"/>
        </w:rPr>
        <w:tab/>
      </w:r>
      <w:r w:rsidRPr="0095394B">
        <w:rPr>
          <w:rFonts w:ascii="Arial" w:hAnsi="Arial" w:cs="Arial"/>
          <w:sz w:val="24"/>
          <w:szCs w:val="24"/>
        </w:rPr>
        <w:tab/>
        <w:t>BRAD MANIS</w:t>
      </w:r>
    </w:p>
    <w:p w14:paraId="7BB7D4A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Transportation Coordinator</w:t>
      </w:r>
      <w:r w:rsidRPr="0095394B">
        <w:rPr>
          <w:rFonts w:ascii="Arial" w:hAnsi="Arial" w:cs="Arial"/>
          <w:sz w:val="24"/>
          <w:szCs w:val="24"/>
        </w:rPr>
        <w:tab/>
        <w:t>OSCAR BEGUIRISTAIN</w:t>
      </w:r>
    </w:p>
    <w:p w14:paraId="5665E3C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Transportation Captain</w:t>
      </w:r>
      <w:r w:rsidRPr="0095394B">
        <w:rPr>
          <w:rFonts w:ascii="Arial" w:hAnsi="Arial" w:cs="Arial"/>
          <w:sz w:val="24"/>
          <w:szCs w:val="24"/>
        </w:rPr>
        <w:tab/>
      </w:r>
      <w:r w:rsidRPr="0095394B">
        <w:rPr>
          <w:rFonts w:ascii="Arial" w:hAnsi="Arial" w:cs="Arial"/>
          <w:sz w:val="24"/>
          <w:szCs w:val="24"/>
        </w:rPr>
        <w:tab/>
        <w:t>FRANCIS ROBINSON</w:t>
      </w:r>
    </w:p>
    <w:p w14:paraId="1DDF624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Picture Car Assist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WADE MILLER</w:t>
      </w:r>
    </w:p>
    <w:p w14:paraId="1DC9ADE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Drivers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CARLOS BEGUIRSTAIN</w:t>
      </w:r>
    </w:p>
    <w:p w14:paraId="5D218A0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MICKEY DOUGLAS</w:t>
      </w:r>
    </w:p>
    <w:p w14:paraId="6AB8115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TITUS EDWARDS</w:t>
      </w:r>
    </w:p>
    <w:p w14:paraId="327E33A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MYKEL SANCHEZ</w:t>
      </w:r>
    </w:p>
    <w:p w14:paraId="2E90BA4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ANDREW WILLIAMS</w:t>
      </w:r>
    </w:p>
    <w:p w14:paraId="014808F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Visual Effects Supervisor</w:t>
      </w:r>
      <w:r w:rsidRPr="0095394B">
        <w:rPr>
          <w:rFonts w:ascii="Arial" w:hAnsi="Arial" w:cs="Arial"/>
          <w:sz w:val="24"/>
          <w:szCs w:val="24"/>
        </w:rPr>
        <w:tab/>
      </w:r>
      <w:r w:rsidRPr="0095394B">
        <w:rPr>
          <w:rFonts w:ascii="Arial" w:hAnsi="Arial" w:cs="Arial"/>
          <w:sz w:val="24"/>
          <w:szCs w:val="24"/>
        </w:rPr>
        <w:tab/>
        <w:t>OLIVER TAYLOR</w:t>
      </w:r>
    </w:p>
    <w:p w14:paraId="438DDD21" w14:textId="77777777" w:rsidR="00E979FC" w:rsidRPr="0095394B" w:rsidRDefault="00E979FC" w:rsidP="00E979FC">
      <w:pPr>
        <w:pStyle w:val="NoSpacing"/>
        <w:rPr>
          <w:rFonts w:ascii="Arial" w:hAnsi="Arial" w:cs="Arial"/>
          <w:sz w:val="24"/>
          <w:szCs w:val="24"/>
        </w:rPr>
      </w:pPr>
    </w:p>
    <w:p w14:paraId="34690133" w14:textId="77777777" w:rsidR="00E979FC" w:rsidRPr="0095394B" w:rsidRDefault="00E979FC" w:rsidP="00E979FC">
      <w:pPr>
        <w:pStyle w:val="NoSpacing"/>
        <w:ind w:left="1440"/>
        <w:rPr>
          <w:rFonts w:ascii="Arial" w:hAnsi="Arial" w:cs="Arial"/>
          <w:b/>
          <w:sz w:val="24"/>
          <w:szCs w:val="24"/>
          <w:u w:val="single"/>
        </w:rPr>
      </w:pPr>
      <w:r w:rsidRPr="0095394B">
        <w:rPr>
          <w:rFonts w:ascii="Arial" w:hAnsi="Arial" w:cs="Arial"/>
          <w:b/>
          <w:sz w:val="24"/>
          <w:szCs w:val="24"/>
          <w:u w:val="single"/>
        </w:rPr>
        <w:t>NEW YORK UNIT</w:t>
      </w:r>
    </w:p>
    <w:p w14:paraId="3B5FC80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p>
    <w:p w14:paraId="6489D82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Associate Producer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JASON SOKOLOFF</w:t>
      </w:r>
    </w:p>
    <w:p w14:paraId="173777E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Second Assistant Director</w:t>
      </w:r>
      <w:r w:rsidRPr="0095394B">
        <w:rPr>
          <w:rFonts w:ascii="Arial" w:hAnsi="Arial" w:cs="Arial"/>
          <w:sz w:val="24"/>
          <w:szCs w:val="24"/>
        </w:rPr>
        <w:tab/>
      </w:r>
      <w:r w:rsidRPr="0095394B">
        <w:rPr>
          <w:rFonts w:ascii="Arial" w:hAnsi="Arial" w:cs="Arial"/>
          <w:sz w:val="24"/>
          <w:szCs w:val="24"/>
        </w:rPr>
        <w:tab/>
        <w:t>JACK MCKENNA</w:t>
      </w:r>
    </w:p>
    <w:p w14:paraId="45FF201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Property Master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KATY PORTER</w:t>
      </w:r>
    </w:p>
    <w:p w14:paraId="67802B3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Camera Operator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QUENELLE JONES</w:t>
      </w:r>
    </w:p>
    <w:p w14:paraId="3B07A52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First Assistant Camera</w:t>
      </w:r>
      <w:r w:rsidRPr="0095394B">
        <w:rPr>
          <w:rFonts w:ascii="Arial" w:hAnsi="Arial" w:cs="Arial"/>
          <w:sz w:val="24"/>
          <w:szCs w:val="24"/>
        </w:rPr>
        <w:tab/>
      </w:r>
      <w:r w:rsidRPr="0095394B">
        <w:rPr>
          <w:rFonts w:ascii="Arial" w:hAnsi="Arial" w:cs="Arial"/>
          <w:sz w:val="24"/>
          <w:szCs w:val="24"/>
        </w:rPr>
        <w:tab/>
        <w:t>BOBBY ARNOLD</w:t>
      </w:r>
    </w:p>
    <w:p w14:paraId="2F582C9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Second Assistant Camera</w:t>
      </w:r>
      <w:r w:rsidRPr="0095394B">
        <w:rPr>
          <w:rFonts w:ascii="Arial" w:hAnsi="Arial" w:cs="Arial"/>
          <w:sz w:val="24"/>
          <w:szCs w:val="24"/>
        </w:rPr>
        <w:tab/>
      </w:r>
      <w:r w:rsidRPr="0095394B">
        <w:rPr>
          <w:rFonts w:ascii="Arial" w:hAnsi="Arial" w:cs="Arial"/>
          <w:sz w:val="24"/>
          <w:szCs w:val="24"/>
        </w:rPr>
        <w:tab/>
        <w:t>OLIVIA KIMMEL</w:t>
      </w:r>
    </w:p>
    <w:p w14:paraId="64B2E7F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Loader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PATRICK MCKEOWN</w:t>
      </w:r>
    </w:p>
    <w:p w14:paraId="3E7972B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Sound Mixer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JOHN D’AQUINO</w:t>
      </w:r>
    </w:p>
    <w:p w14:paraId="54322EE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Boom Operator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HEATHER FINK</w:t>
      </w:r>
    </w:p>
    <w:p w14:paraId="243ECAC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Gaffer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DOUG SHANNON</w:t>
      </w:r>
    </w:p>
    <w:p w14:paraId="17F72E1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Best Boy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BRETT HEICHER</w:t>
      </w:r>
    </w:p>
    <w:p w14:paraId="00AFAF0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Electricians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JARED DUBINSKI</w:t>
      </w:r>
    </w:p>
    <w:p w14:paraId="6EDA596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MIKE ROGERS</w:t>
      </w:r>
    </w:p>
    <w:p w14:paraId="49A40D7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ADAM OMELJANUK</w:t>
      </w:r>
    </w:p>
    <w:p w14:paraId="35A6A11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Key Grip</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KEITH GORDON</w:t>
      </w:r>
    </w:p>
    <w:p w14:paraId="547FEFE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Best Boy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BILL DUNCAN</w:t>
      </w:r>
    </w:p>
    <w:p w14:paraId="4B22B83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Grips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DIVINE COX</w:t>
      </w:r>
    </w:p>
    <w:p w14:paraId="0E01431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CHRIS WESHANAN</w:t>
      </w:r>
    </w:p>
    <w:p w14:paraId="6178670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Costume Supervisor</w:t>
      </w:r>
      <w:r w:rsidRPr="0095394B">
        <w:rPr>
          <w:rFonts w:ascii="Arial" w:hAnsi="Arial" w:cs="Arial"/>
          <w:sz w:val="24"/>
          <w:szCs w:val="24"/>
        </w:rPr>
        <w:tab/>
      </w:r>
      <w:r w:rsidRPr="0095394B">
        <w:rPr>
          <w:rFonts w:ascii="Arial" w:hAnsi="Arial" w:cs="Arial"/>
          <w:sz w:val="24"/>
          <w:szCs w:val="24"/>
        </w:rPr>
        <w:tab/>
        <w:t>FELICITY GIFFORD</w:t>
      </w:r>
    </w:p>
    <w:p w14:paraId="631674C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Makeup Artist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LINDSEY INTERRANTE</w:t>
      </w:r>
    </w:p>
    <w:p w14:paraId="6F8AD75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Hair Stylist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KRISTEN CASTELLANO</w:t>
      </w:r>
    </w:p>
    <w:p w14:paraId="3C736D9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Location Manager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KURT ENGER</w:t>
      </w:r>
    </w:p>
    <w:p w14:paraId="3340C73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Extras Casting</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BARBARA MCNAMARA</w:t>
      </w:r>
    </w:p>
    <w:p w14:paraId="5727AF7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Assistants</w:t>
      </w:r>
      <w:r w:rsidRPr="0095394B">
        <w:rPr>
          <w:rFonts w:ascii="Arial" w:hAnsi="Arial" w:cs="Arial"/>
          <w:sz w:val="24"/>
          <w:szCs w:val="24"/>
        </w:rPr>
        <w:tab/>
      </w:r>
      <w:r w:rsidRPr="0095394B">
        <w:rPr>
          <w:rFonts w:ascii="Arial" w:hAnsi="Arial" w:cs="Arial"/>
          <w:sz w:val="24"/>
          <w:szCs w:val="24"/>
        </w:rPr>
        <w:tab/>
        <w:t>ANTHONY LOTE</w:t>
      </w:r>
    </w:p>
    <w:p w14:paraId="28837FA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HAYLEY HOLBROOK</w:t>
      </w:r>
    </w:p>
    <w:p w14:paraId="57C553E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RYAN HOFFMAN</w:t>
      </w:r>
    </w:p>
    <w:p w14:paraId="4830B92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MIKE MUSHKIN</w:t>
      </w:r>
    </w:p>
    <w:p w14:paraId="103B1CA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JOSE DENIZARD</w:t>
      </w:r>
    </w:p>
    <w:p w14:paraId="46C606B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HAROLD ELKINS</w:t>
      </w:r>
    </w:p>
    <w:p w14:paraId="35FC2CC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MARC BROUSSEAU</w:t>
      </w:r>
    </w:p>
    <w:p w14:paraId="264E1AF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KENNY CHAN</w:t>
      </w:r>
    </w:p>
    <w:p w14:paraId="1D6D65AD" w14:textId="05213843" w:rsidR="00E979FC" w:rsidRPr="0095394B" w:rsidRDefault="00E979FC" w:rsidP="00E979FC">
      <w:pPr>
        <w:pStyle w:val="NoSpacing"/>
        <w:rPr>
          <w:rFonts w:ascii="Arial" w:hAnsi="Arial" w:cs="Arial"/>
          <w:sz w:val="24"/>
          <w:szCs w:val="24"/>
        </w:rPr>
      </w:pPr>
      <w:r w:rsidRPr="0095394B">
        <w:rPr>
          <w:rFonts w:ascii="Arial" w:hAnsi="Arial" w:cs="Arial"/>
          <w:sz w:val="24"/>
          <w:szCs w:val="24"/>
        </w:rPr>
        <w:t>Transportation Coordinator</w:t>
      </w:r>
      <w:r w:rsidRPr="0095394B">
        <w:rPr>
          <w:rFonts w:ascii="Arial" w:hAnsi="Arial" w:cs="Arial"/>
          <w:sz w:val="24"/>
          <w:szCs w:val="24"/>
        </w:rPr>
        <w:tab/>
      </w:r>
      <w:r w:rsidRPr="0095394B">
        <w:rPr>
          <w:rFonts w:ascii="Arial" w:hAnsi="Arial" w:cs="Arial"/>
          <w:sz w:val="24"/>
          <w:szCs w:val="24"/>
        </w:rPr>
        <w:tab/>
        <w:t>KENNY SWANSON</w:t>
      </w:r>
    </w:p>
    <w:p w14:paraId="08E25F9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Craft Service</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DAVID DREISHPOON</w:t>
      </w:r>
    </w:p>
    <w:p w14:paraId="6F78D64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Animal Wrangler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 xml:space="preserve">BONNIE WASELESKI  </w:t>
      </w:r>
    </w:p>
    <w:p w14:paraId="09C0454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Set Medic</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DIMITRY KOMARNITSKY</w:t>
      </w:r>
    </w:p>
    <w:p w14:paraId="302E30D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Chris’ Photographs Provided by</w:t>
      </w:r>
      <w:r w:rsidRPr="0095394B">
        <w:rPr>
          <w:rFonts w:ascii="Arial" w:hAnsi="Arial" w:cs="Arial"/>
          <w:sz w:val="24"/>
          <w:szCs w:val="24"/>
        </w:rPr>
        <w:tab/>
        <w:t>BOOGIE</w:t>
      </w:r>
    </w:p>
    <w:p w14:paraId="7713D07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 Editors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DAVID ZIMMERMAN</w:t>
      </w:r>
    </w:p>
    <w:p w14:paraId="4E3044F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BRIAN JEREMIAH SMITH</w:t>
      </w:r>
    </w:p>
    <w:p w14:paraId="2CD256F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TREVOR S. LINDBORG</w:t>
      </w:r>
    </w:p>
    <w:p w14:paraId="1C5F84D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CARMELO CASALENUOVO</w:t>
      </w:r>
    </w:p>
    <w:p w14:paraId="17782C0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2</w:t>
      </w:r>
      <w:r w:rsidRPr="0095394B">
        <w:rPr>
          <w:rFonts w:ascii="Arial" w:hAnsi="Arial" w:cs="Arial"/>
          <w:sz w:val="24"/>
          <w:szCs w:val="24"/>
          <w:vertAlign w:val="superscript"/>
        </w:rPr>
        <w:t>nd</w:t>
      </w:r>
      <w:r w:rsidRPr="0095394B">
        <w:rPr>
          <w:rFonts w:ascii="Arial" w:hAnsi="Arial" w:cs="Arial"/>
          <w:sz w:val="24"/>
          <w:szCs w:val="24"/>
        </w:rPr>
        <w:t xml:space="preserve"> Assistant Editor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MATTHEW PRESCOTT</w:t>
      </w:r>
    </w:p>
    <w:p w14:paraId="783D24E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Postproduction Coordinator</w:t>
      </w:r>
      <w:r w:rsidRPr="0095394B">
        <w:rPr>
          <w:rFonts w:ascii="Arial" w:hAnsi="Arial" w:cs="Arial"/>
          <w:sz w:val="24"/>
          <w:szCs w:val="24"/>
        </w:rPr>
        <w:tab/>
        <w:t>RICKI REISNER</w:t>
      </w:r>
    </w:p>
    <w:p w14:paraId="5CBD025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Postproduction Assistant</w:t>
      </w:r>
      <w:r w:rsidRPr="0095394B">
        <w:rPr>
          <w:rFonts w:ascii="Arial" w:hAnsi="Arial" w:cs="Arial"/>
          <w:sz w:val="24"/>
          <w:szCs w:val="24"/>
        </w:rPr>
        <w:tab/>
      </w:r>
      <w:r w:rsidRPr="0095394B">
        <w:rPr>
          <w:rFonts w:ascii="Arial" w:hAnsi="Arial" w:cs="Arial"/>
          <w:sz w:val="24"/>
          <w:szCs w:val="24"/>
        </w:rPr>
        <w:tab/>
        <w:t>MELANIE KUAN</w:t>
      </w:r>
    </w:p>
    <w:p w14:paraId="5A0F906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Sound Postproduction</w:t>
      </w:r>
      <w:r w:rsidRPr="0095394B">
        <w:rPr>
          <w:rFonts w:ascii="Arial" w:hAnsi="Arial" w:cs="Arial"/>
          <w:sz w:val="24"/>
          <w:szCs w:val="24"/>
        </w:rPr>
        <w:tab/>
      </w:r>
      <w:r w:rsidRPr="0095394B">
        <w:rPr>
          <w:rFonts w:ascii="Arial" w:hAnsi="Arial" w:cs="Arial"/>
          <w:sz w:val="24"/>
          <w:szCs w:val="24"/>
        </w:rPr>
        <w:tab/>
        <w:t>WILDFIRE SONIC MAGIC</w:t>
      </w:r>
    </w:p>
    <w:p w14:paraId="2223C69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Supervising Sound Editor</w:t>
      </w:r>
      <w:r w:rsidRPr="0095394B">
        <w:rPr>
          <w:rFonts w:ascii="Arial" w:hAnsi="Arial" w:cs="Arial"/>
          <w:sz w:val="24"/>
          <w:szCs w:val="24"/>
        </w:rPr>
        <w:tab/>
      </w:r>
      <w:r w:rsidRPr="0095394B">
        <w:rPr>
          <w:rFonts w:ascii="Arial" w:hAnsi="Arial" w:cs="Arial"/>
          <w:sz w:val="24"/>
          <w:szCs w:val="24"/>
        </w:rPr>
        <w:tab/>
        <w:t>TREVOR GATES</w:t>
      </w:r>
    </w:p>
    <w:p w14:paraId="51865C6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Re-Recording Mixer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JONATHAN WALES</w:t>
      </w:r>
    </w:p>
    <w:p w14:paraId="2A93DB8C" w14:textId="77777777" w:rsidR="00E979FC" w:rsidRPr="0095394B" w:rsidRDefault="00E979FC" w:rsidP="00E979FC">
      <w:pPr>
        <w:pStyle w:val="NoSpacing"/>
        <w:rPr>
          <w:rFonts w:ascii="Arial" w:hAnsi="Arial" w:cs="Arial"/>
          <w:sz w:val="24"/>
          <w:szCs w:val="24"/>
          <w:lang w:val="es-US"/>
        </w:rPr>
      </w:pPr>
      <w:r w:rsidRPr="0095394B">
        <w:rPr>
          <w:rFonts w:ascii="Arial" w:hAnsi="Arial" w:cs="Arial"/>
          <w:sz w:val="24"/>
          <w:szCs w:val="24"/>
          <w:lang w:val="es-US"/>
        </w:rPr>
        <w:t>ADR/Dialogue Editor</w:t>
      </w:r>
      <w:r w:rsidRPr="0095394B">
        <w:rPr>
          <w:rFonts w:ascii="Arial" w:hAnsi="Arial" w:cs="Arial"/>
          <w:sz w:val="24"/>
          <w:szCs w:val="24"/>
          <w:lang w:val="es-US"/>
        </w:rPr>
        <w:tab/>
      </w:r>
      <w:r w:rsidRPr="0095394B">
        <w:rPr>
          <w:rFonts w:ascii="Arial" w:hAnsi="Arial" w:cs="Arial"/>
          <w:sz w:val="24"/>
          <w:szCs w:val="24"/>
          <w:lang w:val="es-US"/>
        </w:rPr>
        <w:tab/>
        <w:t>XANDER LOTT</w:t>
      </w:r>
    </w:p>
    <w:p w14:paraId="055A549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Additional Dialogue Editors</w:t>
      </w:r>
      <w:r w:rsidRPr="0095394B">
        <w:rPr>
          <w:rFonts w:ascii="Arial" w:hAnsi="Arial" w:cs="Arial"/>
          <w:sz w:val="24"/>
          <w:szCs w:val="24"/>
        </w:rPr>
        <w:tab/>
        <w:t>RYAN BRILEY</w:t>
      </w:r>
    </w:p>
    <w:p w14:paraId="756AF5D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BRAD FLICK</w:t>
      </w:r>
    </w:p>
    <w:p w14:paraId="23656D8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Sound Effects Editors</w:t>
      </w:r>
      <w:r w:rsidRPr="0095394B">
        <w:rPr>
          <w:rFonts w:ascii="Arial" w:hAnsi="Arial" w:cs="Arial"/>
          <w:sz w:val="24"/>
          <w:szCs w:val="24"/>
        </w:rPr>
        <w:tab/>
      </w:r>
      <w:r w:rsidRPr="0095394B">
        <w:rPr>
          <w:rFonts w:ascii="Arial" w:hAnsi="Arial" w:cs="Arial"/>
          <w:sz w:val="24"/>
          <w:szCs w:val="24"/>
        </w:rPr>
        <w:tab/>
        <w:t>JOSHUA ADENIJI</w:t>
      </w:r>
    </w:p>
    <w:p w14:paraId="0526BD3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BRYAN PARKER</w:t>
      </w:r>
    </w:p>
    <w:p w14:paraId="3A35A82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Music Editor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BRETT SNACKY PIERCE</w:t>
      </w:r>
    </w:p>
    <w:p w14:paraId="3781548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Foley Mixer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GREG MAUER</w:t>
      </w:r>
    </w:p>
    <w:p w14:paraId="7793E5B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Foley Artist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DOUG MADICK</w:t>
      </w:r>
    </w:p>
    <w:p w14:paraId="7FE0FCF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 Sound Editor</w:t>
      </w:r>
      <w:r w:rsidRPr="0095394B">
        <w:rPr>
          <w:rFonts w:ascii="Arial" w:hAnsi="Arial" w:cs="Arial"/>
          <w:sz w:val="24"/>
          <w:szCs w:val="24"/>
        </w:rPr>
        <w:tab/>
      </w:r>
      <w:r w:rsidRPr="0095394B">
        <w:rPr>
          <w:rFonts w:ascii="Arial" w:hAnsi="Arial" w:cs="Arial"/>
          <w:sz w:val="24"/>
          <w:szCs w:val="24"/>
        </w:rPr>
        <w:tab/>
        <w:t>JAMES PARNELL</w:t>
      </w:r>
    </w:p>
    <w:p w14:paraId="75566FD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ADR Mixer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TRAVIS MACKAY</w:t>
      </w:r>
    </w:p>
    <w:p w14:paraId="100C932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ADR Facility Coordinator</w:t>
      </w:r>
      <w:r w:rsidRPr="0095394B">
        <w:rPr>
          <w:rFonts w:ascii="Arial" w:hAnsi="Arial" w:cs="Arial"/>
          <w:sz w:val="24"/>
          <w:szCs w:val="24"/>
        </w:rPr>
        <w:tab/>
      </w:r>
      <w:r w:rsidRPr="0095394B">
        <w:rPr>
          <w:rFonts w:ascii="Arial" w:hAnsi="Arial" w:cs="Arial"/>
          <w:sz w:val="24"/>
          <w:szCs w:val="24"/>
        </w:rPr>
        <w:tab/>
        <w:t>KASEY DESTACHE</w:t>
      </w:r>
    </w:p>
    <w:p w14:paraId="4D75D3C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Studio Manager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ROBERT DEHN</w:t>
      </w:r>
    </w:p>
    <w:p w14:paraId="3C4A2AE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Loop Group Provided by</w:t>
      </w:r>
      <w:r w:rsidRPr="0095394B">
        <w:rPr>
          <w:rFonts w:ascii="Arial" w:hAnsi="Arial" w:cs="Arial"/>
          <w:sz w:val="24"/>
          <w:szCs w:val="24"/>
        </w:rPr>
        <w:tab/>
      </w:r>
      <w:r w:rsidRPr="0095394B">
        <w:rPr>
          <w:rFonts w:ascii="Arial" w:hAnsi="Arial" w:cs="Arial"/>
          <w:sz w:val="24"/>
          <w:szCs w:val="24"/>
        </w:rPr>
        <w:tab/>
        <w:t>LOOP WHO’S TALKING</w:t>
      </w:r>
    </w:p>
    <w:p w14:paraId="045C767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Loop Group Coordinators</w:t>
      </w:r>
      <w:r w:rsidRPr="0095394B">
        <w:rPr>
          <w:rFonts w:ascii="Arial" w:hAnsi="Arial" w:cs="Arial"/>
          <w:sz w:val="24"/>
          <w:szCs w:val="24"/>
        </w:rPr>
        <w:tab/>
      </w:r>
      <w:r w:rsidRPr="0095394B">
        <w:rPr>
          <w:rFonts w:ascii="Arial" w:hAnsi="Arial" w:cs="Arial"/>
          <w:sz w:val="24"/>
          <w:szCs w:val="24"/>
        </w:rPr>
        <w:tab/>
        <w:t>SUSAN BOYAJIAN</w:t>
      </w:r>
    </w:p>
    <w:p w14:paraId="6A39CD4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FABIANA ARRASTIA</w:t>
      </w:r>
    </w:p>
    <w:p w14:paraId="46852E6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Additional Music</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TIMOTHY WILLIAMS</w:t>
      </w:r>
    </w:p>
    <w:p w14:paraId="7E51164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Score Mixer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JOHN RODD</w:t>
      </w:r>
    </w:p>
    <w:p w14:paraId="07D18AB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Music Coordinator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KIERAN KIELY</w:t>
      </w:r>
    </w:p>
    <w:p w14:paraId="0CC3B3B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Orchestrations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TIMOTHY WILLIAMS</w:t>
      </w:r>
    </w:p>
    <w:p w14:paraId="4AD1A15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SACHA CHABAN</w:t>
      </w:r>
    </w:p>
    <w:p w14:paraId="67281D4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DREW KRASSOWSKI</w:t>
      </w:r>
    </w:p>
    <w:p w14:paraId="08F7813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Music Preparation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ROSS DEROCHE</w:t>
      </w:r>
    </w:p>
    <w:p w14:paraId="1A23CCDB" w14:textId="66781FDB" w:rsidR="00E979FC" w:rsidRPr="0095394B" w:rsidRDefault="00E979FC" w:rsidP="00E979FC">
      <w:pPr>
        <w:pStyle w:val="NoSpacing"/>
        <w:rPr>
          <w:rFonts w:ascii="Arial" w:hAnsi="Arial" w:cs="Arial"/>
          <w:sz w:val="24"/>
          <w:szCs w:val="24"/>
        </w:rPr>
      </w:pPr>
      <w:r w:rsidRPr="0095394B">
        <w:rPr>
          <w:rFonts w:ascii="Arial" w:hAnsi="Arial" w:cs="Arial"/>
          <w:sz w:val="24"/>
          <w:szCs w:val="24"/>
        </w:rPr>
        <w:t>Score Technical Engineers</w:t>
      </w:r>
      <w:r w:rsidRPr="0095394B">
        <w:rPr>
          <w:rFonts w:ascii="Arial" w:hAnsi="Arial" w:cs="Arial"/>
          <w:sz w:val="24"/>
          <w:szCs w:val="24"/>
        </w:rPr>
        <w:tab/>
      </w:r>
      <w:r w:rsidRPr="0095394B">
        <w:rPr>
          <w:rFonts w:ascii="Arial" w:hAnsi="Arial" w:cs="Arial"/>
          <w:sz w:val="24"/>
          <w:szCs w:val="24"/>
        </w:rPr>
        <w:tab/>
        <w:t>ORLANDO PEREZ ROSSO</w:t>
      </w:r>
    </w:p>
    <w:p w14:paraId="6A76ACC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JUSTIN DICENZO</w:t>
      </w:r>
    </w:p>
    <w:p w14:paraId="65CFF3A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JARED RICHARDSON</w:t>
      </w:r>
    </w:p>
    <w:p w14:paraId="75C292C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Vocal Engineer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ANDREW MURDOCK</w:t>
      </w:r>
    </w:p>
    <w:p w14:paraId="4485989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Orchestra</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BUDAPEST SCORING ORCHESTRA</w:t>
      </w:r>
    </w:p>
    <w:p w14:paraId="543C7B0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Chorus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DEREAU K. FARRAR, LEADER</w:t>
      </w:r>
    </w:p>
    <w:p w14:paraId="2F498E8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MARGARET BEST-COLLINS</w:t>
      </w:r>
    </w:p>
    <w:p w14:paraId="33ED544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PHILLIP BRANDON</w:t>
      </w:r>
    </w:p>
    <w:p w14:paraId="32C6874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TAMRA LAMESE DOZIER</w:t>
      </w:r>
    </w:p>
    <w:p w14:paraId="054068B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JYVONNE HASKIN</w:t>
      </w:r>
    </w:p>
    <w:p w14:paraId="12FDF79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RONALD O’HANNON</w:t>
      </w:r>
    </w:p>
    <w:p w14:paraId="341138A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CATHERINE OLSEN</w:t>
      </w:r>
    </w:p>
    <w:p w14:paraId="13B7006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LOREN SMITH</w:t>
      </w:r>
    </w:p>
    <w:p w14:paraId="6E96A5C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Soloists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MARGARET BEST-COLLINS</w:t>
      </w:r>
    </w:p>
    <w:p w14:paraId="246214D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LOREN SMITH</w:t>
      </w:r>
    </w:p>
    <w:p w14:paraId="61C63E44"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Digital Intermediate Colorist</w:t>
      </w:r>
      <w:r w:rsidRPr="0095394B">
        <w:rPr>
          <w:rFonts w:ascii="Arial" w:hAnsi="Arial" w:cs="Arial"/>
          <w:sz w:val="24"/>
          <w:szCs w:val="24"/>
        </w:rPr>
        <w:tab/>
        <w:t>AIDAN STANFORD</w:t>
      </w:r>
    </w:p>
    <w:p w14:paraId="0D4F9F7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Online Conform</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MATTEO SARADINI</w:t>
      </w:r>
    </w:p>
    <w:p w14:paraId="42A4FC6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Dailies by </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BLING DIGITAL</w:t>
      </w:r>
    </w:p>
    <w:p w14:paraId="4E74F94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Dailies Workflow Supervisor</w:t>
      </w:r>
      <w:r w:rsidRPr="0095394B">
        <w:rPr>
          <w:rFonts w:ascii="Arial" w:hAnsi="Arial" w:cs="Arial"/>
          <w:sz w:val="24"/>
          <w:szCs w:val="24"/>
        </w:rPr>
        <w:tab/>
        <w:t>BRIAN LONANO</w:t>
      </w:r>
    </w:p>
    <w:p w14:paraId="788AFEA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Dailies Technician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 xml:space="preserve">BRETT PIERCE </w:t>
      </w:r>
    </w:p>
    <w:p w14:paraId="0758A79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Visual Effects by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INGENUITY STUDIOS</w:t>
      </w:r>
    </w:p>
    <w:p w14:paraId="6F22DC3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Visual Effects Supervisors</w:t>
      </w:r>
      <w:r w:rsidRPr="0095394B">
        <w:rPr>
          <w:rFonts w:ascii="Arial" w:hAnsi="Arial" w:cs="Arial"/>
          <w:sz w:val="24"/>
          <w:szCs w:val="24"/>
        </w:rPr>
        <w:tab/>
      </w:r>
      <w:r w:rsidRPr="0095394B">
        <w:rPr>
          <w:rFonts w:ascii="Arial" w:hAnsi="Arial" w:cs="Arial"/>
          <w:sz w:val="24"/>
          <w:szCs w:val="24"/>
        </w:rPr>
        <w:tab/>
        <w:t>DAVID LEBENSFELD</w:t>
      </w:r>
    </w:p>
    <w:p w14:paraId="2767344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GRANT MILLER</w:t>
      </w:r>
    </w:p>
    <w:p w14:paraId="3D4E2D7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Executive Producers</w:t>
      </w:r>
      <w:r w:rsidRPr="0095394B">
        <w:rPr>
          <w:rFonts w:ascii="Arial" w:hAnsi="Arial" w:cs="Arial"/>
          <w:sz w:val="24"/>
          <w:szCs w:val="24"/>
        </w:rPr>
        <w:tab/>
      </w:r>
      <w:r w:rsidRPr="0095394B">
        <w:rPr>
          <w:rFonts w:ascii="Arial" w:hAnsi="Arial" w:cs="Arial"/>
          <w:sz w:val="24"/>
          <w:szCs w:val="24"/>
        </w:rPr>
        <w:tab/>
        <w:t>MATTHEW POLIQUIN</w:t>
      </w:r>
    </w:p>
    <w:p w14:paraId="7B31F5C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OLIVER TAYLOR</w:t>
      </w:r>
    </w:p>
    <w:p w14:paraId="46ADE5A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Chief Operating Officer</w:t>
      </w:r>
      <w:r w:rsidRPr="0095394B">
        <w:rPr>
          <w:rFonts w:ascii="Arial" w:hAnsi="Arial" w:cs="Arial"/>
          <w:sz w:val="24"/>
          <w:szCs w:val="24"/>
        </w:rPr>
        <w:tab/>
      </w:r>
      <w:r w:rsidRPr="0095394B">
        <w:rPr>
          <w:rFonts w:ascii="Arial" w:hAnsi="Arial" w:cs="Arial"/>
          <w:sz w:val="24"/>
          <w:szCs w:val="24"/>
        </w:rPr>
        <w:tab/>
        <w:t>MATT KEARNEY</w:t>
      </w:r>
    </w:p>
    <w:p w14:paraId="1850DB5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Head of Production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ALEX POPKIN</w:t>
      </w:r>
    </w:p>
    <w:p w14:paraId="70FC5D7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VFX Producers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KIELEY CULBERTSON</w:t>
      </w:r>
    </w:p>
    <w:p w14:paraId="1C9B9B6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LINDSAY MCCLUNG</w:t>
      </w:r>
    </w:p>
    <w:p w14:paraId="18A5257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VFX Coordinator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MIKE STRACK</w:t>
      </w:r>
    </w:p>
    <w:p w14:paraId="129B33C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Supervising Compositors</w:t>
      </w:r>
      <w:r w:rsidRPr="0095394B">
        <w:rPr>
          <w:rFonts w:ascii="Arial" w:hAnsi="Arial" w:cs="Arial"/>
          <w:sz w:val="24"/>
          <w:szCs w:val="24"/>
        </w:rPr>
        <w:tab/>
      </w:r>
      <w:r w:rsidRPr="0095394B">
        <w:rPr>
          <w:rFonts w:ascii="Arial" w:hAnsi="Arial" w:cs="Arial"/>
          <w:sz w:val="24"/>
          <w:szCs w:val="24"/>
        </w:rPr>
        <w:tab/>
        <w:t>HAN CAO</w:t>
      </w:r>
    </w:p>
    <w:p w14:paraId="671E223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ZHE CHONG</w:t>
      </w:r>
    </w:p>
    <w:p w14:paraId="0A12CE4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BRIAN HARRIS</w:t>
      </w:r>
    </w:p>
    <w:p w14:paraId="0E7F514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JEEWON KIM</w:t>
      </w:r>
    </w:p>
    <w:p w14:paraId="455DFD7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TASHA MARLIN</w:t>
      </w:r>
    </w:p>
    <w:p w14:paraId="41D09A1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PHILIP MCGUIRE</w:t>
      </w:r>
    </w:p>
    <w:p w14:paraId="7AB3329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DAVID REYNOLDS</w:t>
      </w:r>
    </w:p>
    <w:p w14:paraId="47AA03A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Compositors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DANNY CORONA</w:t>
      </w:r>
    </w:p>
    <w:p w14:paraId="605B34A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YIWEN DING</w:t>
      </w:r>
    </w:p>
    <w:p w14:paraId="25FF9E5F"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MJ KWON</w:t>
      </w:r>
    </w:p>
    <w:p w14:paraId="5A6B62B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RAY KU</w:t>
      </w:r>
    </w:p>
    <w:p w14:paraId="64B7469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REBECCA LIN</w:t>
      </w:r>
    </w:p>
    <w:p w14:paraId="661C2AE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MARK NAZAL</w:t>
      </w:r>
    </w:p>
    <w:p w14:paraId="61A7D40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MATT ROBILLARD</w:t>
      </w:r>
    </w:p>
    <w:p w14:paraId="7E7D51F9"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ARDIT SADIKU</w:t>
      </w:r>
    </w:p>
    <w:p w14:paraId="28BECA53"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ANDREW STEIDMANN</w:t>
      </w:r>
    </w:p>
    <w:p w14:paraId="3A64983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TIFFANY VOCHATZER</w:t>
      </w:r>
    </w:p>
    <w:p w14:paraId="4030231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ROUTIAN ZHANG</w:t>
      </w:r>
    </w:p>
    <w:p w14:paraId="11BEEA2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ETHAN ZHAO</w:t>
      </w:r>
    </w:p>
    <w:p w14:paraId="642A520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CG Supervisor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ZHENYA HOVHANNISAN</w:t>
      </w:r>
    </w:p>
    <w:p w14:paraId="4699D1A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CG Artists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PAUL BARAN</w:t>
      </w:r>
    </w:p>
    <w:p w14:paraId="160CB7D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TIFFANY CHOU</w:t>
      </w:r>
    </w:p>
    <w:p w14:paraId="00F60B4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ZIMING LIU</w:t>
      </w:r>
    </w:p>
    <w:p w14:paraId="7A1B578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CHRIS PURSE</w:t>
      </w:r>
    </w:p>
    <w:p w14:paraId="05FA448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JACK WESSON</w:t>
      </w:r>
    </w:p>
    <w:p w14:paraId="6D244DC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FAITH ZENG</w:t>
      </w:r>
    </w:p>
    <w:p w14:paraId="24C9B25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Animator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CHRIS CANNAVO</w:t>
      </w:r>
    </w:p>
    <w:p w14:paraId="68CBEA5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FX Supervisor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ALEKSANDR KILIMNIK</w:t>
      </w:r>
    </w:p>
    <w:p w14:paraId="71EA7FB8"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FX Artists</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IONNA MAILLI</w:t>
      </w:r>
    </w:p>
    <w:p w14:paraId="4C32ADCE"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NEMA SAFVATI</w:t>
      </w:r>
    </w:p>
    <w:p w14:paraId="4F428A5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VFX Editorial</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JUSTIN OWADES</w:t>
      </w:r>
    </w:p>
    <w:p w14:paraId="46C1B831"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Tools Developer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KENJI ENDO</w:t>
      </w:r>
    </w:p>
    <w:p w14:paraId="10C41D6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VFX Intern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NICK DONATELLI</w:t>
      </w:r>
    </w:p>
    <w:p w14:paraId="4EA9881B"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Support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ANNIE CARRILLO</w:t>
      </w:r>
    </w:p>
    <w:p w14:paraId="58D765C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VFX Artist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CHAD GOEI</w:t>
      </w:r>
    </w:p>
    <w:p w14:paraId="5A68415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VFX Artist</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CAFÉ NOIR</w:t>
      </w:r>
    </w:p>
    <w:p w14:paraId="6C9F430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Main Titles Designed and </w:t>
      </w:r>
    </w:p>
    <w:p w14:paraId="34DA5122"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   Produced by</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FILMOGRAPH</w:t>
      </w:r>
    </w:p>
    <w:p w14:paraId="3667623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Title Designer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AARON BECKER</w:t>
      </w:r>
    </w:p>
    <w:p w14:paraId="372EA74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Executive Producer</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SETH KLEINBERG</w:t>
      </w:r>
    </w:p>
    <w:p w14:paraId="13D502F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Production Legal</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 xml:space="preserve">BRADY L. SMOOT </w:t>
      </w:r>
    </w:p>
    <w:p w14:paraId="6DDFE7A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REDER &amp; FEIG LLP</w:t>
      </w:r>
    </w:p>
    <w:p w14:paraId="41C7637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p>
    <w:p w14:paraId="193F85B4" w14:textId="77777777" w:rsidR="00E979FC" w:rsidRPr="0095394B" w:rsidRDefault="00E979FC" w:rsidP="00E979FC">
      <w:pPr>
        <w:pStyle w:val="NoSpacing"/>
        <w:ind w:left="720" w:firstLine="720"/>
        <w:rPr>
          <w:rFonts w:ascii="Arial" w:hAnsi="Arial" w:cs="Arial"/>
          <w:b/>
          <w:sz w:val="24"/>
          <w:szCs w:val="24"/>
          <w:u w:val="single"/>
        </w:rPr>
      </w:pPr>
      <w:r w:rsidRPr="0095394B">
        <w:rPr>
          <w:rFonts w:ascii="Arial" w:hAnsi="Arial" w:cs="Arial"/>
          <w:b/>
          <w:sz w:val="24"/>
          <w:szCs w:val="24"/>
          <w:u w:val="single"/>
        </w:rPr>
        <w:t>FOR BLUMHOUSE</w:t>
      </w:r>
    </w:p>
    <w:p w14:paraId="34F90A1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b/>
      </w:r>
    </w:p>
    <w:p w14:paraId="51048A3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Head of Business Affairs</w:t>
      </w:r>
      <w:r w:rsidRPr="0095394B">
        <w:rPr>
          <w:rFonts w:ascii="Arial" w:hAnsi="Arial" w:cs="Arial"/>
          <w:sz w:val="24"/>
          <w:szCs w:val="24"/>
        </w:rPr>
        <w:tab/>
      </w:r>
      <w:r w:rsidRPr="0095394B">
        <w:rPr>
          <w:rFonts w:ascii="Arial" w:hAnsi="Arial" w:cs="Arial"/>
          <w:sz w:val="24"/>
          <w:szCs w:val="24"/>
        </w:rPr>
        <w:tab/>
        <w:t>ZAC LOCKE</w:t>
      </w:r>
    </w:p>
    <w:p w14:paraId="3638325C"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Head of Production Finance</w:t>
      </w:r>
      <w:r w:rsidRPr="0095394B">
        <w:rPr>
          <w:rFonts w:ascii="Arial" w:hAnsi="Arial" w:cs="Arial"/>
          <w:sz w:val="24"/>
          <w:szCs w:val="24"/>
        </w:rPr>
        <w:tab/>
        <w:t>AARON KHRISTEUS</w:t>
      </w:r>
    </w:p>
    <w:p w14:paraId="24F0B1FD"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Assistants to Mr. Blum</w:t>
      </w:r>
      <w:r w:rsidRPr="0095394B">
        <w:rPr>
          <w:rFonts w:ascii="Arial" w:hAnsi="Arial" w:cs="Arial"/>
          <w:sz w:val="24"/>
          <w:szCs w:val="24"/>
        </w:rPr>
        <w:tab/>
      </w:r>
      <w:r w:rsidRPr="0095394B">
        <w:rPr>
          <w:rFonts w:ascii="Arial" w:hAnsi="Arial" w:cs="Arial"/>
          <w:sz w:val="24"/>
          <w:szCs w:val="24"/>
        </w:rPr>
        <w:tab/>
        <w:t>CAITLYN WILLIAMS</w:t>
      </w:r>
    </w:p>
    <w:p w14:paraId="40E9041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lastRenderedPageBreak/>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ERIC ODIOSO</w:t>
      </w:r>
    </w:p>
    <w:p w14:paraId="464E9D4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Chief of Staff</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OLIVIA MASCHERONI</w:t>
      </w:r>
    </w:p>
    <w:p w14:paraId="50F48C1A"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Assistant to Beatriz Sequeira/</w:t>
      </w:r>
    </w:p>
    <w:p w14:paraId="50AF9D15"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   Charles Layton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MONICA MABREY</w:t>
      </w:r>
    </w:p>
    <w:p w14:paraId="7C2A0E16"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Coordinator of Physical </w:t>
      </w:r>
    </w:p>
    <w:p w14:paraId="746B4B90"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 xml:space="preserve">   Production</w:t>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r>
      <w:r w:rsidRPr="0095394B">
        <w:rPr>
          <w:rFonts w:ascii="Arial" w:hAnsi="Arial" w:cs="Arial"/>
          <w:sz w:val="24"/>
          <w:szCs w:val="24"/>
        </w:rPr>
        <w:tab/>
        <w:t>COURTNEY NICHOLAS</w:t>
      </w:r>
    </w:p>
    <w:p w14:paraId="533ED0F7" w14:textId="77777777" w:rsidR="00E979FC" w:rsidRPr="0095394B" w:rsidRDefault="00E979FC" w:rsidP="00E979FC">
      <w:pPr>
        <w:pStyle w:val="NoSpacing"/>
        <w:rPr>
          <w:rFonts w:ascii="Arial" w:hAnsi="Arial" w:cs="Arial"/>
          <w:sz w:val="24"/>
          <w:szCs w:val="24"/>
        </w:rPr>
      </w:pPr>
      <w:r w:rsidRPr="0095394B">
        <w:rPr>
          <w:rFonts w:ascii="Arial" w:hAnsi="Arial" w:cs="Arial"/>
          <w:sz w:val="24"/>
          <w:szCs w:val="24"/>
        </w:rPr>
        <w:t>Manager of Production Finance</w:t>
      </w:r>
      <w:r w:rsidRPr="0095394B">
        <w:rPr>
          <w:rFonts w:ascii="Arial" w:hAnsi="Arial" w:cs="Arial"/>
          <w:sz w:val="24"/>
          <w:szCs w:val="24"/>
        </w:rPr>
        <w:tab/>
        <w:t>CODY HEFFELFINGER</w:t>
      </w:r>
    </w:p>
    <w:p w14:paraId="2BE38519" w14:textId="77777777" w:rsidR="00E979FC" w:rsidRPr="0095394B" w:rsidRDefault="00E979FC" w:rsidP="00E979FC">
      <w:pPr>
        <w:pStyle w:val="NoSpacing"/>
        <w:rPr>
          <w:rFonts w:ascii="Arial" w:hAnsi="Arial" w:cs="Arial"/>
          <w:sz w:val="24"/>
          <w:szCs w:val="24"/>
        </w:rPr>
      </w:pPr>
    </w:p>
    <w:p w14:paraId="5275E31A"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Filmed on Location in Alabama</w:t>
      </w:r>
    </w:p>
    <w:p w14:paraId="0F96402E" w14:textId="77777777" w:rsidR="00E979FC" w:rsidRPr="0095394B" w:rsidRDefault="00E979FC" w:rsidP="00E979FC">
      <w:pPr>
        <w:pStyle w:val="NoSpacing"/>
        <w:rPr>
          <w:rFonts w:ascii="Arial" w:hAnsi="Arial" w:cs="Arial"/>
          <w:sz w:val="24"/>
          <w:szCs w:val="24"/>
        </w:rPr>
      </w:pPr>
    </w:p>
    <w:p w14:paraId="1228CF20"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Presented in association with Dentsu Inc./Fuji Television Network, Inc.</w:t>
      </w:r>
    </w:p>
    <w:p w14:paraId="429EAAC2" w14:textId="77777777" w:rsidR="00E979FC" w:rsidRPr="0095394B" w:rsidRDefault="00E979FC" w:rsidP="00E979FC">
      <w:pPr>
        <w:pStyle w:val="NoSpacing"/>
        <w:rPr>
          <w:rFonts w:ascii="Arial" w:hAnsi="Arial" w:cs="Arial"/>
          <w:sz w:val="24"/>
          <w:szCs w:val="24"/>
        </w:rPr>
      </w:pPr>
    </w:p>
    <w:p w14:paraId="5C09ADCA"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Camera Dollies provided by Chapman/Leonard Studio Equipment, Inc.</w:t>
      </w:r>
    </w:p>
    <w:p w14:paraId="7A5D0C00" w14:textId="77777777" w:rsidR="00E979FC" w:rsidRPr="0095394B" w:rsidRDefault="00E979FC" w:rsidP="00E979FC">
      <w:pPr>
        <w:pStyle w:val="NoSpacing"/>
        <w:rPr>
          <w:rFonts w:ascii="Arial" w:hAnsi="Arial" w:cs="Arial"/>
          <w:sz w:val="24"/>
          <w:szCs w:val="24"/>
        </w:rPr>
      </w:pPr>
    </w:p>
    <w:p w14:paraId="5EA2523C"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Stock Photography Courtesy of:</w:t>
      </w:r>
    </w:p>
    <w:p w14:paraId="1439B9EA"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The New York Public Library</w:t>
      </w:r>
    </w:p>
    <w:p w14:paraId="059E11FD"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Library of Congress—Prints &amp; Photographs Division</w:t>
      </w:r>
    </w:p>
    <w:p w14:paraId="1C24D16F"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Getty Images</w:t>
      </w:r>
    </w:p>
    <w:p w14:paraId="4B833D7B"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Shutterstock</w:t>
      </w:r>
    </w:p>
    <w:p w14:paraId="04DA6D55"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XOS Digital</w:t>
      </w:r>
    </w:p>
    <w:p w14:paraId="4AA0FA98" w14:textId="77777777" w:rsidR="00E979FC" w:rsidRPr="0095394B" w:rsidRDefault="00E979FC" w:rsidP="00E979FC">
      <w:pPr>
        <w:pStyle w:val="NoSpacing"/>
        <w:jc w:val="center"/>
        <w:rPr>
          <w:rFonts w:ascii="Arial" w:hAnsi="Arial" w:cs="Arial"/>
          <w:sz w:val="24"/>
          <w:szCs w:val="24"/>
        </w:rPr>
      </w:pPr>
    </w:p>
    <w:p w14:paraId="37E297DD" w14:textId="77777777" w:rsidR="00E979FC" w:rsidRPr="0095394B" w:rsidRDefault="00E979FC" w:rsidP="00E979FC">
      <w:pPr>
        <w:pStyle w:val="NoSpacing"/>
        <w:jc w:val="center"/>
        <w:rPr>
          <w:rFonts w:ascii="Arial" w:hAnsi="Arial" w:cs="Arial"/>
          <w:sz w:val="24"/>
          <w:szCs w:val="24"/>
        </w:rPr>
      </w:pPr>
      <w:r w:rsidRPr="0095394B">
        <w:rPr>
          <w:rFonts w:ascii="Arial" w:hAnsi="Arial" w:cs="Arial"/>
          <w:i/>
          <w:sz w:val="24"/>
          <w:szCs w:val="24"/>
        </w:rPr>
        <w:t>Creature from the Haunted Sea</w:t>
      </w:r>
      <w:r w:rsidRPr="0095394B">
        <w:rPr>
          <w:rFonts w:ascii="Arial" w:hAnsi="Arial" w:cs="Arial"/>
          <w:sz w:val="24"/>
          <w:szCs w:val="24"/>
        </w:rPr>
        <w:t xml:space="preserve"> Courtesy of</w:t>
      </w:r>
    </w:p>
    <w:p w14:paraId="0AE8CA70"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Classic Images Stock Footage, LLC</w:t>
      </w:r>
    </w:p>
    <w:p w14:paraId="1FAAD34D" w14:textId="77777777" w:rsidR="00E979FC" w:rsidRPr="0095394B" w:rsidRDefault="00E979FC" w:rsidP="00E979FC">
      <w:pPr>
        <w:pStyle w:val="NoSpacing"/>
        <w:jc w:val="center"/>
        <w:rPr>
          <w:rFonts w:ascii="Arial" w:hAnsi="Arial" w:cs="Arial"/>
          <w:sz w:val="24"/>
          <w:szCs w:val="24"/>
        </w:rPr>
      </w:pPr>
    </w:p>
    <w:p w14:paraId="7778F5AE"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“Run Rabbit Run”</w:t>
      </w:r>
    </w:p>
    <w:p w14:paraId="767603B4"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Written by Ralph Butler and Noel Gay</w:t>
      </w:r>
    </w:p>
    <w:p w14:paraId="2878F505"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Performed by Flanagan and Allen</w:t>
      </w:r>
    </w:p>
    <w:p w14:paraId="435C988F"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Courtesy of Decca Music Group Limited</w:t>
      </w:r>
    </w:p>
    <w:p w14:paraId="52557453"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Under license from Universal Music Enterprises</w:t>
      </w:r>
    </w:p>
    <w:p w14:paraId="335C6DD8" w14:textId="77777777" w:rsidR="00E979FC" w:rsidRPr="0095394B" w:rsidRDefault="00E979FC" w:rsidP="00E979FC">
      <w:pPr>
        <w:pStyle w:val="NoSpacing"/>
        <w:jc w:val="center"/>
        <w:rPr>
          <w:rFonts w:ascii="Arial" w:hAnsi="Arial" w:cs="Arial"/>
          <w:sz w:val="24"/>
          <w:szCs w:val="24"/>
        </w:rPr>
      </w:pPr>
    </w:p>
    <w:p w14:paraId="7BEEBB33"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“Redbone”</w:t>
      </w:r>
    </w:p>
    <w:p w14:paraId="10909B87"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Written by Donald Glover and Ludwig Göransson</w:t>
      </w:r>
    </w:p>
    <w:p w14:paraId="16AB313C"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Performed by Childish Gambino</w:t>
      </w:r>
    </w:p>
    <w:p w14:paraId="408C7E33"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Courtesy of Glassnote Entertainment Group, LLC</w:t>
      </w:r>
    </w:p>
    <w:p w14:paraId="68D2353B" w14:textId="77777777" w:rsidR="00E979FC" w:rsidRPr="0095394B" w:rsidRDefault="00E979FC" w:rsidP="00E979FC">
      <w:pPr>
        <w:pStyle w:val="NoSpacing"/>
        <w:jc w:val="center"/>
        <w:rPr>
          <w:rFonts w:ascii="Arial" w:hAnsi="Arial" w:cs="Arial"/>
          <w:sz w:val="24"/>
          <w:szCs w:val="24"/>
        </w:rPr>
      </w:pPr>
    </w:p>
    <w:p w14:paraId="6350F5F1"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“(I’ve Had) The Time Of My Life”</w:t>
      </w:r>
    </w:p>
    <w:p w14:paraId="33F812C4"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Written by John DeNicola, Donald Markowitz and Franke Previte</w:t>
      </w:r>
    </w:p>
    <w:p w14:paraId="4EF4B87A"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Performed by Bill Medley &amp; Jennifer Warnes</w:t>
      </w:r>
    </w:p>
    <w:p w14:paraId="1D5600E8"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Courtesy of RCA Records</w:t>
      </w:r>
    </w:p>
    <w:p w14:paraId="076D7CEE"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By arrangement with Sony Music Licensing</w:t>
      </w:r>
    </w:p>
    <w:p w14:paraId="0E5E763A" w14:textId="77777777" w:rsidR="00E979FC" w:rsidRPr="0095394B" w:rsidRDefault="00E979FC" w:rsidP="00E979FC">
      <w:pPr>
        <w:pStyle w:val="NoSpacing"/>
        <w:rPr>
          <w:rFonts w:ascii="Arial" w:hAnsi="Arial" w:cs="Arial"/>
          <w:sz w:val="24"/>
          <w:szCs w:val="24"/>
        </w:rPr>
      </w:pPr>
    </w:p>
    <w:p w14:paraId="58EA58A6"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SPECIAL THANKS</w:t>
      </w:r>
    </w:p>
    <w:p w14:paraId="3157C062"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Hollywood Trucks, LLC</w:t>
      </w:r>
    </w:p>
    <w:p w14:paraId="0E7C2E8B"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Holiday Inn</w:t>
      </w:r>
    </w:p>
    <w:p w14:paraId="4D125426"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Hunter Limousines, LLC</w:t>
      </w:r>
    </w:p>
    <w:p w14:paraId="533324D9"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lastRenderedPageBreak/>
        <w:t>The Lane Family</w:t>
      </w:r>
    </w:p>
    <w:p w14:paraId="6C197A03"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Ian Cooper</w:t>
      </w:r>
    </w:p>
    <w:p w14:paraId="286AB57C"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Maisie Deely</w:t>
      </w:r>
    </w:p>
    <w:p w14:paraId="20C11B35"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Annalise Hernandez</w:t>
      </w:r>
    </w:p>
    <w:p w14:paraId="2B3D8CD5"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Win Rosenfeld</w:t>
      </w:r>
    </w:p>
    <w:p w14:paraId="73509347" w14:textId="77777777" w:rsidR="00E979FC" w:rsidRPr="0095394B" w:rsidRDefault="00E979FC" w:rsidP="00E979FC">
      <w:pPr>
        <w:pStyle w:val="NoSpacing"/>
        <w:rPr>
          <w:rFonts w:ascii="Arial" w:hAnsi="Arial" w:cs="Arial"/>
          <w:sz w:val="24"/>
          <w:szCs w:val="24"/>
        </w:rPr>
      </w:pPr>
    </w:p>
    <w:p w14:paraId="752F0B11"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American Humane Association monitored the animal action.  No animals were harmed®.</w:t>
      </w:r>
    </w:p>
    <w:p w14:paraId="28C88A2E"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(AHAD 06070)</w:t>
      </w:r>
    </w:p>
    <w:p w14:paraId="3069DC0E" w14:textId="77777777" w:rsidR="00E979FC" w:rsidRPr="0095394B" w:rsidRDefault="00E979FC" w:rsidP="00E979FC">
      <w:pPr>
        <w:pStyle w:val="NoSpacing"/>
        <w:rPr>
          <w:rFonts w:ascii="Arial" w:hAnsi="Arial" w:cs="Arial"/>
          <w:sz w:val="24"/>
          <w:szCs w:val="24"/>
        </w:rPr>
      </w:pPr>
    </w:p>
    <w:p w14:paraId="682BDAA7" w14:textId="6F06B0E3" w:rsidR="00E979FC" w:rsidRPr="0095394B" w:rsidRDefault="00E979FC" w:rsidP="00E979FC">
      <w:pPr>
        <w:pStyle w:val="NoSpacing"/>
        <w:jc w:val="center"/>
        <w:rPr>
          <w:rFonts w:ascii="Arial" w:hAnsi="Arial" w:cs="Arial"/>
          <w:sz w:val="24"/>
          <w:szCs w:val="24"/>
        </w:rPr>
      </w:pPr>
      <w:r w:rsidRPr="0095394B">
        <w:rPr>
          <w:rFonts w:ascii="Arial" w:hAnsi="Arial" w:cs="Arial"/>
          <w:noProof/>
          <w:sz w:val="24"/>
          <w:szCs w:val="24"/>
        </w:rPr>
        <w:drawing>
          <wp:inline distT="0" distB="0" distL="0" distR="0" wp14:anchorId="7B145D7B" wp14:editId="7E7F26F6">
            <wp:extent cx="3267710" cy="1351915"/>
            <wp:effectExtent l="0" t="0" r="8890" b="635"/>
            <wp:docPr id="11" name="Picture 11" descr="end_Credit_horz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_Credit_horz_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710" cy="1351915"/>
                    </a:xfrm>
                    <a:prstGeom prst="rect">
                      <a:avLst/>
                    </a:prstGeom>
                    <a:noFill/>
                    <a:ln>
                      <a:noFill/>
                    </a:ln>
                  </pic:spPr>
                </pic:pic>
              </a:graphicData>
            </a:graphic>
          </wp:inline>
        </w:drawing>
      </w:r>
    </w:p>
    <w:p w14:paraId="75702323" w14:textId="61EE919C" w:rsidR="00E979FC" w:rsidRPr="0095394B" w:rsidRDefault="00E979FC" w:rsidP="00E979FC">
      <w:pPr>
        <w:pStyle w:val="NoSpacing"/>
        <w:jc w:val="center"/>
        <w:rPr>
          <w:rFonts w:ascii="Arial" w:hAnsi="Arial" w:cs="Arial"/>
          <w:sz w:val="24"/>
          <w:szCs w:val="24"/>
        </w:rPr>
      </w:pPr>
      <w:r w:rsidRPr="0095394B">
        <w:rPr>
          <w:rFonts w:ascii="Arial" w:hAnsi="Arial" w:cs="Arial"/>
          <w:noProof/>
          <w:color w:val="0000FF"/>
          <w:sz w:val="24"/>
          <w:szCs w:val="24"/>
          <w:u w:color="0000FF"/>
        </w:rPr>
        <w:drawing>
          <wp:inline distT="0" distB="0" distL="0" distR="0" wp14:anchorId="57532DFF" wp14:editId="3EBFDF84">
            <wp:extent cx="1304290" cy="1121410"/>
            <wp:effectExtent l="0" t="0" r="0" b="2540"/>
            <wp:docPr id="10" name="Picture 10" descr="Description: Description: SAG-AFTRA_Logo_Vert_gscale_K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AG-AFTRA_Logo_Vert_gscale_K_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290" cy="1121410"/>
                    </a:xfrm>
                    <a:prstGeom prst="rect">
                      <a:avLst/>
                    </a:prstGeom>
                    <a:noFill/>
                    <a:ln>
                      <a:noFill/>
                    </a:ln>
                  </pic:spPr>
                </pic:pic>
              </a:graphicData>
            </a:graphic>
          </wp:inline>
        </w:drawing>
      </w:r>
      <w:r w:rsidRPr="0095394B">
        <w:rPr>
          <w:rFonts w:ascii="Arial" w:hAnsi="Arial" w:cs="Arial"/>
          <w:noProof/>
          <w:color w:val="0000FF"/>
          <w:sz w:val="24"/>
          <w:szCs w:val="24"/>
          <w:u w:color="0000FF"/>
        </w:rPr>
        <w:t xml:space="preserve">                </w:t>
      </w:r>
      <w:r w:rsidRPr="0095394B">
        <w:rPr>
          <w:rFonts w:ascii="Arial" w:eastAsia="Arial" w:hAnsi="Arial" w:cs="Arial"/>
          <w:noProof/>
          <w:color w:val="0000FF"/>
          <w:sz w:val="24"/>
          <w:szCs w:val="24"/>
          <w:u w:color="0000FF"/>
        </w:rPr>
        <w:drawing>
          <wp:inline distT="0" distB="0" distL="0" distR="0" wp14:anchorId="2D186249" wp14:editId="126F8113">
            <wp:extent cx="1788795" cy="540385"/>
            <wp:effectExtent l="0" t="0" r="1905" b="0"/>
            <wp:docPr id="9" name="Picture 9" descr="Avid_logo_pur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id_logo_purpl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8795" cy="540385"/>
                    </a:xfrm>
                    <a:prstGeom prst="rect">
                      <a:avLst/>
                    </a:prstGeom>
                    <a:noFill/>
                    <a:ln>
                      <a:noFill/>
                    </a:ln>
                  </pic:spPr>
                </pic:pic>
              </a:graphicData>
            </a:graphic>
          </wp:inline>
        </w:drawing>
      </w:r>
      <w:r w:rsidRPr="0095394B">
        <w:rPr>
          <w:rFonts w:ascii="Arial" w:eastAsia="Arial" w:hAnsi="Arial" w:cs="Arial"/>
          <w:color w:val="0000FF"/>
          <w:sz w:val="24"/>
          <w:szCs w:val="24"/>
          <w:u w:color="0000FF"/>
        </w:rPr>
        <w:t xml:space="preserve">      </w:t>
      </w:r>
      <w:r w:rsidRPr="0095394B">
        <w:rPr>
          <w:rFonts w:ascii="Arial" w:hAnsi="Arial" w:cs="Arial"/>
          <w:noProof/>
          <w:sz w:val="24"/>
          <w:szCs w:val="24"/>
        </w:rPr>
        <w:drawing>
          <wp:inline distT="0" distB="0" distL="0" distR="0" wp14:anchorId="1B7F4B69" wp14:editId="243016DC">
            <wp:extent cx="1804670" cy="1741170"/>
            <wp:effectExtent l="0" t="0" r="5080" b="0"/>
            <wp:docPr id="8" name="Picture 8" descr="chapmanlogo #2zzz-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pmanlogo #2zzz-1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670" cy="1741170"/>
                    </a:xfrm>
                    <a:prstGeom prst="rect">
                      <a:avLst/>
                    </a:prstGeom>
                    <a:noFill/>
                    <a:ln>
                      <a:noFill/>
                    </a:ln>
                  </pic:spPr>
                </pic:pic>
              </a:graphicData>
            </a:graphic>
          </wp:inline>
        </w:drawing>
      </w:r>
    </w:p>
    <w:p w14:paraId="6A00FA30" w14:textId="77777777" w:rsidR="00E979FC" w:rsidRPr="0095394B" w:rsidRDefault="00E979FC" w:rsidP="00E979FC">
      <w:pPr>
        <w:pStyle w:val="NoSpacing"/>
        <w:jc w:val="center"/>
        <w:rPr>
          <w:rFonts w:ascii="Arial" w:hAnsi="Arial" w:cs="Arial"/>
          <w:sz w:val="24"/>
          <w:szCs w:val="24"/>
        </w:rPr>
      </w:pPr>
    </w:p>
    <w:p w14:paraId="428AE2AC" w14:textId="77777777" w:rsidR="00E979FC" w:rsidRPr="0095394B" w:rsidRDefault="00E979FC" w:rsidP="00E979FC">
      <w:pPr>
        <w:pStyle w:val="NoSpacing"/>
        <w:jc w:val="center"/>
        <w:rPr>
          <w:rFonts w:ascii="Arial" w:hAnsi="Arial" w:cs="Arial"/>
          <w:sz w:val="24"/>
          <w:szCs w:val="24"/>
        </w:rPr>
      </w:pPr>
    </w:p>
    <w:p w14:paraId="42BE9496" w14:textId="2CA4253A" w:rsidR="00E979FC" w:rsidRPr="0095394B" w:rsidRDefault="00E979FC" w:rsidP="00E979FC">
      <w:pPr>
        <w:pStyle w:val="NoSpacing"/>
        <w:jc w:val="center"/>
        <w:rPr>
          <w:rFonts w:ascii="Arial" w:hAnsi="Arial" w:cs="Arial"/>
          <w:sz w:val="24"/>
          <w:szCs w:val="24"/>
        </w:rPr>
      </w:pPr>
      <w:r w:rsidRPr="0095394B">
        <w:rPr>
          <w:rFonts w:ascii="Arial" w:hAnsi="Arial" w:cs="Arial"/>
          <w:noProof/>
          <w:color w:val="0000FF"/>
          <w:sz w:val="24"/>
          <w:szCs w:val="24"/>
          <w:u w:color="0000FF"/>
        </w:rPr>
        <w:drawing>
          <wp:inline distT="0" distB="0" distL="0" distR="0" wp14:anchorId="7D7CBA28" wp14:editId="73089E0C">
            <wp:extent cx="835025" cy="954405"/>
            <wp:effectExtent l="0" t="0" r="3175" b="0"/>
            <wp:docPr id="7" name="Picture 7" descr="Description: Description: Teams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Teamster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954405"/>
                    </a:xfrm>
                    <a:prstGeom prst="rect">
                      <a:avLst/>
                    </a:prstGeom>
                    <a:noFill/>
                    <a:ln>
                      <a:noFill/>
                    </a:ln>
                  </pic:spPr>
                </pic:pic>
              </a:graphicData>
            </a:graphic>
          </wp:inline>
        </w:drawing>
      </w:r>
      <w:r w:rsidRPr="0095394B">
        <w:rPr>
          <w:rFonts w:ascii="Arial" w:hAnsi="Arial" w:cs="Arial"/>
          <w:noProof/>
          <w:color w:val="0000FF"/>
          <w:sz w:val="24"/>
          <w:szCs w:val="24"/>
          <w:u w:color="0000FF"/>
        </w:rPr>
        <w:t xml:space="preserve">                            </w:t>
      </w:r>
      <w:r w:rsidRPr="0095394B">
        <w:rPr>
          <w:rFonts w:ascii="Arial" w:hAnsi="Arial" w:cs="Arial"/>
          <w:noProof/>
          <w:sz w:val="24"/>
          <w:szCs w:val="24"/>
        </w:rPr>
        <w:drawing>
          <wp:inline distT="0" distB="0" distL="0" distR="0" wp14:anchorId="34FE8785" wp14:editId="61A20F42">
            <wp:extent cx="1916430" cy="1654175"/>
            <wp:effectExtent l="0" t="0" r="7620" b="3175"/>
            <wp:docPr id="6" name="Picture 6" descr="Bling log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ing logo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6430" cy="1654175"/>
                    </a:xfrm>
                    <a:prstGeom prst="rect">
                      <a:avLst/>
                    </a:prstGeom>
                    <a:noFill/>
                    <a:ln>
                      <a:noFill/>
                    </a:ln>
                  </pic:spPr>
                </pic:pic>
              </a:graphicData>
            </a:graphic>
          </wp:inline>
        </w:drawing>
      </w:r>
      <w:r w:rsidRPr="0095394B">
        <w:rPr>
          <w:rFonts w:ascii="Arial" w:hAnsi="Arial" w:cs="Arial"/>
          <w:sz w:val="24"/>
          <w:szCs w:val="24"/>
        </w:rPr>
        <w:t xml:space="preserve">                   </w:t>
      </w:r>
      <w:r w:rsidRPr="0095394B">
        <w:rPr>
          <w:rFonts w:ascii="Arial" w:hAnsi="Arial" w:cs="Arial"/>
          <w:noProof/>
          <w:sz w:val="24"/>
          <w:szCs w:val="24"/>
        </w:rPr>
        <w:drawing>
          <wp:inline distT="0" distB="0" distL="0" distR="0" wp14:anchorId="23A1BDE1" wp14:editId="03075C63">
            <wp:extent cx="1605915" cy="1121410"/>
            <wp:effectExtent l="0" t="0" r="0" b="2540"/>
            <wp:docPr id="5" name="Picture 5" descr="logo-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2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915" cy="1121410"/>
                    </a:xfrm>
                    <a:prstGeom prst="rect">
                      <a:avLst/>
                    </a:prstGeom>
                    <a:noFill/>
                    <a:ln>
                      <a:noFill/>
                    </a:ln>
                  </pic:spPr>
                </pic:pic>
              </a:graphicData>
            </a:graphic>
          </wp:inline>
        </w:drawing>
      </w:r>
    </w:p>
    <w:p w14:paraId="2457193B" w14:textId="77777777" w:rsidR="00E979FC" w:rsidRPr="0095394B" w:rsidRDefault="00E979FC" w:rsidP="00E979FC">
      <w:pPr>
        <w:pStyle w:val="NoSpacing"/>
        <w:jc w:val="center"/>
        <w:rPr>
          <w:rFonts w:ascii="Arial" w:hAnsi="Arial" w:cs="Arial"/>
          <w:sz w:val="24"/>
          <w:szCs w:val="24"/>
        </w:rPr>
      </w:pPr>
    </w:p>
    <w:p w14:paraId="3C6FC500" w14:textId="77777777" w:rsidR="00E979FC" w:rsidRPr="0095394B" w:rsidRDefault="00E979FC" w:rsidP="00E979FC">
      <w:pPr>
        <w:pStyle w:val="NoSpacing"/>
        <w:jc w:val="center"/>
        <w:rPr>
          <w:rFonts w:ascii="Arial" w:hAnsi="Arial" w:cs="Arial"/>
          <w:sz w:val="24"/>
          <w:szCs w:val="24"/>
        </w:rPr>
      </w:pPr>
    </w:p>
    <w:p w14:paraId="26E55F4D" w14:textId="3DBC591E" w:rsidR="00E979FC" w:rsidRPr="0095394B" w:rsidRDefault="00E979FC" w:rsidP="00E979FC">
      <w:pPr>
        <w:pStyle w:val="NoSpacing"/>
        <w:jc w:val="center"/>
        <w:rPr>
          <w:rFonts w:ascii="Arial" w:hAnsi="Arial" w:cs="Arial"/>
          <w:sz w:val="24"/>
          <w:szCs w:val="24"/>
        </w:rPr>
      </w:pPr>
      <w:r w:rsidRPr="0095394B">
        <w:rPr>
          <w:rFonts w:ascii="Arial" w:hAnsi="Arial" w:cs="Arial"/>
          <w:noProof/>
          <w:color w:val="0000FF"/>
          <w:sz w:val="24"/>
          <w:szCs w:val="24"/>
          <w:u w:color="0000FF"/>
        </w:rPr>
        <w:drawing>
          <wp:inline distT="0" distB="0" distL="0" distR="0" wp14:anchorId="0EFE1BEF" wp14:editId="4A79CD0D">
            <wp:extent cx="986155" cy="914400"/>
            <wp:effectExtent l="0" t="0" r="4445" b="0"/>
            <wp:docPr id="4" name="Picture 4" descr="Description: Description: Description: 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Description: Description: iew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6155" cy="914400"/>
                    </a:xfrm>
                    <a:prstGeom prst="rect">
                      <a:avLst/>
                    </a:prstGeom>
                    <a:noFill/>
                    <a:ln>
                      <a:noFill/>
                    </a:ln>
                  </pic:spPr>
                </pic:pic>
              </a:graphicData>
            </a:graphic>
          </wp:inline>
        </w:drawing>
      </w:r>
      <w:r w:rsidRPr="0095394B">
        <w:rPr>
          <w:rFonts w:ascii="Arial" w:hAnsi="Arial" w:cs="Arial"/>
          <w:noProof/>
          <w:color w:val="0000FF"/>
          <w:sz w:val="24"/>
          <w:szCs w:val="24"/>
          <w:u w:color="0000FF"/>
        </w:rPr>
        <w:t xml:space="preserve">                    </w:t>
      </w:r>
      <w:r w:rsidRPr="0095394B">
        <w:rPr>
          <w:rFonts w:ascii="Arial" w:hAnsi="Arial" w:cs="Arial"/>
          <w:noProof/>
          <w:sz w:val="24"/>
          <w:szCs w:val="24"/>
        </w:rPr>
        <w:drawing>
          <wp:inline distT="0" distB="0" distL="0" distR="0" wp14:anchorId="45826655" wp14:editId="5D4F7ADE">
            <wp:extent cx="1503045" cy="516890"/>
            <wp:effectExtent l="0" t="0" r="1905" b="0"/>
            <wp:docPr id="3" name="Picture 3" descr="Dolby_Surround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lby_Surround_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3045" cy="516890"/>
                    </a:xfrm>
                    <a:prstGeom prst="rect">
                      <a:avLst/>
                    </a:prstGeom>
                    <a:noFill/>
                    <a:ln>
                      <a:noFill/>
                    </a:ln>
                  </pic:spPr>
                </pic:pic>
              </a:graphicData>
            </a:graphic>
          </wp:inline>
        </w:drawing>
      </w:r>
    </w:p>
    <w:p w14:paraId="4885DFB1" w14:textId="39CEC080" w:rsidR="00E979FC" w:rsidRPr="0095394B" w:rsidRDefault="00E979FC" w:rsidP="00E979FC">
      <w:pPr>
        <w:pStyle w:val="NoSpacing"/>
        <w:jc w:val="center"/>
        <w:rPr>
          <w:rFonts w:ascii="Arial" w:hAnsi="Arial" w:cs="Arial"/>
          <w:sz w:val="24"/>
          <w:szCs w:val="24"/>
        </w:rPr>
      </w:pPr>
      <w:r w:rsidRPr="0095394B">
        <w:rPr>
          <w:rFonts w:ascii="Arial" w:hAnsi="Arial" w:cs="Arial"/>
          <w:noProof/>
          <w:sz w:val="24"/>
          <w:szCs w:val="24"/>
        </w:rPr>
        <w:drawing>
          <wp:inline distT="0" distB="0" distL="0" distR="0" wp14:anchorId="369CA1CC" wp14:editId="00A44A9B">
            <wp:extent cx="2131060" cy="2035810"/>
            <wp:effectExtent l="0" t="0" r="2540" b="2540"/>
            <wp:docPr id="1" name="Picture 1" descr="ecl-BoW_5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l-BoW_505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1060" cy="2035810"/>
                    </a:xfrm>
                    <a:prstGeom prst="rect">
                      <a:avLst/>
                    </a:prstGeom>
                    <a:noFill/>
                    <a:ln>
                      <a:noFill/>
                    </a:ln>
                  </pic:spPr>
                </pic:pic>
              </a:graphicData>
            </a:graphic>
          </wp:inline>
        </w:drawing>
      </w:r>
    </w:p>
    <w:p w14:paraId="52E37785" w14:textId="77777777" w:rsidR="00E979FC" w:rsidRPr="0095394B" w:rsidRDefault="00E979FC" w:rsidP="00E979FC">
      <w:pPr>
        <w:pStyle w:val="NoSpacing"/>
        <w:rPr>
          <w:rFonts w:ascii="Arial" w:hAnsi="Arial" w:cs="Arial"/>
          <w:sz w:val="24"/>
          <w:szCs w:val="24"/>
        </w:rPr>
      </w:pPr>
    </w:p>
    <w:p w14:paraId="7B6D0A92"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COPYRIGHT © 2017 UNIVERSAL STUDIOS</w:t>
      </w:r>
    </w:p>
    <w:p w14:paraId="213B7A67"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All Rights Reserved.</w:t>
      </w:r>
    </w:p>
    <w:p w14:paraId="01D38289" w14:textId="77777777" w:rsidR="00E979FC" w:rsidRPr="0095394B" w:rsidRDefault="00E979FC" w:rsidP="00E979FC">
      <w:pPr>
        <w:pStyle w:val="NoSpacing"/>
        <w:jc w:val="center"/>
        <w:rPr>
          <w:rFonts w:ascii="Arial" w:hAnsi="Arial" w:cs="Arial"/>
          <w:sz w:val="24"/>
          <w:szCs w:val="24"/>
        </w:rPr>
      </w:pPr>
    </w:p>
    <w:p w14:paraId="2A436F54" w14:textId="77777777" w:rsidR="00E979FC" w:rsidRPr="0095394B" w:rsidRDefault="00E979FC" w:rsidP="00E979FC">
      <w:pPr>
        <w:pStyle w:val="NoSpacing"/>
        <w:jc w:val="center"/>
        <w:rPr>
          <w:rFonts w:ascii="Arial" w:hAnsi="Arial" w:cs="Arial"/>
          <w:sz w:val="24"/>
          <w:szCs w:val="24"/>
          <w:lang w:val="es-US"/>
        </w:rPr>
      </w:pPr>
      <w:r w:rsidRPr="0095394B">
        <w:rPr>
          <w:rFonts w:ascii="Arial" w:hAnsi="Arial" w:cs="Arial"/>
          <w:sz w:val="24"/>
          <w:szCs w:val="24"/>
          <w:lang w:val="es-US"/>
        </w:rPr>
        <w:t>ANIMATED UNIVERSAL STUDIOS LOGO © 2013 UNIVERSAL STUDIOS</w:t>
      </w:r>
    </w:p>
    <w:p w14:paraId="7812ADC6" w14:textId="77777777" w:rsidR="00E979FC" w:rsidRPr="0095394B" w:rsidRDefault="00E979FC" w:rsidP="00E979FC">
      <w:pPr>
        <w:pStyle w:val="NoSpacing"/>
        <w:jc w:val="center"/>
        <w:rPr>
          <w:rFonts w:ascii="Arial" w:hAnsi="Arial" w:cs="Arial"/>
          <w:sz w:val="24"/>
          <w:szCs w:val="24"/>
          <w:lang w:val="es-US"/>
        </w:rPr>
      </w:pPr>
    </w:p>
    <w:p w14:paraId="7FA187FA"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Universal Studios is the author of this motion picture for purposes of the Berne Convention and all national laws giving effect thereto.</w:t>
      </w:r>
    </w:p>
    <w:p w14:paraId="72EA762E" w14:textId="77777777" w:rsidR="00E979FC" w:rsidRPr="0095394B" w:rsidRDefault="00E979FC" w:rsidP="00E979FC">
      <w:pPr>
        <w:pStyle w:val="NoSpacing"/>
        <w:jc w:val="center"/>
        <w:rPr>
          <w:rFonts w:ascii="Arial" w:hAnsi="Arial" w:cs="Arial"/>
          <w:sz w:val="24"/>
          <w:szCs w:val="24"/>
        </w:rPr>
      </w:pPr>
    </w:p>
    <w:p w14:paraId="27C4C65D"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The characters and incidents portrayed and the names used herein are fictitious, and any similarity to the name, character or history of any person or entity is entirely coincidental and unintentional.</w:t>
      </w:r>
    </w:p>
    <w:p w14:paraId="42FA96CE" w14:textId="77777777" w:rsidR="00E979FC" w:rsidRPr="0095394B" w:rsidRDefault="00E979FC" w:rsidP="00E979FC">
      <w:pPr>
        <w:pStyle w:val="NoSpacing"/>
        <w:jc w:val="center"/>
        <w:rPr>
          <w:rFonts w:ascii="Arial" w:hAnsi="Arial" w:cs="Arial"/>
          <w:sz w:val="24"/>
          <w:szCs w:val="24"/>
        </w:rPr>
      </w:pPr>
      <w:bookmarkStart w:id="0" w:name="_GoBack"/>
      <w:bookmarkEnd w:id="0"/>
    </w:p>
    <w:p w14:paraId="22783F72"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Ownership of this motion picture is protected by copyright and other applicable laws of the United States of America and other countries.</w:t>
      </w:r>
    </w:p>
    <w:p w14:paraId="7A26AD63" w14:textId="77777777" w:rsidR="00E979FC" w:rsidRPr="0095394B" w:rsidRDefault="00E979FC" w:rsidP="00E979FC">
      <w:pPr>
        <w:pStyle w:val="NoSpacing"/>
        <w:jc w:val="center"/>
        <w:rPr>
          <w:rFonts w:ascii="Arial" w:hAnsi="Arial" w:cs="Arial"/>
          <w:sz w:val="24"/>
          <w:szCs w:val="24"/>
        </w:rPr>
      </w:pPr>
    </w:p>
    <w:p w14:paraId="38D698EA"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Any unauthorized duplication, distribution, or exhibition of this motion picture</w:t>
      </w:r>
    </w:p>
    <w:p w14:paraId="1BB51CDB"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(including soundtrack) is prohibited and could result in criminal prosecution as well as civil liability.</w:t>
      </w:r>
    </w:p>
    <w:p w14:paraId="0E20BADA" w14:textId="77777777" w:rsidR="00E979FC" w:rsidRPr="0095394B" w:rsidRDefault="00E979FC" w:rsidP="00E979FC">
      <w:pPr>
        <w:pStyle w:val="NoSpacing"/>
        <w:jc w:val="center"/>
        <w:rPr>
          <w:rFonts w:ascii="Arial" w:hAnsi="Arial" w:cs="Arial"/>
          <w:sz w:val="24"/>
          <w:szCs w:val="24"/>
        </w:rPr>
      </w:pPr>
    </w:p>
    <w:p w14:paraId="18AD0701" w14:textId="77777777"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Animated Universal Parks and Resorts Tag</w:t>
      </w:r>
    </w:p>
    <w:p w14:paraId="40F2619E" w14:textId="77777777" w:rsidR="00E979FC" w:rsidRPr="0095394B" w:rsidRDefault="00E979FC" w:rsidP="00E979FC">
      <w:pPr>
        <w:pStyle w:val="NoSpacing"/>
        <w:rPr>
          <w:rFonts w:ascii="Arial" w:hAnsi="Arial" w:cs="Arial"/>
          <w:sz w:val="24"/>
          <w:szCs w:val="24"/>
        </w:rPr>
      </w:pPr>
    </w:p>
    <w:p w14:paraId="322DAB63" w14:textId="7C39FA3E" w:rsidR="00E979FC" w:rsidRPr="0095394B" w:rsidRDefault="00E979FC" w:rsidP="00E979FC">
      <w:pPr>
        <w:pStyle w:val="NoSpacing"/>
        <w:jc w:val="center"/>
        <w:rPr>
          <w:rFonts w:ascii="Arial" w:hAnsi="Arial" w:cs="Arial"/>
          <w:sz w:val="24"/>
          <w:szCs w:val="24"/>
        </w:rPr>
      </w:pPr>
      <w:r w:rsidRPr="0095394B">
        <w:rPr>
          <w:rFonts w:ascii="Arial" w:hAnsi="Arial" w:cs="Arial"/>
          <w:sz w:val="24"/>
          <w:szCs w:val="24"/>
        </w:rPr>
        <w:t>Credits as of January 9, 2017.</w:t>
      </w:r>
    </w:p>
    <w:p w14:paraId="391FBF01" w14:textId="77777777" w:rsidR="0094339A" w:rsidRPr="0095394B" w:rsidRDefault="0094339A" w:rsidP="0094339A">
      <w:pPr>
        <w:spacing w:line="360" w:lineRule="auto"/>
        <w:rPr>
          <w:rStyle w:val="Hyperlink"/>
          <w:rFonts w:ascii="Arial" w:hAnsi="Arial" w:cs="Arial"/>
        </w:rPr>
      </w:pPr>
    </w:p>
    <w:p w14:paraId="11EF50C6" w14:textId="441AD282" w:rsidR="0095394B" w:rsidRDefault="0094339A" w:rsidP="0094339A">
      <w:pPr>
        <w:spacing w:line="360" w:lineRule="auto"/>
        <w:jc w:val="center"/>
        <w:rPr>
          <w:rStyle w:val="Hyperlink"/>
          <w:rFonts w:ascii="Arial" w:hAnsi="Arial" w:cs="Arial"/>
          <w:i/>
          <w:color w:val="auto"/>
          <w:u w:val="none"/>
        </w:rPr>
      </w:pPr>
      <w:r w:rsidRPr="0095394B">
        <w:rPr>
          <w:rStyle w:val="Hyperlink"/>
          <w:rFonts w:ascii="Arial" w:hAnsi="Arial" w:cs="Arial"/>
          <w:i/>
          <w:color w:val="auto"/>
          <w:u w:val="none"/>
        </w:rPr>
        <w:t>—get out—</w:t>
      </w:r>
    </w:p>
    <w:p w14:paraId="46E46C48" w14:textId="42BE56CB" w:rsidR="0095394B" w:rsidRDefault="0095394B" w:rsidP="00A175EE">
      <w:pPr>
        <w:jc w:val="center"/>
        <w:rPr>
          <w:rFonts w:ascii="Arial" w:hAnsi="Arial" w:cs="Arial"/>
          <w:b/>
          <w:u w:val="single"/>
        </w:rPr>
      </w:pPr>
      <w:r>
        <w:rPr>
          <w:rStyle w:val="Hyperlink"/>
          <w:rFonts w:ascii="Arial" w:hAnsi="Arial" w:cs="Arial"/>
          <w:i/>
          <w:color w:val="auto"/>
          <w:u w:val="none"/>
        </w:rPr>
        <w:br w:type="page"/>
      </w:r>
      <w:r w:rsidRPr="0095394B">
        <w:rPr>
          <w:rFonts w:ascii="Arial" w:hAnsi="Arial" w:cs="Arial"/>
          <w:b/>
          <w:u w:val="single"/>
        </w:rPr>
        <w:lastRenderedPageBreak/>
        <w:t>NOTES</w:t>
      </w:r>
    </w:p>
    <w:p w14:paraId="7DEBA519" w14:textId="77777777" w:rsidR="0095394B" w:rsidRDefault="0095394B">
      <w:pPr>
        <w:rPr>
          <w:rFonts w:ascii="Arial" w:hAnsi="Arial" w:cs="Arial"/>
          <w:b/>
          <w:u w:val="single"/>
        </w:rPr>
      </w:pPr>
      <w:r>
        <w:rPr>
          <w:rFonts w:ascii="Arial" w:hAnsi="Arial" w:cs="Arial"/>
          <w:b/>
          <w:u w:val="single"/>
        </w:rPr>
        <w:br w:type="page"/>
      </w:r>
    </w:p>
    <w:p w14:paraId="5429A319" w14:textId="77777777" w:rsidR="0095394B" w:rsidRPr="0095394B" w:rsidRDefault="0095394B" w:rsidP="0095394B">
      <w:pPr>
        <w:spacing w:line="360" w:lineRule="auto"/>
        <w:jc w:val="center"/>
        <w:rPr>
          <w:rFonts w:ascii="Arial" w:hAnsi="Arial" w:cs="Arial"/>
          <w:b/>
          <w:u w:val="single"/>
        </w:rPr>
      </w:pPr>
      <w:r w:rsidRPr="0095394B">
        <w:rPr>
          <w:rFonts w:ascii="Arial" w:hAnsi="Arial" w:cs="Arial"/>
          <w:b/>
          <w:u w:val="single"/>
        </w:rPr>
        <w:lastRenderedPageBreak/>
        <w:t>NOTES</w:t>
      </w:r>
    </w:p>
    <w:p w14:paraId="3095C341" w14:textId="5C62C907" w:rsidR="0095394B" w:rsidRDefault="0095394B">
      <w:pPr>
        <w:rPr>
          <w:rFonts w:ascii="Arial" w:hAnsi="Arial" w:cs="Arial"/>
          <w:b/>
          <w:u w:val="single"/>
        </w:rPr>
      </w:pPr>
      <w:r>
        <w:rPr>
          <w:rFonts w:ascii="Arial" w:hAnsi="Arial" w:cs="Arial"/>
          <w:b/>
          <w:u w:val="single"/>
        </w:rPr>
        <w:br w:type="page"/>
      </w:r>
    </w:p>
    <w:p w14:paraId="6EB0FB3A" w14:textId="77777777" w:rsidR="0095394B" w:rsidRPr="0095394B" w:rsidRDefault="0095394B" w:rsidP="0095394B">
      <w:pPr>
        <w:spacing w:line="360" w:lineRule="auto"/>
        <w:jc w:val="center"/>
        <w:rPr>
          <w:rFonts w:ascii="Arial" w:hAnsi="Arial" w:cs="Arial"/>
          <w:b/>
          <w:u w:val="single"/>
        </w:rPr>
      </w:pPr>
      <w:r w:rsidRPr="0095394B">
        <w:rPr>
          <w:rFonts w:ascii="Arial" w:hAnsi="Arial" w:cs="Arial"/>
          <w:b/>
          <w:u w:val="single"/>
        </w:rPr>
        <w:lastRenderedPageBreak/>
        <w:t>NOTES</w:t>
      </w:r>
    </w:p>
    <w:p w14:paraId="54C6EE4E" w14:textId="77777777" w:rsidR="0094339A" w:rsidRPr="0095394B" w:rsidRDefault="0094339A" w:rsidP="0094339A">
      <w:pPr>
        <w:spacing w:line="360" w:lineRule="auto"/>
        <w:jc w:val="center"/>
        <w:rPr>
          <w:rFonts w:ascii="Arial" w:hAnsi="Arial" w:cs="Arial"/>
          <w:b/>
          <w:u w:val="single"/>
        </w:rPr>
      </w:pPr>
    </w:p>
    <w:sectPr w:rsidR="0094339A" w:rsidRPr="0095394B" w:rsidSect="00A742E4">
      <w:headerReference w:type="default" r:id="rId20"/>
      <w:pgSz w:w="12240" w:h="15840" w:code="1"/>
      <w:pgMar w:top="1440" w:right="1440" w:bottom="180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C91C2" w14:textId="77777777" w:rsidR="0063389C" w:rsidRDefault="0063389C" w:rsidP="00F94B29">
      <w:r>
        <w:separator/>
      </w:r>
    </w:p>
  </w:endnote>
  <w:endnote w:type="continuationSeparator" w:id="0">
    <w:p w14:paraId="0F5748B2" w14:textId="77777777" w:rsidR="0063389C" w:rsidRDefault="0063389C" w:rsidP="00F9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
    <w:altName w:val="Calibri"/>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224F6" w14:textId="77777777" w:rsidR="0063389C" w:rsidRDefault="0063389C" w:rsidP="00F94B29">
      <w:r>
        <w:separator/>
      </w:r>
    </w:p>
  </w:footnote>
  <w:footnote w:type="continuationSeparator" w:id="0">
    <w:p w14:paraId="487DD9DE" w14:textId="77777777" w:rsidR="0063389C" w:rsidRDefault="0063389C" w:rsidP="00F94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3F7B0" w14:textId="147A4939" w:rsidR="0095394B" w:rsidRPr="00B3607D" w:rsidRDefault="0095394B" w:rsidP="00F94B29">
    <w:pPr>
      <w:pStyle w:val="Header"/>
      <w:rPr>
        <w:rFonts w:ascii="Verdana" w:hAnsi="Verdana" w:cs="Times New Roman"/>
        <w:sz w:val="20"/>
      </w:rPr>
    </w:pPr>
    <w:r w:rsidRPr="00B3607D">
      <w:rPr>
        <w:rFonts w:ascii="Verdana" w:hAnsi="Verdana" w:cs="Times New Roman"/>
        <w:b/>
        <w:i/>
        <w:sz w:val="20"/>
      </w:rPr>
      <w:t>Get Out</w:t>
    </w:r>
    <w:r w:rsidRPr="00B3607D">
      <w:rPr>
        <w:rFonts w:ascii="Verdana" w:hAnsi="Verdana" w:cs="Times New Roman"/>
        <w:sz w:val="20"/>
      </w:rPr>
      <w:t xml:space="preserve">—Production Information </w:t>
    </w:r>
    <w:r w:rsidRPr="00B3607D">
      <w:rPr>
        <w:rFonts w:ascii="Verdana" w:hAnsi="Verdana" w:cs="Times New Roman"/>
        <w:sz w:val="20"/>
      </w:rPr>
      <w:tab/>
    </w:r>
    <w:r w:rsidRPr="00B3607D">
      <w:rPr>
        <w:rFonts w:ascii="Verdana" w:hAnsi="Verdana" w:cs="Times New Roman"/>
        <w:sz w:val="20"/>
      </w:rPr>
      <w:tab/>
    </w:r>
    <w:r w:rsidRPr="00B3607D">
      <w:rPr>
        <w:rStyle w:val="PageNumber"/>
        <w:rFonts w:ascii="Verdana" w:hAnsi="Verdana" w:cs="Times New Roman"/>
        <w:sz w:val="20"/>
      </w:rPr>
      <w:fldChar w:fldCharType="begin"/>
    </w:r>
    <w:r w:rsidRPr="00B3607D">
      <w:rPr>
        <w:rStyle w:val="PageNumber"/>
        <w:rFonts w:ascii="Verdana" w:hAnsi="Verdana" w:cs="Times New Roman"/>
        <w:sz w:val="20"/>
      </w:rPr>
      <w:instrText xml:space="preserve"> PAGE </w:instrText>
    </w:r>
    <w:r w:rsidRPr="00B3607D">
      <w:rPr>
        <w:rStyle w:val="PageNumber"/>
        <w:rFonts w:ascii="Verdana" w:hAnsi="Verdana" w:cs="Times New Roman"/>
        <w:sz w:val="20"/>
      </w:rPr>
      <w:fldChar w:fldCharType="separate"/>
    </w:r>
    <w:r w:rsidR="00A175EE">
      <w:rPr>
        <w:rStyle w:val="PageNumber"/>
        <w:rFonts w:ascii="Verdana" w:hAnsi="Verdana" w:cs="Times New Roman"/>
        <w:noProof/>
        <w:sz w:val="20"/>
      </w:rPr>
      <w:t>44</w:t>
    </w:r>
    <w:r w:rsidRPr="00B3607D">
      <w:rPr>
        <w:rStyle w:val="PageNumber"/>
        <w:rFonts w:ascii="Verdana" w:hAnsi="Verdana" w:cs="Times New Roman"/>
        <w:sz w:val="20"/>
      </w:rPr>
      <w:fldChar w:fldCharType="end"/>
    </w:r>
  </w:p>
  <w:p w14:paraId="1FA1D622" w14:textId="77777777" w:rsidR="0095394B" w:rsidRDefault="009539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E420C"/>
    <w:multiLevelType w:val="hybridMultilevel"/>
    <w:tmpl w:val="36F0E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CC33943"/>
    <w:multiLevelType w:val="hybridMultilevel"/>
    <w:tmpl w:val="1532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840D52"/>
    <w:multiLevelType w:val="hybridMultilevel"/>
    <w:tmpl w:val="7BC21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9C96B32"/>
    <w:multiLevelType w:val="hybridMultilevel"/>
    <w:tmpl w:val="72FEFC40"/>
    <w:lvl w:ilvl="0" w:tplc="5656964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8E788D"/>
    <w:multiLevelType w:val="hybridMultilevel"/>
    <w:tmpl w:val="01FE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s-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40"/>
    <w:rsid w:val="000012BA"/>
    <w:rsid w:val="0000265B"/>
    <w:rsid w:val="00004606"/>
    <w:rsid w:val="00006E1E"/>
    <w:rsid w:val="00010F2D"/>
    <w:rsid w:val="00012AC8"/>
    <w:rsid w:val="00014599"/>
    <w:rsid w:val="00016F7A"/>
    <w:rsid w:val="00016FB4"/>
    <w:rsid w:val="00020996"/>
    <w:rsid w:val="00021C22"/>
    <w:rsid w:val="00023187"/>
    <w:rsid w:val="00023363"/>
    <w:rsid w:val="00023495"/>
    <w:rsid w:val="0002470C"/>
    <w:rsid w:val="00024F39"/>
    <w:rsid w:val="000272DE"/>
    <w:rsid w:val="0003088F"/>
    <w:rsid w:val="00030D16"/>
    <w:rsid w:val="00031F1E"/>
    <w:rsid w:val="00032A09"/>
    <w:rsid w:val="00033EE7"/>
    <w:rsid w:val="000343A9"/>
    <w:rsid w:val="00037951"/>
    <w:rsid w:val="0004049A"/>
    <w:rsid w:val="00040916"/>
    <w:rsid w:val="00041B7C"/>
    <w:rsid w:val="000428B0"/>
    <w:rsid w:val="0004290F"/>
    <w:rsid w:val="00042EE8"/>
    <w:rsid w:val="00044030"/>
    <w:rsid w:val="00045995"/>
    <w:rsid w:val="00047138"/>
    <w:rsid w:val="00047D94"/>
    <w:rsid w:val="000538F7"/>
    <w:rsid w:val="000563D4"/>
    <w:rsid w:val="000567F2"/>
    <w:rsid w:val="000579F5"/>
    <w:rsid w:val="000611BF"/>
    <w:rsid w:val="00061A8F"/>
    <w:rsid w:val="00062777"/>
    <w:rsid w:val="00063B50"/>
    <w:rsid w:val="0006424C"/>
    <w:rsid w:val="000646C2"/>
    <w:rsid w:val="00064E06"/>
    <w:rsid w:val="00065821"/>
    <w:rsid w:val="00065DCC"/>
    <w:rsid w:val="000713C0"/>
    <w:rsid w:val="00071677"/>
    <w:rsid w:val="0007329C"/>
    <w:rsid w:val="00074850"/>
    <w:rsid w:val="00074BEF"/>
    <w:rsid w:val="00076872"/>
    <w:rsid w:val="00077B9B"/>
    <w:rsid w:val="00077D24"/>
    <w:rsid w:val="00077E78"/>
    <w:rsid w:val="00080B31"/>
    <w:rsid w:val="00084118"/>
    <w:rsid w:val="00084393"/>
    <w:rsid w:val="00085624"/>
    <w:rsid w:val="00085967"/>
    <w:rsid w:val="00085AA9"/>
    <w:rsid w:val="00086879"/>
    <w:rsid w:val="00086EEC"/>
    <w:rsid w:val="00090304"/>
    <w:rsid w:val="00093354"/>
    <w:rsid w:val="000948FA"/>
    <w:rsid w:val="000958C6"/>
    <w:rsid w:val="00097608"/>
    <w:rsid w:val="000A1EB8"/>
    <w:rsid w:val="000A356A"/>
    <w:rsid w:val="000A43A2"/>
    <w:rsid w:val="000A455E"/>
    <w:rsid w:val="000A6190"/>
    <w:rsid w:val="000A6BA5"/>
    <w:rsid w:val="000A7BFF"/>
    <w:rsid w:val="000B0064"/>
    <w:rsid w:val="000B048F"/>
    <w:rsid w:val="000B0EB4"/>
    <w:rsid w:val="000B1294"/>
    <w:rsid w:val="000B2B05"/>
    <w:rsid w:val="000B601E"/>
    <w:rsid w:val="000B723B"/>
    <w:rsid w:val="000C16EA"/>
    <w:rsid w:val="000C2439"/>
    <w:rsid w:val="000C430C"/>
    <w:rsid w:val="000C56D1"/>
    <w:rsid w:val="000C6E9F"/>
    <w:rsid w:val="000C71B8"/>
    <w:rsid w:val="000C7D56"/>
    <w:rsid w:val="000D09A7"/>
    <w:rsid w:val="000D0DB0"/>
    <w:rsid w:val="000D1694"/>
    <w:rsid w:val="000D30FB"/>
    <w:rsid w:val="000D5600"/>
    <w:rsid w:val="000D5988"/>
    <w:rsid w:val="000D654F"/>
    <w:rsid w:val="000E0796"/>
    <w:rsid w:val="000E0BF1"/>
    <w:rsid w:val="000E0C33"/>
    <w:rsid w:val="000E3B81"/>
    <w:rsid w:val="000E3E1A"/>
    <w:rsid w:val="000E41BA"/>
    <w:rsid w:val="000F026F"/>
    <w:rsid w:val="000F05FA"/>
    <w:rsid w:val="000F0E5B"/>
    <w:rsid w:val="000F1542"/>
    <w:rsid w:val="000F3C1E"/>
    <w:rsid w:val="000F3D38"/>
    <w:rsid w:val="000F5565"/>
    <w:rsid w:val="00100268"/>
    <w:rsid w:val="00100EE3"/>
    <w:rsid w:val="00102870"/>
    <w:rsid w:val="00103361"/>
    <w:rsid w:val="00104D04"/>
    <w:rsid w:val="001118D0"/>
    <w:rsid w:val="00111F66"/>
    <w:rsid w:val="00112808"/>
    <w:rsid w:val="0011283D"/>
    <w:rsid w:val="00113EB5"/>
    <w:rsid w:val="00114F2F"/>
    <w:rsid w:val="00116181"/>
    <w:rsid w:val="0011701D"/>
    <w:rsid w:val="001172E1"/>
    <w:rsid w:val="0012102D"/>
    <w:rsid w:val="00121327"/>
    <w:rsid w:val="00122511"/>
    <w:rsid w:val="00124C43"/>
    <w:rsid w:val="00125745"/>
    <w:rsid w:val="00125E68"/>
    <w:rsid w:val="00127C93"/>
    <w:rsid w:val="00131B66"/>
    <w:rsid w:val="001340E5"/>
    <w:rsid w:val="0013625A"/>
    <w:rsid w:val="00136521"/>
    <w:rsid w:val="00140F6B"/>
    <w:rsid w:val="0014161D"/>
    <w:rsid w:val="00142A11"/>
    <w:rsid w:val="001434B4"/>
    <w:rsid w:val="00143FD6"/>
    <w:rsid w:val="00144E94"/>
    <w:rsid w:val="00145A74"/>
    <w:rsid w:val="00153B92"/>
    <w:rsid w:val="0016119B"/>
    <w:rsid w:val="0016353C"/>
    <w:rsid w:val="00163B05"/>
    <w:rsid w:val="001658F0"/>
    <w:rsid w:val="00167073"/>
    <w:rsid w:val="00170F98"/>
    <w:rsid w:val="0017234E"/>
    <w:rsid w:val="0017243C"/>
    <w:rsid w:val="00176317"/>
    <w:rsid w:val="001778D4"/>
    <w:rsid w:val="00177B8E"/>
    <w:rsid w:val="00180BFE"/>
    <w:rsid w:val="00181ED6"/>
    <w:rsid w:val="00182746"/>
    <w:rsid w:val="00182B8E"/>
    <w:rsid w:val="00183610"/>
    <w:rsid w:val="0018479B"/>
    <w:rsid w:val="001847DC"/>
    <w:rsid w:val="0018670E"/>
    <w:rsid w:val="00187A47"/>
    <w:rsid w:val="00187B38"/>
    <w:rsid w:val="00192D7D"/>
    <w:rsid w:val="0019355F"/>
    <w:rsid w:val="00196BC3"/>
    <w:rsid w:val="00197B09"/>
    <w:rsid w:val="001A1469"/>
    <w:rsid w:val="001A1B5E"/>
    <w:rsid w:val="001A210D"/>
    <w:rsid w:val="001A7301"/>
    <w:rsid w:val="001B173E"/>
    <w:rsid w:val="001B1BB0"/>
    <w:rsid w:val="001B22C0"/>
    <w:rsid w:val="001B2ECB"/>
    <w:rsid w:val="001B4AB5"/>
    <w:rsid w:val="001B552B"/>
    <w:rsid w:val="001B76E2"/>
    <w:rsid w:val="001B76F9"/>
    <w:rsid w:val="001C01EE"/>
    <w:rsid w:val="001C0273"/>
    <w:rsid w:val="001C0BB1"/>
    <w:rsid w:val="001C114E"/>
    <w:rsid w:val="001C235C"/>
    <w:rsid w:val="001C2B86"/>
    <w:rsid w:val="001C2D70"/>
    <w:rsid w:val="001C4742"/>
    <w:rsid w:val="001C7816"/>
    <w:rsid w:val="001D22F8"/>
    <w:rsid w:val="001D4543"/>
    <w:rsid w:val="001E1BC5"/>
    <w:rsid w:val="001E5440"/>
    <w:rsid w:val="001E5937"/>
    <w:rsid w:val="001F0C33"/>
    <w:rsid w:val="001F152D"/>
    <w:rsid w:val="001F3385"/>
    <w:rsid w:val="001F359F"/>
    <w:rsid w:val="001F43D4"/>
    <w:rsid w:val="001F789A"/>
    <w:rsid w:val="00201D73"/>
    <w:rsid w:val="00201FED"/>
    <w:rsid w:val="002024E6"/>
    <w:rsid w:val="002035EE"/>
    <w:rsid w:val="002055C4"/>
    <w:rsid w:val="0020633D"/>
    <w:rsid w:val="00206C4F"/>
    <w:rsid w:val="00207007"/>
    <w:rsid w:val="002104C2"/>
    <w:rsid w:val="0021143E"/>
    <w:rsid w:val="00212759"/>
    <w:rsid w:val="002136CE"/>
    <w:rsid w:val="00213BCA"/>
    <w:rsid w:val="00215CC9"/>
    <w:rsid w:val="002166C0"/>
    <w:rsid w:val="00220483"/>
    <w:rsid w:val="002206FD"/>
    <w:rsid w:val="00220D16"/>
    <w:rsid w:val="00223551"/>
    <w:rsid w:val="0022374C"/>
    <w:rsid w:val="00230EE9"/>
    <w:rsid w:val="00232D95"/>
    <w:rsid w:val="00233826"/>
    <w:rsid w:val="00235596"/>
    <w:rsid w:val="00237DD7"/>
    <w:rsid w:val="00240157"/>
    <w:rsid w:val="0024041F"/>
    <w:rsid w:val="002404B7"/>
    <w:rsid w:val="00243409"/>
    <w:rsid w:val="002506ED"/>
    <w:rsid w:val="00251404"/>
    <w:rsid w:val="0025306A"/>
    <w:rsid w:val="00253F5B"/>
    <w:rsid w:val="00253F82"/>
    <w:rsid w:val="00254349"/>
    <w:rsid w:val="002565DE"/>
    <w:rsid w:val="00257A9D"/>
    <w:rsid w:val="002613D5"/>
    <w:rsid w:val="002652DA"/>
    <w:rsid w:val="00266AC1"/>
    <w:rsid w:val="00271A22"/>
    <w:rsid w:val="0027271D"/>
    <w:rsid w:val="002740A8"/>
    <w:rsid w:val="002765EA"/>
    <w:rsid w:val="002767E6"/>
    <w:rsid w:val="00282C3E"/>
    <w:rsid w:val="00282D8E"/>
    <w:rsid w:val="00283B44"/>
    <w:rsid w:val="00284301"/>
    <w:rsid w:val="00286DB4"/>
    <w:rsid w:val="00295890"/>
    <w:rsid w:val="00295E1D"/>
    <w:rsid w:val="00296286"/>
    <w:rsid w:val="00296B73"/>
    <w:rsid w:val="002974C5"/>
    <w:rsid w:val="00297C08"/>
    <w:rsid w:val="00297E73"/>
    <w:rsid w:val="00297EAB"/>
    <w:rsid w:val="002A0467"/>
    <w:rsid w:val="002A0BBC"/>
    <w:rsid w:val="002A22EF"/>
    <w:rsid w:val="002A283F"/>
    <w:rsid w:val="002A48D8"/>
    <w:rsid w:val="002B263C"/>
    <w:rsid w:val="002B318D"/>
    <w:rsid w:val="002B3603"/>
    <w:rsid w:val="002B3704"/>
    <w:rsid w:val="002B3E2A"/>
    <w:rsid w:val="002B5F4B"/>
    <w:rsid w:val="002B7645"/>
    <w:rsid w:val="002B7D01"/>
    <w:rsid w:val="002C2C42"/>
    <w:rsid w:val="002C349F"/>
    <w:rsid w:val="002C3F57"/>
    <w:rsid w:val="002C484D"/>
    <w:rsid w:val="002C5831"/>
    <w:rsid w:val="002C63AB"/>
    <w:rsid w:val="002C64D2"/>
    <w:rsid w:val="002D0633"/>
    <w:rsid w:val="002D108C"/>
    <w:rsid w:val="002D2138"/>
    <w:rsid w:val="002D3620"/>
    <w:rsid w:val="002D4CF0"/>
    <w:rsid w:val="002D4E97"/>
    <w:rsid w:val="002D7173"/>
    <w:rsid w:val="002D764D"/>
    <w:rsid w:val="002E1C3C"/>
    <w:rsid w:val="002E483F"/>
    <w:rsid w:val="002E5112"/>
    <w:rsid w:val="002E5FB9"/>
    <w:rsid w:val="002E6290"/>
    <w:rsid w:val="002E7220"/>
    <w:rsid w:val="002F0475"/>
    <w:rsid w:val="002F1BA6"/>
    <w:rsid w:val="002F2959"/>
    <w:rsid w:val="002F3688"/>
    <w:rsid w:val="002F6776"/>
    <w:rsid w:val="002F7753"/>
    <w:rsid w:val="00300034"/>
    <w:rsid w:val="0030270B"/>
    <w:rsid w:val="003033C2"/>
    <w:rsid w:val="00304A73"/>
    <w:rsid w:val="00306108"/>
    <w:rsid w:val="00307213"/>
    <w:rsid w:val="00310F6E"/>
    <w:rsid w:val="00312FBF"/>
    <w:rsid w:val="00313163"/>
    <w:rsid w:val="003173FE"/>
    <w:rsid w:val="00321ACD"/>
    <w:rsid w:val="0032588E"/>
    <w:rsid w:val="00325C04"/>
    <w:rsid w:val="00327E3C"/>
    <w:rsid w:val="0033007F"/>
    <w:rsid w:val="003315FA"/>
    <w:rsid w:val="003346D2"/>
    <w:rsid w:val="0033596D"/>
    <w:rsid w:val="00335FA2"/>
    <w:rsid w:val="00336046"/>
    <w:rsid w:val="00336161"/>
    <w:rsid w:val="003437AB"/>
    <w:rsid w:val="00343A4F"/>
    <w:rsid w:val="003446EB"/>
    <w:rsid w:val="00344B30"/>
    <w:rsid w:val="00344B78"/>
    <w:rsid w:val="003457DE"/>
    <w:rsid w:val="00346F4C"/>
    <w:rsid w:val="00347978"/>
    <w:rsid w:val="00350242"/>
    <w:rsid w:val="00351D31"/>
    <w:rsid w:val="00351E98"/>
    <w:rsid w:val="00352A1B"/>
    <w:rsid w:val="00352AB2"/>
    <w:rsid w:val="0035318C"/>
    <w:rsid w:val="0035554E"/>
    <w:rsid w:val="0036011F"/>
    <w:rsid w:val="00360511"/>
    <w:rsid w:val="00360A01"/>
    <w:rsid w:val="00361577"/>
    <w:rsid w:val="00362907"/>
    <w:rsid w:val="00362C6C"/>
    <w:rsid w:val="003633D8"/>
    <w:rsid w:val="00363430"/>
    <w:rsid w:val="003634C1"/>
    <w:rsid w:val="003644D1"/>
    <w:rsid w:val="003652D5"/>
    <w:rsid w:val="003728F5"/>
    <w:rsid w:val="00377BD6"/>
    <w:rsid w:val="003855E6"/>
    <w:rsid w:val="0038578C"/>
    <w:rsid w:val="00385CFD"/>
    <w:rsid w:val="00386494"/>
    <w:rsid w:val="00386E2B"/>
    <w:rsid w:val="00387D5B"/>
    <w:rsid w:val="00390A89"/>
    <w:rsid w:val="00391E89"/>
    <w:rsid w:val="00393177"/>
    <w:rsid w:val="00393495"/>
    <w:rsid w:val="00394032"/>
    <w:rsid w:val="00395360"/>
    <w:rsid w:val="00395D57"/>
    <w:rsid w:val="00396660"/>
    <w:rsid w:val="00396F1E"/>
    <w:rsid w:val="003A1FAB"/>
    <w:rsid w:val="003A214B"/>
    <w:rsid w:val="003A29A2"/>
    <w:rsid w:val="003A5972"/>
    <w:rsid w:val="003A7153"/>
    <w:rsid w:val="003B013B"/>
    <w:rsid w:val="003B1BBE"/>
    <w:rsid w:val="003B1F4B"/>
    <w:rsid w:val="003B1FC2"/>
    <w:rsid w:val="003B4606"/>
    <w:rsid w:val="003B60B0"/>
    <w:rsid w:val="003B635B"/>
    <w:rsid w:val="003B70FE"/>
    <w:rsid w:val="003B7975"/>
    <w:rsid w:val="003C4480"/>
    <w:rsid w:val="003C5CEA"/>
    <w:rsid w:val="003C6732"/>
    <w:rsid w:val="003D29DF"/>
    <w:rsid w:val="003D47F1"/>
    <w:rsid w:val="003E0072"/>
    <w:rsid w:val="003E210D"/>
    <w:rsid w:val="003E715C"/>
    <w:rsid w:val="003F01A4"/>
    <w:rsid w:val="003F0975"/>
    <w:rsid w:val="003F1339"/>
    <w:rsid w:val="003F271C"/>
    <w:rsid w:val="003F34DA"/>
    <w:rsid w:val="003F61CB"/>
    <w:rsid w:val="003F7627"/>
    <w:rsid w:val="003F7CF3"/>
    <w:rsid w:val="00401EC3"/>
    <w:rsid w:val="00403062"/>
    <w:rsid w:val="0040423E"/>
    <w:rsid w:val="00406555"/>
    <w:rsid w:val="004110A5"/>
    <w:rsid w:val="00411920"/>
    <w:rsid w:val="004129A9"/>
    <w:rsid w:val="004151F3"/>
    <w:rsid w:val="00420FF7"/>
    <w:rsid w:val="00421E50"/>
    <w:rsid w:val="00425414"/>
    <w:rsid w:val="00427755"/>
    <w:rsid w:val="004332A7"/>
    <w:rsid w:val="00433592"/>
    <w:rsid w:val="004340F4"/>
    <w:rsid w:val="004349B2"/>
    <w:rsid w:val="0043555A"/>
    <w:rsid w:val="00440F26"/>
    <w:rsid w:val="00441286"/>
    <w:rsid w:val="00442408"/>
    <w:rsid w:val="00443AD8"/>
    <w:rsid w:val="00447707"/>
    <w:rsid w:val="00450581"/>
    <w:rsid w:val="00450DB6"/>
    <w:rsid w:val="00452708"/>
    <w:rsid w:val="00454040"/>
    <w:rsid w:val="00456A01"/>
    <w:rsid w:val="00460422"/>
    <w:rsid w:val="0046099E"/>
    <w:rsid w:val="0046236C"/>
    <w:rsid w:val="0046357C"/>
    <w:rsid w:val="00463E34"/>
    <w:rsid w:val="00464D08"/>
    <w:rsid w:val="0046598B"/>
    <w:rsid w:val="0046663C"/>
    <w:rsid w:val="00467528"/>
    <w:rsid w:val="004700B1"/>
    <w:rsid w:val="00471767"/>
    <w:rsid w:val="00471ADD"/>
    <w:rsid w:val="0047287F"/>
    <w:rsid w:val="00474332"/>
    <w:rsid w:val="00474E68"/>
    <w:rsid w:val="00475D4E"/>
    <w:rsid w:val="00475D8B"/>
    <w:rsid w:val="00480BDE"/>
    <w:rsid w:val="00485554"/>
    <w:rsid w:val="00486925"/>
    <w:rsid w:val="00486AC9"/>
    <w:rsid w:val="004920B2"/>
    <w:rsid w:val="004929C0"/>
    <w:rsid w:val="00493983"/>
    <w:rsid w:val="00493A13"/>
    <w:rsid w:val="00495788"/>
    <w:rsid w:val="00497B6F"/>
    <w:rsid w:val="004A4DDC"/>
    <w:rsid w:val="004A6D81"/>
    <w:rsid w:val="004A7C27"/>
    <w:rsid w:val="004B0A75"/>
    <w:rsid w:val="004B1F5D"/>
    <w:rsid w:val="004B2E36"/>
    <w:rsid w:val="004B41AE"/>
    <w:rsid w:val="004B4286"/>
    <w:rsid w:val="004B7BBC"/>
    <w:rsid w:val="004C131C"/>
    <w:rsid w:val="004C1471"/>
    <w:rsid w:val="004D0010"/>
    <w:rsid w:val="004D1E18"/>
    <w:rsid w:val="004D23A8"/>
    <w:rsid w:val="004D4002"/>
    <w:rsid w:val="004D7257"/>
    <w:rsid w:val="004D755F"/>
    <w:rsid w:val="004D7D0A"/>
    <w:rsid w:val="004E76F9"/>
    <w:rsid w:val="004F0D58"/>
    <w:rsid w:val="004F31CE"/>
    <w:rsid w:val="004F7BAD"/>
    <w:rsid w:val="00502CFE"/>
    <w:rsid w:val="00505D67"/>
    <w:rsid w:val="005065C0"/>
    <w:rsid w:val="0051450A"/>
    <w:rsid w:val="00520873"/>
    <w:rsid w:val="005209B4"/>
    <w:rsid w:val="005218E8"/>
    <w:rsid w:val="00522166"/>
    <w:rsid w:val="00522897"/>
    <w:rsid w:val="0052567C"/>
    <w:rsid w:val="005314F6"/>
    <w:rsid w:val="00531BAD"/>
    <w:rsid w:val="00532438"/>
    <w:rsid w:val="00536BC5"/>
    <w:rsid w:val="00537793"/>
    <w:rsid w:val="00540318"/>
    <w:rsid w:val="00541F36"/>
    <w:rsid w:val="00541FE5"/>
    <w:rsid w:val="00542B0F"/>
    <w:rsid w:val="00542BEF"/>
    <w:rsid w:val="00544BF7"/>
    <w:rsid w:val="00545388"/>
    <w:rsid w:val="0054637B"/>
    <w:rsid w:val="0054676C"/>
    <w:rsid w:val="00551557"/>
    <w:rsid w:val="005558D1"/>
    <w:rsid w:val="00562424"/>
    <w:rsid w:val="00562CB3"/>
    <w:rsid w:val="00566154"/>
    <w:rsid w:val="00566826"/>
    <w:rsid w:val="00567714"/>
    <w:rsid w:val="00567C76"/>
    <w:rsid w:val="005714A7"/>
    <w:rsid w:val="005744BD"/>
    <w:rsid w:val="005746A6"/>
    <w:rsid w:val="0058019C"/>
    <w:rsid w:val="005806BA"/>
    <w:rsid w:val="00580EE8"/>
    <w:rsid w:val="005815E3"/>
    <w:rsid w:val="00582307"/>
    <w:rsid w:val="005826FF"/>
    <w:rsid w:val="00582CD8"/>
    <w:rsid w:val="00583A53"/>
    <w:rsid w:val="005856C6"/>
    <w:rsid w:val="005859A5"/>
    <w:rsid w:val="00585A22"/>
    <w:rsid w:val="0059291F"/>
    <w:rsid w:val="005A1114"/>
    <w:rsid w:val="005A1309"/>
    <w:rsid w:val="005A34BD"/>
    <w:rsid w:val="005A4552"/>
    <w:rsid w:val="005A4591"/>
    <w:rsid w:val="005A4A7D"/>
    <w:rsid w:val="005A58AC"/>
    <w:rsid w:val="005A611B"/>
    <w:rsid w:val="005A7BB4"/>
    <w:rsid w:val="005B1019"/>
    <w:rsid w:val="005B1F01"/>
    <w:rsid w:val="005B6DBB"/>
    <w:rsid w:val="005C2C7F"/>
    <w:rsid w:val="005C3482"/>
    <w:rsid w:val="005C6543"/>
    <w:rsid w:val="005C7472"/>
    <w:rsid w:val="005C75FB"/>
    <w:rsid w:val="005D050F"/>
    <w:rsid w:val="005D29B0"/>
    <w:rsid w:val="005D2EE0"/>
    <w:rsid w:val="005D3F0A"/>
    <w:rsid w:val="005D529B"/>
    <w:rsid w:val="005D5365"/>
    <w:rsid w:val="005E1294"/>
    <w:rsid w:val="005E2222"/>
    <w:rsid w:val="005E255E"/>
    <w:rsid w:val="005E68A4"/>
    <w:rsid w:val="005E78FB"/>
    <w:rsid w:val="005E7986"/>
    <w:rsid w:val="005F0764"/>
    <w:rsid w:val="005F10C1"/>
    <w:rsid w:val="005F18FE"/>
    <w:rsid w:val="005F69EE"/>
    <w:rsid w:val="00601371"/>
    <w:rsid w:val="006016F8"/>
    <w:rsid w:val="006022B1"/>
    <w:rsid w:val="00603975"/>
    <w:rsid w:val="00604B24"/>
    <w:rsid w:val="00606B68"/>
    <w:rsid w:val="00606F14"/>
    <w:rsid w:val="0060762C"/>
    <w:rsid w:val="006108EE"/>
    <w:rsid w:val="00610C67"/>
    <w:rsid w:val="0061173E"/>
    <w:rsid w:val="00613DC8"/>
    <w:rsid w:val="00620DB2"/>
    <w:rsid w:val="00620DC3"/>
    <w:rsid w:val="00621146"/>
    <w:rsid w:val="00621D31"/>
    <w:rsid w:val="00622E78"/>
    <w:rsid w:val="00624EBD"/>
    <w:rsid w:val="00626B7C"/>
    <w:rsid w:val="00630D38"/>
    <w:rsid w:val="00631322"/>
    <w:rsid w:val="0063181A"/>
    <w:rsid w:val="006318F9"/>
    <w:rsid w:val="00631DF8"/>
    <w:rsid w:val="00632534"/>
    <w:rsid w:val="00632BA6"/>
    <w:rsid w:val="0063304A"/>
    <w:rsid w:val="0063389C"/>
    <w:rsid w:val="006346D4"/>
    <w:rsid w:val="00640B1F"/>
    <w:rsid w:val="006411FF"/>
    <w:rsid w:val="0064281C"/>
    <w:rsid w:val="00642F49"/>
    <w:rsid w:val="00644E71"/>
    <w:rsid w:val="00654438"/>
    <w:rsid w:val="00654D2E"/>
    <w:rsid w:val="006562F0"/>
    <w:rsid w:val="006567FF"/>
    <w:rsid w:val="006576E7"/>
    <w:rsid w:val="00657B45"/>
    <w:rsid w:val="00662FBA"/>
    <w:rsid w:val="00671DC0"/>
    <w:rsid w:val="00672839"/>
    <w:rsid w:val="006729F0"/>
    <w:rsid w:val="00674379"/>
    <w:rsid w:val="0067475E"/>
    <w:rsid w:val="00674B83"/>
    <w:rsid w:val="0067583C"/>
    <w:rsid w:val="00677844"/>
    <w:rsid w:val="00680CCC"/>
    <w:rsid w:val="006829B6"/>
    <w:rsid w:val="00682A37"/>
    <w:rsid w:val="00682C65"/>
    <w:rsid w:val="00683D54"/>
    <w:rsid w:val="00683F76"/>
    <w:rsid w:val="00684DB6"/>
    <w:rsid w:val="00685807"/>
    <w:rsid w:val="0069040A"/>
    <w:rsid w:val="006917BF"/>
    <w:rsid w:val="00692545"/>
    <w:rsid w:val="00693601"/>
    <w:rsid w:val="00694074"/>
    <w:rsid w:val="0069490C"/>
    <w:rsid w:val="00696F11"/>
    <w:rsid w:val="006A0B0F"/>
    <w:rsid w:val="006A130B"/>
    <w:rsid w:val="006A331D"/>
    <w:rsid w:val="006A398F"/>
    <w:rsid w:val="006A3A6E"/>
    <w:rsid w:val="006A6EA2"/>
    <w:rsid w:val="006B19AB"/>
    <w:rsid w:val="006B2DE9"/>
    <w:rsid w:val="006B5EA9"/>
    <w:rsid w:val="006C2274"/>
    <w:rsid w:val="006C4468"/>
    <w:rsid w:val="006C64F5"/>
    <w:rsid w:val="006D2856"/>
    <w:rsid w:val="006D358E"/>
    <w:rsid w:val="006D73AA"/>
    <w:rsid w:val="006D7AE4"/>
    <w:rsid w:val="006E556B"/>
    <w:rsid w:val="006E5C7F"/>
    <w:rsid w:val="006E6E63"/>
    <w:rsid w:val="006F411D"/>
    <w:rsid w:val="006F579A"/>
    <w:rsid w:val="006F6208"/>
    <w:rsid w:val="007003D8"/>
    <w:rsid w:val="00700425"/>
    <w:rsid w:val="00700ABB"/>
    <w:rsid w:val="007031E6"/>
    <w:rsid w:val="00703CBC"/>
    <w:rsid w:val="00706732"/>
    <w:rsid w:val="00710E70"/>
    <w:rsid w:val="0071189C"/>
    <w:rsid w:val="00711EF2"/>
    <w:rsid w:val="00712821"/>
    <w:rsid w:val="0071291E"/>
    <w:rsid w:val="00712A1F"/>
    <w:rsid w:val="00712D55"/>
    <w:rsid w:val="00714412"/>
    <w:rsid w:val="007172DA"/>
    <w:rsid w:val="00722BE3"/>
    <w:rsid w:val="007247AC"/>
    <w:rsid w:val="00724F50"/>
    <w:rsid w:val="00725144"/>
    <w:rsid w:val="00725E8A"/>
    <w:rsid w:val="00727B4E"/>
    <w:rsid w:val="00735FF7"/>
    <w:rsid w:val="00737019"/>
    <w:rsid w:val="007379DB"/>
    <w:rsid w:val="007379DF"/>
    <w:rsid w:val="00740378"/>
    <w:rsid w:val="00740D5B"/>
    <w:rsid w:val="0074548C"/>
    <w:rsid w:val="007523E9"/>
    <w:rsid w:val="00754F77"/>
    <w:rsid w:val="007558DD"/>
    <w:rsid w:val="00755F60"/>
    <w:rsid w:val="00756383"/>
    <w:rsid w:val="0076098B"/>
    <w:rsid w:val="007611B4"/>
    <w:rsid w:val="0076220A"/>
    <w:rsid w:val="00763011"/>
    <w:rsid w:val="00767382"/>
    <w:rsid w:val="007700A1"/>
    <w:rsid w:val="007718FB"/>
    <w:rsid w:val="0077339E"/>
    <w:rsid w:val="007736E4"/>
    <w:rsid w:val="0077427C"/>
    <w:rsid w:val="00775E8C"/>
    <w:rsid w:val="00776898"/>
    <w:rsid w:val="007832B0"/>
    <w:rsid w:val="007842A4"/>
    <w:rsid w:val="00784E86"/>
    <w:rsid w:val="00785D5F"/>
    <w:rsid w:val="00787BBD"/>
    <w:rsid w:val="00790AE8"/>
    <w:rsid w:val="007910F3"/>
    <w:rsid w:val="00791A94"/>
    <w:rsid w:val="007943D5"/>
    <w:rsid w:val="007958FD"/>
    <w:rsid w:val="00796400"/>
    <w:rsid w:val="007A07F6"/>
    <w:rsid w:val="007A1AD4"/>
    <w:rsid w:val="007A1C5F"/>
    <w:rsid w:val="007A2084"/>
    <w:rsid w:val="007A2DF9"/>
    <w:rsid w:val="007A5F71"/>
    <w:rsid w:val="007A6028"/>
    <w:rsid w:val="007A6392"/>
    <w:rsid w:val="007A68AF"/>
    <w:rsid w:val="007A756B"/>
    <w:rsid w:val="007A7A83"/>
    <w:rsid w:val="007B07CD"/>
    <w:rsid w:val="007B1C98"/>
    <w:rsid w:val="007B28DD"/>
    <w:rsid w:val="007B6D62"/>
    <w:rsid w:val="007C24A9"/>
    <w:rsid w:val="007C24CA"/>
    <w:rsid w:val="007C2E13"/>
    <w:rsid w:val="007C52DF"/>
    <w:rsid w:val="007C5A91"/>
    <w:rsid w:val="007C6421"/>
    <w:rsid w:val="007D04AA"/>
    <w:rsid w:val="007D3393"/>
    <w:rsid w:val="007D3445"/>
    <w:rsid w:val="007D36F3"/>
    <w:rsid w:val="007D3A9F"/>
    <w:rsid w:val="007D3FC5"/>
    <w:rsid w:val="007D440F"/>
    <w:rsid w:val="007D5836"/>
    <w:rsid w:val="007D6265"/>
    <w:rsid w:val="007D7D4B"/>
    <w:rsid w:val="007E4596"/>
    <w:rsid w:val="007E601A"/>
    <w:rsid w:val="007F1298"/>
    <w:rsid w:val="007F1782"/>
    <w:rsid w:val="007F5AF8"/>
    <w:rsid w:val="007F7F19"/>
    <w:rsid w:val="008011F2"/>
    <w:rsid w:val="008013C1"/>
    <w:rsid w:val="008040CE"/>
    <w:rsid w:val="008057FA"/>
    <w:rsid w:val="008100F9"/>
    <w:rsid w:val="0081382B"/>
    <w:rsid w:val="00822CC0"/>
    <w:rsid w:val="00823C84"/>
    <w:rsid w:val="00823F95"/>
    <w:rsid w:val="00827407"/>
    <w:rsid w:val="00832163"/>
    <w:rsid w:val="0083590E"/>
    <w:rsid w:val="008374E8"/>
    <w:rsid w:val="00840B50"/>
    <w:rsid w:val="00840B60"/>
    <w:rsid w:val="00840BBC"/>
    <w:rsid w:val="00841E19"/>
    <w:rsid w:val="008424AB"/>
    <w:rsid w:val="008431F0"/>
    <w:rsid w:val="00843DD5"/>
    <w:rsid w:val="00846D37"/>
    <w:rsid w:val="008566A9"/>
    <w:rsid w:val="00856A12"/>
    <w:rsid w:val="00856AAA"/>
    <w:rsid w:val="00856DAA"/>
    <w:rsid w:val="00861AEE"/>
    <w:rsid w:val="00862174"/>
    <w:rsid w:val="00862DCA"/>
    <w:rsid w:val="00863001"/>
    <w:rsid w:val="008657F7"/>
    <w:rsid w:val="00867F40"/>
    <w:rsid w:val="0087101C"/>
    <w:rsid w:val="00871118"/>
    <w:rsid w:val="008713B5"/>
    <w:rsid w:val="00874B62"/>
    <w:rsid w:val="00875997"/>
    <w:rsid w:val="00876C9D"/>
    <w:rsid w:val="00877E10"/>
    <w:rsid w:val="00877F19"/>
    <w:rsid w:val="0088218D"/>
    <w:rsid w:val="008830ED"/>
    <w:rsid w:val="00883775"/>
    <w:rsid w:val="00884219"/>
    <w:rsid w:val="00885A34"/>
    <w:rsid w:val="00890D7A"/>
    <w:rsid w:val="00892341"/>
    <w:rsid w:val="008925A5"/>
    <w:rsid w:val="00892602"/>
    <w:rsid w:val="008930D6"/>
    <w:rsid w:val="00894225"/>
    <w:rsid w:val="0089428C"/>
    <w:rsid w:val="0089442B"/>
    <w:rsid w:val="00896363"/>
    <w:rsid w:val="008965E2"/>
    <w:rsid w:val="008A0F90"/>
    <w:rsid w:val="008A32D1"/>
    <w:rsid w:val="008A5392"/>
    <w:rsid w:val="008A56EA"/>
    <w:rsid w:val="008A625F"/>
    <w:rsid w:val="008A7D78"/>
    <w:rsid w:val="008B0FE2"/>
    <w:rsid w:val="008B353D"/>
    <w:rsid w:val="008B50B3"/>
    <w:rsid w:val="008B627C"/>
    <w:rsid w:val="008B73B7"/>
    <w:rsid w:val="008C1306"/>
    <w:rsid w:val="008C1A3A"/>
    <w:rsid w:val="008C209F"/>
    <w:rsid w:val="008C5259"/>
    <w:rsid w:val="008C5644"/>
    <w:rsid w:val="008C5878"/>
    <w:rsid w:val="008C6930"/>
    <w:rsid w:val="008D1131"/>
    <w:rsid w:val="008D1ADF"/>
    <w:rsid w:val="008D2FAE"/>
    <w:rsid w:val="008D35EC"/>
    <w:rsid w:val="008D36EE"/>
    <w:rsid w:val="008D3B29"/>
    <w:rsid w:val="008D497A"/>
    <w:rsid w:val="008D4B66"/>
    <w:rsid w:val="008D4CF7"/>
    <w:rsid w:val="008D5382"/>
    <w:rsid w:val="008D6BAD"/>
    <w:rsid w:val="008D7F99"/>
    <w:rsid w:val="008E1207"/>
    <w:rsid w:val="008E1F7A"/>
    <w:rsid w:val="008E420D"/>
    <w:rsid w:val="008E5B59"/>
    <w:rsid w:val="008E5C2D"/>
    <w:rsid w:val="008F17CB"/>
    <w:rsid w:val="008F22F4"/>
    <w:rsid w:val="008F4BF2"/>
    <w:rsid w:val="008F4F2E"/>
    <w:rsid w:val="008F6C8A"/>
    <w:rsid w:val="008F6DD3"/>
    <w:rsid w:val="008F7513"/>
    <w:rsid w:val="00901907"/>
    <w:rsid w:val="00902881"/>
    <w:rsid w:val="009031E4"/>
    <w:rsid w:val="00903807"/>
    <w:rsid w:val="0090596C"/>
    <w:rsid w:val="0090596D"/>
    <w:rsid w:val="00907539"/>
    <w:rsid w:val="00907886"/>
    <w:rsid w:val="00910547"/>
    <w:rsid w:val="0091151C"/>
    <w:rsid w:val="00912F29"/>
    <w:rsid w:val="009135CA"/>
    <w:rsid w:val="00914275"/>
    <w:rsid w:val="009142E6"/>
    <w:rsid w:val="00914571"/>
    <w:rsid w:val="009171F3"/>
    <w:rsid w:val="009203EC"/>
    <w:rsid w:val="009233B4"/>
    <w:rsid w:val="0092661C"/>
    <w:rsid w:val="00926C09"/>
    <w:rsid w:val="00931A22"/>
    <w:rsid w:val="00931F1C"/>
    <w:rsid w:val="00932DB5"/>
    <w:rsid w:val="00934F67"/>
    <w:rsid w:val="00935884"/>
    <w:rsid w:val="00936BC3"/>
    <w:rsid w:val="00940B00"/>
    <w:rsid w:val="00942B64"/>
    <w:rsid w:val="0094339A"/>
    <w:rsid w:val="009469CC"/>
    <w:rsid w:val="0095085B"/>
    <w:rsid w:val="00951917"/>
    <w:rsid w:val="009536A5"/>
    <w:rsid w:val="0095394B"/>
    <w:rsid w:val="00953DD2"/>
    <w:rsid w:val="0095413F"/>
    <w:rsid w:val="00954C18"/>
    <w:rsid w:val="00954ECB"/>
    <w:rsid w:val="00956234"/>
    <w:rsid w:val="00965169"/>
    <w:rsid w:val="0096561A"/>
    <w:rsid w:val="00965952"/>
    <w:rsid w:val="009675E5"/>
    <w:rsid w:val="00967EF4"/>
    <w:rsid w:val="009747E7"/>
    <w:rsid w:val="0097638C"/>
    <w:rsid w:val="00976F83"/>
    <w:rsid w:val="009829F6"/>
    <w:rsid w:val="00983A37"/>
    <w:rsid w:val="00983AF7"/>
    <w:rsid w:val="00984DFB"/>
    <w:rsid w:val="009922F0"/>
    <w:rsid w:val="00992635"/>
    <w:rsid w:val="00992927"/>
    <w:rsid w:val="00994A24"/>
    <w:rsid w:val="0099551D"/>
    <w:rsid w:val="0099578E"/>
    <w:rsid w:val="00996151"/>
    <w:rsid w:val="00996E8F"/>
    <w:rsid w:val="00997B7D"/>
    <w:rsid w:val="009A10CD"/>
    <w:rsid w:val="009A2233"/>
    <w:rsid w:val="009A3AD8"/>
    <w:rsid w:val="009A629B"/>
    <w:rsid w:val="009A6EB6"/>
    <w:rsid w:val="009A71EC"/>
    <w:rsid w:val="009B1FF3"/>
    <w:rsid w:val="009B2538"/>
    <w:rsid w:val="009B28D6"/>
    <w:rsid w:val="009B56E2"/>
    <w:rsid w:val="009B5749"/>
    <w:rsid w:val="009B5F2E"/>
    <w:rsid w:val="009C0477"/>
    <w:rsid w:val="009C251A"/>
    <w:rsid w:val="009C2CE1"/>
    <w:rsid w:val="009C4873"/>
    <w:rsid w:val="009C4E4C"/>
    <w:rsid w:val="009C59E8"/>
    <w:rsid w:val="009C5B0B"/>
    <w:rsid w:val="009C6373"/>
    <w:rsid w:val="009C7311"/>
    <w:rsid w:val="009C7EA3"/>
    <w:rsid w:val="009D1FAD"/>
    <w:rsid w:val="009D3294"/>
    <w:rsid w:val="009D408B"/>
    <w:rsid w:val="009D54FC"/>
    <w:rsid w:val="009D5ABC"/>
    <w:rsid w:val="009D69BC"/>
    <w:rsid w:val="009D6BF2"/>
    <w:rsid w:val="009D7BA3"/>
    <w:rsid w:val="009E17E8"/>
    <w:rsid w:val="009E18F5"/>
    <w:rsid w:val="009E3616"/>
    <w:rsid w:val="009E3DD5"/>
    <w:rsid w:val="009E5213"/>
    <w:rsid w:val="009E6137"/>
    <w:rsid w:val="009F3C40"/>
    <w:rsid w:val="009F3EAE"/>
    <w:rsid w:val="009F4BE6"/>
    <w:rsid w:val="009F5194"/>
    <w:rsid w:val="009F5A37"/>
    <w:rsid w:val="009F5FD1"/>
    <w:rsid w:val="009F7806"/>
    <w:rsid w:val="009F7ABA"/>
    <w:rsid w:val="00A0060C"/>
    <w:rsid w:val="00A0146A"/>
    <w:rsid w:val="00A01C40"/>
    <w:rsid w:val="00A0411B"/>
    <w:rsid w:val="00A062EC"/>
    <w:rsid w:val="00A10244"/>
    <w:rsid w:val="00A1052F"/>
    <w:rsid w:val="00A10E6E"/>
    <w:rsid w:val="00A1328C"/>
    <w:rsid w:val="00A14638"/>
    <w:rsid w:val="00A1585F"/>
    <w:rsid w:val="00A175EE"/>
    <w:rsid w:val="00A2465E"/>
    <w:rsid w:val="00A249D7"/>
    <w:rsid w:val="00A253FF"/>
    <w:rsid w:val="00A254F2"/>
    <w:rsid w:val="00A257C2"/>
    <w:rsid w:val="00A27995"/>
    <w:rsid w:val="00A314A2"/>
    <w:rsid w:val="00A339A7"/>
    <w:rsid w:val="00A33C31"/>
    <w:rsid w:val="00A34A62"/>
    <w:rsid w:val="00A3506C"/>
    <w:rsid w:val="00A377D0"/>
    <w:rsid w:val="00A42263"/>
    <w:rsid w:val="00A43C80"/>
    <w:rsid w:val="00A44506"/>
    <w:rsid w:val="00A446C4"/>
    <w:rsid w:val="00A44DF5"/>
    <w:rsid w:val="00A45565"/>
    <w:rsid w:val="00A45979"/>
    <w:rsid w:val="00A4634A"/>
    <w:rsid w:val="00A501E4"/>
    <w:rsid w:val="00A51566"/>
    <w:rsid w:val="00A519D2"/>
    <w:rsid w:val="00A51AFF"/>
    <w:rsid w:val="00A52E5C"/>
    <w:rsid w:val="00A5461C"/>
    <w:rsid w:val="00A55EB1"/>
    <w:rsid w:val="00A57D0E"/>
    <w:rsid w:val="00A62817"/>
    <w:rsid w:val="00A64AB4"/>
    <w:rsid w:val="00A64F89"/>
    <w:rsid w:val="00A678F1"/>
    <w:rsid w:val="00A71BC0"/>
    <w:rsid w:val="00A72FF9"/>
    <w:rsid w:val="00A74156"/>
    <w:rsid w:val="00A742E4"/>
    <w:rsid w:val="00A74CC4"/>
    <w:rsid w:val="00A754B4"/>
    <w:rsid w:val="00A76B61"/>
    <w:rsid w:val="00A77BBF"/>
    <w:rsid w:val="00A77E47"/>
    <w:rsid w:val="00A806C6"/>
    <w:rsid w:val="00A80FF0"/>
    <w:rsid w:val="00A81946"/>
    <w:rsid w:val="00A81ADD"/>
    <w:rsid w:val="00A8396B"/>
    <w:rsid w:val="00A84189"/>
    <w:rsid w:val="00A845EA"/>
    <w:rsid w:val="00A84BC7"/>
    <w:rsid w:val="00A85E88"/>
    <w:rsid w:val="00A86550"/>
    <w:rsid w:val="00A86FD0"/>
    <w:rsid w:val="00A919C8"/>
    <w:rsid w:val="00A91B26"/>
    <w:rsid w:val="00A92A94"/>
    <w:rsid w:val="00A93645"/>
    <w:rsid w:val="00A96716"/>
    <w:rsid w:val="00AA0E71"/>
    <w:rsid w:val="00AA536B"/>
    <w:rsid w:val="00AA5CEC"/>
    <w:rsid w:val="00AB0221"/>
    <w:rsid w:val="00AB038C"/>
    <w:rsid w:val="00AB16D2"/>
    <w:rsid w:val="00AB36E5"/>
    <w:rsid w:val="00AB3868"/>
    <w:rsid w:val="00AB4769"/>
    <w:rsid w:val="00AB7161"/>
    <w:rsid w:val="00AC104D"/>
    <w:rsid w:val="00AC170B"/>
    <w:rsid w:val="00AC29F8"/>
    <w:rsid w:val="00AC2AC5"/>
    <w:rsid w:val="00AC57E4"/>
    <w:rsid w:val="00AC598C"/>
    <w:rsid w:val="00AC6792"/>
    <w:rsid w:val="00AD521E"/>
    <w:rsid w:val="00AD590E"/>
    <w:rsid w:val="00AD753C"/>
    <w:rsid w:val="00AE0D42"/>
    <w:rsid w:val="00AE155B"/>
    <w:rsid w:val="00AE3987"/>
    <w:rsid w:val="00AE5249"/>
    <w:rsid w:val="00AE6A39"/>
    <w:rsid w:val="00AE6A9E"/>
    <w:rsid w:val="00AF09F3"/>
    <w:rsid w:val="00AF0B3B"/>
    <w:rsid w:val="00AF2533"/>
    <w:rsid w:val="00AF3CD1"/>
    <w:rsid w:val="00AF5997"/>
    <w:rsid w:val="00AF70FF"/>
    <w:rsid w:val="00AF7480"/>
    <w:rsid w:val="00B01D83"/>
    <w:rsid w:val="00B020CE"/>
    <w:rsid w:val="00B02D5D"/>
    <w:rsid w:val="00B032BD"/>
    <w:rsid w:val="00B04359"/>
    <w:rsid w:val="00B053FC"/>
    <w:rsid w:val="00B0697E"/>
    <w:rsid w:val="00B075B4"/>
    <w:rsid w:val="00B07C6F"/>
    <w:rsid w:val="00B139E4"/>
    <w:rsid w:val="00B13E9B"/>
    <w:rsid w:val="00B15295"/>
    <w:rsid w:val="00B16750"/>
    <w:rsid w:val="00B17679"/>
    <w:rsid w:val="00B210E6"/>
    <w:rsid w:val="00B22FA2"/>
    <w:rsid w:val="00B25EB5"/>
    <w:rsid w:val="00B35119"/>
    <w:rsid w:val="00B3607D"/>
    <w:rsid w:val="00B36A32"/>
    <w:rsid w:val="00B377E4"/>
    <w:rsid w:val="00B37FDF"/>
    <w:rsid w:val="00B40330"/>
    <w:rsid w:val="00B40B0B"/>
    <w:rsid w:val="00B418D1"/>
    <w:rsid w:val="00B42B12"/>
    <w:rsid w:val="00B445FD"/>
    <w:rsid w:val="00B47F4B"/>
    <w:rsid w:val="00B52747"/>
    <w:rsid w:val="00B53239"/>
    <w:rsid w:val="00B54437"/>
    <w:rsid w:val="00B556BB"/>
    <w:rsid w:val="00B60303"/>
    <w:rsid w:val="00B60478"/>
    <w:rsid w:val="00B61CA4"/>
    <w:rsid w:val="00B63D5B"/>
    <w:rsid w:val="00B63E4B"/>
    <w:rsid w:val="00B64657"/>
    <w:rsid w:val="00B647F4"/>
    <w:rsid w:val="00B6558B"/>
    <w:rsid w:val="00B65A94"/>
    <w:rsid w:val="00B6792F"/>
    <w:rsid w:val="00B706CE"/>
    <w:rsid w:val="00B71FF5"/>
    <w:rsid w:val="00B72EA6"/>
    <w:rsid w:val="00B825BB"/>
    <w:rsid w:val="00B828B2"/>
    <w:rsid w:val="00B85185"/>
    <w:rsid w:val="00B8522D"/>
    <w:rsid w:val="00B8609C"/>
    <w:rsid w:val="00B86ABB"/>
    <w:rsid w:val="00B912FB"/>
    <w:rsid w:val="00B9287A"/>
    <w:rsid w:val="00B9769A"/>
    <w:rsid w:val="00BA0537"/>
    <w:rsid w:val="00BA06FE"/>
    <w:rsid w:val="00BA36F6"/>
    <w:rsid w:val="00BA38C3"/>
    <w:rsid w:val="00BA3AED"/>
    <w:rsid w:val="00BA55BA"/>
    <w:rsid w:val="00BA7789"/>
    <w:rsid w:val="00BA7BAD"/>
    <w:rsid w:val="00BB0760"/>
    <w:rsid w:val="00BB217C"/>
    <w:rsid w:val="00BB2FC0"/>
    <w:rsid w:val="00BB318A"/>
    <w:rsid w:val="00BB3BF0"/>
    <w:rsid w:val="00BB77CE"/>
    <w:rsid w:val="00BC00C9"/>
    <w:rsid w:val="00BC0518"/>
    <w:rsid w:val="00BC1AF6"/>
    <w:rsid w:val="00BC2CC6"/>
    <w:rsid w:val="00BC476C"/>
    <w:rsid w:val="00BC4D20"/>
    <w:rsid w:val="00BC4FA0"/>
    <w:rsid w:val="00BC56FC"/>
    <w:rsid w:val="00BC5948"/>
    <w:rsid w:val="00BD1BAF"/>
    <w:rsid w:val="00BD45C7"/>
    <w:rsid w:val="00BD5C6B"/>
    <w:rsid w:val="00BD631F"/>
    <w:rsid w:val="00BD7476"/>
    <w:rsid w:val="00BE081B"/>
    <w:rsid w:val="00BE261C"/>
    <w:rsid w:val="00BE2A72"/>
    <w:rsid w:val="00BE417E"/>
    <w:rsid w:val="00BE57A7"/>
    <w:rsid w:val="00BE5CAD"/>
    <w:rsid w:val="00BF16BB"/>
    <w:rsid w:val="00BF1FC6"/>
    <w:rsid w:val="00BF474A"/>
    <w:rsid w:val="00BF7727"/>
    <w:rsid w:val="00C01983"/>
    <w:rsid w:val="00C01B79"/>
    <w:rsid w:val="00C029F4"/>
    <w:rsid w:val="00C0366A"/>
    <w:rsid w:val="00C05B31"/>
    <w:rsid w:val="00C06315"/>
    <w:rsid w:val="00C0658B"/>
    <w:rsid w:val="00C0682D"/>
    <w:rsid w:val="00C07BB9"/>
    <w:rsid w:val="00C1045E"/>
    <w:rsid w:val="00C10D2F"/>
    <w:rsid w:val="00C10F25"/>
    <w:rsid w:val="00C11CAF"/>
    <w:rsid w:val="00C11EFF"/>
    <w:rsid w:val="00C122E8"/>
    <w:rsid w:val="00C13423"/>
    <w:rsid w:val="00C137CB"/>
    <w:rsid w:val="00C14169"/>
    <w:rsid w:val="00C14B8B"/>
    <w:rsid w:val="00C177D6"/>
    <w:rsid w:val="00C17AAF"/>
    <w:rsid w:val="00C20671"/>
    <w:rsid w:val="00C209D1"/>
    <w:rsid w:val="00C23812"/>
    <w:rsid w:val="00C24F2D"/>
    <w:rsid w:val="00C2668E"/>
    <w:rsid w:val="00C26D36"/>
    <w:rsid w:val="00C30083"/>
    <w:rsid w:val="00C30FFA"/>
    <w:rsid w:val="00C32A49"/>
    <w:rsid w:val="00C33E25"/>
    <w:rsid w:val="00C34459"/>
    <w:rsid w:val="00C368A5"/>
    <w:rsid w:val="00C42612"/>
    <w:rsid w:val="00C429B4"/>
    <w:rsid w:val="00C42BCE"/>
    <w:rsid w:val="00C43E9E"/>
    <w:rsid w:val="00C442D4"/>
    <w:rsid w:val="00C47FB1"/>
    <w:rsid w:val="00C52552"/>
    <w:rsid w:val="00C5436E"/>
    <w:rsid w:val="00C54E89"/>
    <w:rsid w:val="00C57276"/>
    <w:rsid w:val="00C63EEF"/>
    <w:rsid w:val="00C65930"/>
    <w:rsid w:val="00C65EFC"/>
    <w:rsid w:val="00C7084A"/>
    <w:rsid w:val="00C7124F"/>
    <w:rsid w:val="00C73714"/>
    <w:rsid w:val="00C75C59"/>
    <w:rsid w:val="00C76052"/>
    <w:rsid w:val="00C76942"/>
    <w:rsid w:val="00C76A6B"/>
    <w:rsid w:val="00C76F84"/>
    <w:rsid w:val="00C80E6C"/>
    <w:rsid w:val="00C81E28"/>
    <w:rsid w:val="00C8215B"/>
    <w:rsid w:val="00C83E87"/>
    <w:rsid w:val="00C842A8"/>
    <w:rsid w:val="00C85AF0"/>
    <w:rsid w:val="00C86D05"/>
    <w:rsid w:val="00C8721A"/>
    <w:rsid w:val="00C8725C"/>
    <w:rsid w:val="00C902C4"/>
    <w:rsid w:val="00C90DD3"/>
    <w:rsid w:val="00C92895"/>
    <w:rsid w:val="00C94EAF"/>
    <w:rsid w:val="00C960AA"/>
    <w:rsid w:val="00C96B8A"/>
    <w:rsid w:val="00C97954"/>
    <w:rsid w:val="00CA082D"/>
    <w:rsid w:val="00CA0E51"/>
    <w:rsid w:val="00CA3251"/>
    <w:rsid w:val="00CA5917"/>
    <w:rsid w:val="00CA685E"/>
    <w:rsid w:val="00CB0C2E"/>
    <w:rsid w:val="00CB116C"/>
    <w:rsid w:val="00CB23CD"/>
    <w:rsid w:val="00CB2945"/>
    <w:rsid w:val="00CB4714"/>
    <w:rsid w:val="00CB73BB"/>
    <w:rsid w:val="00CC0E7D"/>
    <w:rsid w:val="00CC12CB"/>
    <w:rsid w:val="00CC2D46"/>
    <w:rsid w:val="00CC2E96"/>
    <w:rsid w:val="00CC47E3"/>
    <w:rsid w:val="00CC628C"/>
    <w:rsid w:val="00CC681C"/>
    <w:rsid w:val="00CC71E9"/>
    <w:rsid w:val="00CD151D"/>
    <w:rsid w:val="00CD3173"/>
    <w:rsid w:val="00CD3B4C"/>
    <w:rsid w:val="00CD53BD"/>
    <w:rsid w:val="00CD54D1"/>
    <w:rsid w:val="00CD570A"/>
    <w:rsid w:val="00CD7DDD"/>
    <w:rsid w:val="00CE0294"/>
    <w:rsid w:val="00CE3C3A"/>
    <w:rsid w:val="00CE7D2E"/>
    <w:rsid w:val="00CF12BA"/>
    <w:rsid w:val="00CF28CC"/>
    <w:rsid w:val="00CF3DCD"/>
    <w:rsid w:val="00D02D3B"/>
    <w:rsid w:val="00D03DFB"/>
    <w:rsid w:val="00D0400A"/>
    <w:rsid w:val="00D05143"/>
    <w:rsid w:val="00D05636"/>
    <w:rsid w:val="00D06A1C"/>
    <w:rsid w:val="00D1281A"/>
    <w:rsid w:val="00D1406C"/>
    <w:rsid w:val="00D143EA"/>
    <w:rsid w:val="00D150A9"/>
    <w:rsid w:val="00D1575A"/>
    <w:rsid w:val="00D160FB"/>
    <w:rsid w:val="00D16E18"/>
    <w:rsid w:val="00D16FA1"/>
    <w:rsid w:val="00D17EA1"/>
    <w:rsid w:val="00D215B6"/>
    <w:rsid w:val="00D23356"/>
    <w:rsid w:val="00D24020"/>
    <w:rsid w:val="00D24808"/>
    <w:rsid w:val="00D27C9C"/>
    <w:rsid w:val="00D30CE1"/>
    <w:rsid w:val="00D30D31"/>
    <w:rsid w:val="00D34405"/>
    <w:rsid w:val="00D34D5F"/>
    <w:rsid w:val="00D34D9B"/>
    <w:rsid w:val="00D35E9B"/>
    <w:rsid w:val="00D4007E"/>
    <w:rsid w:val="00D41282"/>
    <w:rsid w:val="00D41762"/>
    <w:rsid w:val="00D467D7"/>
    <w:rsid w:val="00D468FB"/>
    <w:rsid w:val="00D47619"/>
    <w:rsid w:val="00D5224B"/>
    <w:rsid w:val="00D5325E"/>
    <w:rsid w:val="00D53C02"/>
    <w:rsid w:val="00D54879"/>
    <w:rsid w:val="00D5529B"/>
    <w:rsid w:val="00D55698"/>
    <w:rsid w:val="00D578AE"/>
    <w:rsid w:val="00D62CF2"/>
    <w:rsid w:val="00D63DC7"/>
    <w:rsid w:val="00D66114"/>
    <w:rsid w:val="00D6708D"/>
    <w:rsid w:val="00D740E1"/>
    <w:rsid w:val="00D745F2"/>
    <w:rsid w:val="00D74832"/>
    <w:rsid w:val="00D74B2C"/>
    <w:rsid w:val="00D758A1"/>
    <w:rsid w:val="00D75C77"/>
    <w:rsid w:val="00D76264"/>
    <w:rsid w:val="00D76666"/>
    <w:rsid w:val="00D76B97"/>
    <w:rsid w:val="00D77D97"/>
    <w:rsid w:val="00D8098C"/>
    <w:rsid w:val="00D823E0"/>
    <w:rsid w:val="00D84634"/>
    <w:rsid w:val="00D87356"/>
    <w:rsid w:val="00D90FE2"/>
    <w:rsid w:val="00D92F37"/>
    <w:rsid w:val="00D9350F"/>
    <w:rsid w:val="00D939B9"/>
    <w:rsid w:val="00D94411"/>
    <w:rsid w:val="00D954A0"/>
    <w:rsid w:val="00D958A8"/>
    <w:rsid w:val="00D97A3F"/>
    <w:rsid w:val="00DA072D"/>
    <w:rsid w:val="00DA0B5A"/>
    <w:rsid w:val="00DA25EA"/>
    <w:rsid w:val="00DA4F07"/>
    <w:rsid w:val="00DA53D2"/>
    <w:rsid w:val="00DA61CE"/>
    <w:rsid w:val="00DA7170"/>
    <w:rsid w:val="00DB1956"/>
    <w:rsid w:val="00DB19E3"/>
    <w:rsid w:val="00DB1A5B"/>
    <w:rsid w:val="00DB23C5"/>
    <w:rsid w:val="00DB30C5"/>
    <w:rsid w:val="00DB3761"/>
    <w:rsid w:val="00DB383D"/>
    <w:rsid w:val="00DB52A8"/>
    <w:rsid w:val="00DB6161"/>
    <w:rsid w:val="00DB6594"/>
    <w:rsid w:val="00DC03C0"/>
    <w:rsid w:val="00DC530E"/>
    <w:rsid w:val="00DC744E"/>
    <w:rsid w:val="00DD2DCA"/>
    <w:rsid w:val="00DD3D90"/>
    <w:rsid w:val="00DD44E6"/>
    <w:rsid w:val="00DD6174"/>
    <w:rsid w:val="00DD73F8"/>
    <w:rsid w:val="00DE1F74"/>
    <w:rsid w:val="00DE2DF6"/>
    <w:rsid w:val="00DE4F95"/>
    <w:rsid w:val="00DE56BB"/>
    <w:rsid w:val="00DE6BEC"/>
    <w:rsid w:val="00DE70F3"/>
    <w:rsid w:val="00DE7E89"/>
    <w:rsid w:val="00DF038C"/>
    <w:rsid w:val="00DF1A4E"/>
    <w:rsid w:val="00DF1BF8"/>
    <w:rsid w:val="00DF4C40"/>
    <w:rsid w:val="00DF4CEF"/>
    <w:rsid w:val="00DF543D"/>
    <w:rsid w:val="00DF55AF"/>
    <w:rsid w:val="00DF7C61"/>
    <w:rsid w:val="00E00015"/>
    <w:rsid w:val="00E00315"/>
    <w:rsid w:val="00E01116"/>
    <w:rsid w:val="00E012B0"/>
    <w:rsid w:val="00E01F74"/>
    <w:rsid w:val="00E04234"/>
    <w:rsid w:val="00E05D42"/>
    <w:rsid w:val="00E0774B"/>
    <w:rsid w:val="00E114EE"/>
    <w:rsid w:val="00E124FD"/>
    <w:rsid w:val="00E21CEE"/>
    <w:rsid w:val="00E2626C"/>
    <w:rsid w:val="00E2666B"/>
    <w:rsid w:val="00E26BFE"/>
    <w:rsid w:val="00E30EC0"/>
    <w:rsid w:val="00E316C9"/>
    <w:rsid w:val="00E35C18"/>
    <w:rsid w:val="00E413C2"/>
    <w:rsid w:val="00E470A2"/>
    <w:rsid w:val="00E50FE9"/>
    <w:rsid w:val="00E5110A"/>
    <w:rsid w:val="00E53F62"/>
    <w:rsid w:val="00E54348"/>
    <w:rsid w:val="00E60AB7"/>
    <w:rsid w:val="00E61190"/>
    <w:rsid w:val="00E62A5E"/>
    <w:rsid w:val="00E62C5A"/>
    <w:rsid w:val="00E63F3D"/>
    <w:rsid w:val="00E6444C"/>
    <w:rsid w:val="00E705AA"/>
    <w:rsid w:val="00E71B23"/>
    <w:rsid w:val="00E72FC2"/>
    <w:rsid w:val="00E744B6"/>
    <w:rsid w:val="00E77FF6"/>
    <w:rsid w:val="00E8285C"/>
    <w:rsid w:val="00E83F8A"/>
    <w:rsid w:val="00E87D39"/>
    <w:rsid w:val="00E90879"/>
    <w:rsid w:val="00E92C84"/>
    <w:rsid w:val="00E935F8"/>
    <w:rsid w:val="00E939A6"/>
    <w:rsid w:val="00E979FC"/>
    <w:rsid w:val="00EA0295"/>
    <w:rsid w:val="00EA0A5D"/>
    <w:rsid w:val="00EA1A3E"/>
    <w:rsid w:val="00EA2314"/>
    <w:rsid w:val="00EA24DB"/>
    <w:rsid w:val="00EA452C"/>
    <w:rsid w:val="00EA4748"/>
    <w:rsid w:val="00EA6F04"/>
    <w:rsid w:val="00EB0127"/>
    <w:rsid w:val="00EB0AD0"/>
    <w:rsid w:val="00EB0BC5"/>
    <w:rsid w:val="00EB197A"/>
    <w:rsid w:val="00EB20B6"/>
    <w:rsid w:val="00EB22E2"/>
    <w:rsid w:val="00EB2C19"/>
    <w:rsid w:val="00EB4033"/>
    <w:rsid w:val="00EC0741"/>
    <w:rsid w:val="00EC0D94"/>
    <w:rsid w:val="00EC0F13"/>
    <w:rsid w:val="00EC2BEA"/>
    <w:rsid w:val="00ED2811"/>
    <w:rsid w:val="00ED2D61"/>
    <w:rsid w:val="00ED3E68"/>
    <w:rsid w:val="00ED5C76"/>
    <w:rsid w:val="00EE09F2"/>
    <w:rsid w:val="00EE0DDE"/>
    <w:rsid w:val="00EE3D92"/>
    <w:rsid w:val="00EE406B"/>
    <w:rsid w:val="00EE491F"/>
    <w:rsid w:val="00EE56B6"/>
    <w:rsid w:val="00EE793C"/>
    <w:rsid w:val="00EF26D5"/>
    <w:rsid w:val="00EF2701"/>
    <w:rsid w:val="00EF2C00"/>
    <w:rsid w:val="00EF3DBB"/>
    <w:rsid w:val="00EF3E85"/>
    <w:rsid w:val="00EF4621"/>
    <w:rsid w:val="00EF4EAD"/>
    <w:rsid w:val="00F010F5"/>
    <w:rsid w:val="00F02F8D"/>
    <w:rsid w:val="00F032E6"/>
    <w:rsid w:val="00F038C4"/>
    <w:rsid w:val="00F07503"/>
    <w:rsid w:val="00F077D0"/>
    <w:rsid w:val="00F07C8F"/>
    <w:rsid w:val="00F108A3"/>
    <w:rsid w:val="00F10A5A"/>
    <w:rsid w:val="00F11618"/>
    <w:rsid w:val="00F12215"/>
    <w:rsid w:val="00F12686"/>
    <w:rsid w:val="00F13078"/>
    <w:rsid w:val="00F148CE"/>
    <w:rsid w:val="00F15456"/>
    <w:rsid w:val="00F164BA"/>
    <w:rsid w:val="00F16B4C"/>
    <w:rsid w:val="00F1704E"/>
    <w:rsid w:val="00F21CEB"/>
    <w:rsid w:val="00F25B1A"/>
    <w:rsid w:val="00F3234E"/>
    <w:rsid w:val="00F3290C"/>
    <w:rsid w:val="00F33B39"/>
    <w:rsid w:val="00F34CF9"/>
    <w:rsid w:val="00F3589D"/>
    <w:rsid w:val="00F3619C"/>
    <w:rsid w:val="00F41906"/>
    <w:rsid w:val="00F41C4A"/>
    <w:rsid w:val="00F42B87"/>
    <w:rsid w:val="00F42F46"/>
    <w:rsid w:val="00F45F4D"/>
    <w:rsid w:val="00F5022C"/>
    <w:rsid w:val="00F51C1A"/>
    <w:rsid w:val="00F52947"/>
    <w:rsid w:val="00F541DB"/>
    <w:rsid w:val="00F54A6F"/>
    <w:rsid w:val="00F55438"/>
    <w:rsid w:val="00F56458"/>
    <w:rsid w:val="00F579CF"/>
    <w:rsid w:val="00F60A37"/>
    <w:rsid w:val="00F616FE"/>
    <w:rsid w:val="00F619B3"/>
    <w:rsid w:val="00F6458B"/>
    <w:rsid w:val="00F64879"/>
    <w:rsid w:val="00F656AB"/>
    <w:rsid w:val="00F669E7"/>
    <w:rsid w:val="00F67EDD"/>
    <w:rsid w:val="00F70188"/>
    <w:rsid w:val="00F77289"/>
    <w:rsid w:val="00F8146C"/>
    <w:rsid w:val="00F81CF7"/>
    <w:rsid w:val="00F82818"/>
    <w:rsid w:val="00F84E04"/>
    <w:rsid w:val="00F862A5"/>
    <w:rsid w:val="00F87C77"/>
    <w:rsid w:val="00F94B29"/>
    <w:rsid w:val="00F94DFD"/>
    <w:rsid w:val="00F95051"/>
    <w:rsid w:val="00F95E5A"/>
    <w:rsid w:val="00F97DDC"/>
    <w:rsid w:val="00FA06D4"/>
    <w:rsid w:val="00FA0D1C"/>
    <w:rsid w:val="00FA1563"/>
    <w:rsid w:val="00FA4C7D"/>
    <w:rsid w:val="00FA5359"/>
    <w:rsid w:val="00FA6E6C"/>
    <w:rsid w:val="00FA7656"/>
    <w:rsid w:val="00FA7BC4"/>
    <w:rsid w:val="00FB4269"/>
    <w:rsid w:val="00FB504F"/>
    <w:rsid w:val="00FB5079"/>
    <w:rsid w:val="00FB585D"/>
    <w:rsid w:val="00FB5B00"/>
    <w:rsid w:val="00FB5B8F"/>
    <w:rsid w:val="00FB60BE"/>
    <w:rsid w:val="00FB62CF"/>
    <w:rsid w:val="00FB7B1C"/>
    <w:rsid w:val="00FC4F85"/>
    <w:rsid w:val="00FC574D"/>
    <w:rsid w:val="00FC660F"/>
    <w:rsid w:val="00FC6FB2"/>
    <w:rsid w:val="00FC7AD5"/>
    <w:rsid w:val="00FD0E6D"/>
    <w:rsid w:val="00FD1190"/>
    <w:rsid w:val="00FD2370"/>
    <w:rsid w:val="00FD4AE9"/>
    <w:rsid w:val="00FD5253"/>
    <w:rsid w:val="00FD5CF2"/>
    <w:rsid w:val="00FD6055"/>
    <w:rsid w:val="00FD77B5"/>
    <w:rsid w:val="00FE17C3"/>
    <w:rsid w:val="00FE4C0B"/>
    <w:rsid w:val="00FE640F"/>
    <w:rsid w:val="00FE695F"/>
    <w:rsid w:val="00FF0233"/>
    <w:rsid w:val="00FF1A03"/>
    <w:rsid w:val="00FF26F4"/>
    <w:rsid w:val="00FF2EEC"/>
    <w:rsid w:val="00FF3EE7"/>
    <w:rsid w:val="00FF4411"/>
    <w:rsid w:val="00FF4640"/>
    <w:rsid w:val="00FF4AA1"/>
    <w:rsid w:val="00FF5788"/>
    <w:rsid w:val="00FF7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7652E"/>
  <w14:defaultImageDpi w14:val="300"/>
  <w15:docId w15:val="{DC0193CE-D282-43D3-B8CB-FF9EF479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F40"/>
  </w:style>
  <w:style w:type="paragraph" w:styleId="Heading1">
    <w:name w:val="heading 1"/>
    <w:basedOn w:val="Normal"/>
    <w:next w:val="Normal"/>
    <w:link w:val="Heading1Char"/>
    <w:uiPriority w:val="9"/>
    <w:qFormat/>
    <w:rsid w:val="00BB31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77D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182B8E"/>
    <w:pPr>
      <w:keepNext/>
      <w:spacing w:before="200"/>
      <w:outlineLvl w:val="2"/>
    </w:pPr>
    <w:rPr>
      <w:rFonts w:ascii="Cambria" w:eastAsiaTheme="minorHAnsi"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A6392"/>
    <w:pPr>
      <w:ind w:left="720"/>
      <w:contextualSpacing/>
    </w:pPr>
  </w:style>
  <w:style w:type="character" w:customStyle="1" w:styleId="apple-converted-space">
    <w:name w:val="apple-converted-space"/>
    <w:basedOn w:val="DefaultParagraphFont"/>
    <w:rsid w:val="00654438"/>
  </w:style>
  <w:style w:type="character" w:styleId="Hyperlink">
    <w:name w:val="Hyperlink"/>
    <w:basedOn w:val="DefaultParagraphFont"/>
    <w:uiPriority w:val="99"/>
    <w:unhideWhenUsed/>
    <w:rsid w:val="00654438"/>
    <w:rPr>
      <w:color w:val="0000FF"/>
      <w:u w:val="single"/>
    </w:rPr>
  </w:style>
  <w:style w:type="paragraph" w:styleId="NormalWeb">
    <w:name w:val="Normal (Web)"/>
    <w:basedOn w:val="Normal"/>
    <w:uiPriority w:val="99"/>
    <w:unhideWhenUsed/>
    <w:rsid w:val="00654438"/>
    <w:pPr>
      <w:spacing w:before="100" w:beforeAutospacing="1" w:after="100" w:afterAutospacing="1"/>
    </w:pPr>
    <w:rPr>
      <w:rFonts w:ascii="Times" w:hAnsi="Times" w:cs="Times New Roman"/>
      <w:sz w:val="20"/>
      <w:szCs w:val="20"/>
      <w:lang w:val="en-GB"/>
    </w:rPr>
  </w:style>
  <w:style w:type="character" w:styleId="Emphasis">
    <w:name w:val="Emphasis"/>
    <w:basedOn w:val="DefaultParagraphFont"/>
    <w:uiPriority w:val="20"/>
    <w:qFormat/>
    <w:rsid w:val="00212759"/>
    <w:rPr>
      <w:i/>
      <w:iCs/>
    </w:rPr>
  </w:style>
  <w:style w:type="paragraph" w:styleId="Header">
    <w:name w:val="header"/>
    <w:basedOn w:val="Normal"/>
    <w:link w:val="HeaderChar"/>
    <w:uiPriority w:val="99"/>
    <w:unhideWhenUsed/>
    <w:rsid w:val="00F94B29"/>
    <w:pPr>
      <w:tabs>
        <w:tab w:val="center" w:pos="4680"/>
        <w:tab w:val="right" w:pos="9360"/>
      </w:tabs>
    </w:pPr>
  </w:style>
  <w:style w:type="character" w:customStyle="1" w:styleId="HeaderChar">
    <w:name w:val="Header Char"/>
    <w:basedOn w:val="DefaultParagraphFont"/>
    <w:link w:val="Header"/>
    <w:uiPriority w:val="99"/>
    <w:rsid w:val="00F94B29"/>
  </w:style>
  <w:style w:type="paragraph" w:styleId="Footer">
    <w:name w:val="footer"/>
    <w:basedOn w:val="Normal"/>
    <w:link w:val="FooterChar"/>
    <w:uiPriority w:val="99"/>
    <w:unhideWhenUsed/>
    <w:rsid w:val="00F94B29"/>
    <w:pPr>
      <w:tabs>
        <w:tab w:val="center" w:pos="4680"/>
        <w:tab w:val="right" w:pos="9360"/>
      </w:tabs>
    </w:pPr>
  </w:style>
  <w:style w:type="character" w:customStyle="1" w:styleId="FooterChar">
    <w:name w:val="Footer Char"/>
    <w:basedOn w:val="DefaultParagraphFont"/>
    <w:link w:val="Footer"/>
    <w:uiPriority w:val="99"/>
    <w:rsid w:val="00F94B29"/>
  </w:style>
  <w:style w:type="character" w:styleId="PageNumber">
    <w:name w:val="page number"/>
    <w:basedOn w:val="DefaultParagraphFont"/>
    <w:semiHidden/>
    <w:rsid w:val="00F94B29"/>
  </w:style>
  <w:style w:type="paragraph" w:styleId="BalloonText">
    <w:name w:val="Balloon Text"/>
    <w:basedOn w:val="Normal"/>
    <w:link w:val="BalloonTextChar"/>
    <w:uiPriority w:val="99"/>
    <w:semiHidden/>
    <w:unhideWhenUsed/>
    <w:rsid w:val="00F94B29"/>
    <w:rPr>
      <w:rFonts w:ascii="Tahoma" w:hAnsi="Tahoma" w:cs="Tahoma"/>
      <w:sz w:val="16"/>
      <w:szCs w:val="16"/>
    </w:rPr>
  </w:style>
  <w:style w:type="character" w:customStyle="1" w:styleId="BalloonTextChar">
    <w:name w:val="Balloon Text Char"/>
    <w:basedOn w:val="DefaultParagraphFont"/>
    <w:link w:val="BalloonText"/>
    <w:uiPriority w:val="99"/>
    <w:semiHidden/>
    <w:rsid w:val="00F94B29"/>
    <w:rPr>
      <w:rFonts w:ascii="Tahoma" w:hAnsi="Tahoma" w:cs="Tahoma"/>
      <w:sz w:val="16"/>
      <w:szCs w:val="16"/>
    </w:rPr>
  </w:style>
  <w:style w:type="paragraph" w:styleId="FootnoteText">
    <w:name w:val="footnote text"/>
    <w:basedOn w:val="Normal"/>
    <w:link w:val="FootnoteTextChar"/>
    <w:uiPriority w:val="99"/>
    <w:semiHidden/>
    <w:unhideWhenUsed/>
    <w:rsid w:val="008F4F2E"/>
    <w:rPr>
      <w:sz w:val="20"/>
      <w:szCs w:val="20"/>
    </w:rPr>
  </w:style>
  <w:style w:type="character" w:customStyle="1" w:styleId="FootnoteTextChar">
    <w:name w:val="Footnote Text Char"/>
    <w:basedOn w:val="DefaultParagraphFont"/>
    <w:link w:val="FootnoteText"/>
    <w:uiPriority w:val="99"/>
    <w:semiHidden/>
    <w:rsid w:val="008F4F2E"/>
    <w:rPr>
      <w:sz w:val="20"/>
      <w:szCs w:val="20"/>
    </w:rPr>
  </w:style>
  <w:style w:type="character" w:styleId="FootnoteReference">
    <w:name w:val="footnote reference"/>
    <w:basedOn w:val="DefaultParagraphFont"/>
    <w:uiPriority w:val="99"/>
    <w:semiHidden/>
    <w:unhideWhenUsed/>
    <w:rsid w:val="008F4F2E"/>
    <w:rPr>
      <w:vertAlign w:val="superscript"/>
    </w:rPr>
  </w:style>
  <w:style w:type="paragraph" w:styleId="EndnoteText">
    <w:name w:val="endnote text"/>
    <w:basedOn w:val="Normal"/>
    <w:link w:val="EndnoteTextChar"/>
    <w:uiPriority w:val="99"/>
    <w:semiHidden/>
    <w:unhideWhenUsed/>
    <w:rsid w:val="003644D1"/>
    <w:rPr>
      <w:sz w:val="20"/>
      <w:szCs w:val="20"/>
    </w:rPr>
  </w:style>
  <w:style w:type="character" w:customStyle="1" w:styleId="EndnoteTextChar">
    <w:name w:val="Endnote Text Char"/>
    <w:basedOn w:val="DefaultParagraphFont"/>
    <w:link w:val="EndnoteText"/>
    <w:uiPriority w:val="99"/>
    <w:semiHidden/>
    <w:rsid w:val="003644D1"/>
    <w:rPr>
      <w:sz w:val="20"/>
      <w:szCs w:val="20"/>
    </w:rPr>
  </w:style>
  <w:style w:type="character" w:styleId="EndnoteReference">
    <w:name w:val="endnote reference"/>
    <w:basedOn w:val="DefaultParagraphFont"/>
    <w:uiPriority w:val="99"/>
    <w:semiHidden/>
    <w:unhideWhenUsed/>
    <w:rsid w:val="003644D1"/>
    <w:rPr>
      <w:vertAlign w:val="superscript"/>
    </w:rPr>
  </w:style>
  <w:style w:type="character" w:customStyle="1" w:styleId="Heading3Char">
    <w:name w:val="Heading 3 Char"/>
    <w:basedOn w:val="DefaultParagraphFont"/>
    <w:link w:val="Heading3"/>
    <w:uiPriority w:val="9"/>
    <w:semiHidden/>
    <w:rsid w:val="00182B8E"/>
    <w:rPr>
      <w:rFonts w:ascii="Cambria" w:eastAsiaTheme="minorHAnsi" w:hAnsi="Cambria" w:cs="Times New Roman"/>
      <w:b/>
      <w:bCs/>
      <w:color w:val="4F81BD"/>
    </w:rPr>
  </w:style>
  <w:style w:type="paragraph" w:styleId="PlainText">
    <w:name w:val="Plain Text"/>
    <w:basedOn w:val="Normal"/>
    <w:link w:val="PlainTextChar"/>
    <w:uiPriority w:val="99"/>
    <w:unhideWhenUsed/>
    <w:rsid w:val="00182B8E"/>
    <w:rPr>
      <w:rFonts w:ascii="Arial" w:eastAsia="Times New Roman" w:hAnsi="Arial" w:cs="Times New Roman"/>
      <w:sz w:val="22"/>
      <w:szCs w:val="21"/>
    </w:rPr>
  </w:style>
  <w:style w:type="character" w:customStyle="1" w:styleId="PlainTextChar">
    <w:name w:val="Plain Text Char"/>
    <w:basedOn w:val="DefaultParagraphFont"/>
    <w:link w:val="PlainText"/>
    <w:uiPriority w:val="99"/>
    <w:rsid w:val="00182B8E"/>
    <w:rPr>
      <w:rFonts w:ascii="Arial" w:eastAsia="Times New Roman" w:hAnsi="Arial" w:cs="Times New Roman"/>
      <w:sz w:val="22"/>
      <w:szCs w:val="21"/>
    </w:rPr>
  </w:style>
  <w:style w:type="paragraph" w:styleId="BodyText3">
    <w:name w:val="Body Text 3"/>
    <w:basedOn w:val="Normal"/>
    <w:link w:val="BodyText3Char"/>
    <w:rsid w:val="00182B8E"/>
    <w:pPr>
      <w:suppressAutoHyphens/>
      <w:jc w:val="both"/>
    </w:pPr>
    <w:rPr>
      <w:rFonts w:ascii="Arial" w:eastAsia="Times New Roman" w:hAnsi="Arial" w:cs="Arial"/>
      <w:spacing w:val="-3"/>
      <w:sz w:val="20"/>
      <w:lang w:val="en-GB"/>
    </w:rPr>
  </w:style>
  <w:style w:type="character" w:customStyle="1" w:styleId="BodyText3Char">
    <w:name w:val="Body Text 3 Char"/>
    <w:basedOn w:val="DefaultParagraphFont"/>
    <w:link w:val="BodyText3"/>
    <w:rsid w:val="00182B8E"/>
    <w:rPr>
      <w:rFonts w:ascii="Arial" w:eastAsia="Times New Roman" w:hAnsi="Arial" w:cs="Arial"/>
      <w:spacing w:val="-3"/>
      <w:sz w:val="20"/>
      <w:lang w:val="en-GB"/>
    </w:rPr>
  </w:style>
  <w:style w:type="character" w:styleId="Strong">
    <w:name w:val="Strong"/>
    <w:uiPriority w:val="22"/>
    <w:qFormat/>
    <w:rsid w:val="00182B8E"/>
    <w:rPr>
      <w:b/>
      <w:bCs/>
    </w:rPr>
  </w:style>
  <w:style w:type="paragraph" w:styleId="NoSpacing">
    <w:name w:val="No Spacing"/>
    <w:basedOn w:val="Normal"/>
    <w:uiPriority w:val="1"/>
    <w:qFormat/>
    <w:rsid w:val="00182B8E"/>
    <w:rPr>
      <w:rFonts w:ascii="Calibri" w:eastAsiaTheme="minorHAnsi" w:hAnsi="Calibri" w:cs="Calibri"/>
      <w:sz w:val="22"/>
      <w:szCs w:val="22"/>
    </w:rPr>
  </w:style>
  <w:style w:type="paragraph" w:styleId="Title">
    <w:name w:val="Title"/>
    <w:basedOn w:val="Normal"/>
    <w:link w:val="TitleChar"/>
    <w:qFormat/>
    <w:rsid w:val="00182B8E"/>
    <w:pPr>
      <w:autoSpaceDE w:val="0"/>
      <w:autoSpaceDN w:val="0"/>
      <w:adjustRightInd w:val="0"/>
      <w:jc w:val="center"/>
    </w:pPr>
    <w:rPr>
      <w:rFonts w:ascii="Arial" w:eastAsia="Times New Roman" w:hAnsi="Arial" w:cs="Arial"/>
      <w:b/>
      <w:bCs/>
      <w:szCs w:val="20"/>
    </w:rPr>
  </w:style>
  <w:style w:type="character" w:customStyle="1" w:styleId="TitleChar">
    <w:name w:val="Title Char"/>
    <w:basedOn w:val="DefaultParagraphFont"/>
    <w:link w:val="Title"/>
    <w:rsid w:val="00182B8E"/>
    <w:rPr>
      <w:rFonts w:ascii="Arial" w:eastAsia="Times New Roman" w:hAnsi="Arial" w:cs="Arial"/>
      <w:b/>
      <w:bCs/>
      <w:szCs w:val="20"/>
    </w:rPr>
  </w:style>
  <w:style w:type="paragraph" w:styleId="BodyText2">
    <w:name w:val="Body Text 2"/>
    <w:basedOn w:val="Normal"/>
    <w:link w:val="BodyText2Char"/>
    <w:uiPriority w:val="99"/>
    <w:unhideWhenUsed/>
    <w:rsid w:val="00182B8E"/>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rsid w:val="00182B8E"/>
    <w:rPr>
      <w:rFonts w:eastAsiaTheme="minorHAnsi"/>
      <w:sz w:val="22"/>
      <w:szCs w:val="22"/>
    </w:rPr>
  </w:style>
  <w:style w:type="paragraph" w:styleId="BodyTextIndent">
    <w:name w:val="Body Text Indent"/>
    <w:basedOn w:val="Normal"/>
    <w:link w:val="BodyTextIndentChar"/>
    <w:uiPriority w:val="99"/>
    <w:unhideWhenUsed/>
    <w:rsid w:val="00182B8E"/>
    <w:pPr>
      <w:spacing w:after="120" w:line="276" w:lineRule="auto"/>
      <w:ind w:left="360"/>
    </w:pPr>
    <w:rPr>
      <w:rFonts w:eastAsiaTheme="minorHAnsi"/>
      <w:sz w:val="22"/>
      <w:szCs w:val="22"/>
    </w:rPr>
  </w:style>
  <w:style w:type="character" w:customStyle="1" w:styleId="BodyTextIndentChar">
    <w:name w:val="Body Text Indent Char"/>
    <w:basedOn w:val="DefaultParagraphFont"/>
    <w:link w:val="BodyTextIndent"/>
    <w:uiPriority w:val="99"/>
    <w:rsid w:val="00182B8E"/>
    <w:rPr>
      <w:rFonts w:eastAsiaTheme="minorHAnsi"/>
      <w:sz w:val="22"/>
      <w:szCs w:val="22"/>
    </w:rPr>
  </w:style>
  <w:style w:type="paragraph" w:customStyle="1" w:styleId="CharChar1">
    <w:name w:val="Char Char1"/>
    <w:basedOn w:val="Normal"/>
    <w:rsid w:val="00182B8E"/>
    <w:pPr>
      <w:spacing w:after="160" w:line="240" w:lineRule="exact"/>
    </w:pPr>
    <w:rPr>
      <w:rFonts w:ascii="Verdana" w:eastAsia="Times New Roman" w:hAnsi="Verdana" w:cs="Verdana"/>
      <w:sz w:val="20"/>
      <w:szCs w:val="20"/>
    </w:rPr>
  </w:style>
  <w:style w:type="paragraph" w:customStyle="1" w:styleId="Body1">
    <w:name w:val="Body 1"/>
    <w:basedOn w:val="Normal"/>
    <w:rsid w:val="00182B8E"/>
    <w:rPr>
      <w:rFonts w:ascii="Times New Roman" w:eastAsiaTheme="minorHAnsi" w:hAnsi="Times New Roman" w:cs="Times New Roman"/>
      <w:color w:val="000000"/>
    </w:rPr>
  </w:style>
  <w:style w:type="paragraph" w:styleId="BodyText">
    <w:name w:val="Body Text"/>
    <w:basedOn w:val="Normal"/>
    <w:link w:val="BodyTextChar"/>
    <w:uiPriority w:val="99"/>
    <w:semiHidden/>
    <w:unhideWhenUsed/>
    <w:rsid w:val="00182B8E"/>
    <w:pPr>
      <w:spacing w:after="120" w:line="276" w:lineRule="auto"/>
    </w:pPr>
    <w:rPr>
      <w:rFonts w:eastAsiaTheme="minorHAnsi"/>
      <w:sz w:val="22"/>
      <w:szCs w:val="22"/>
    </w:rPr>
  </w:style>
  <w:style w:type="character" w:customStyle="1" w:styleId="BodyTextChar">
    <w:name w:val="Body Text Char"/>
    <w:basedOn w:val="DefaultParagraphFont"/>
    <w:link w:val="BodyText"/>
    <w:uiPriority w:val="99"/>
    <w:semiHidden/>
    <w:rsid w:val="00182B8E"/>
    <w:rPr>
      <w:rFonts w:eastAsiaTheme="minorHAnsi"/>
      <w:sz w:val="22"/>
      <w:szCs w:val="22"/>
    </w:rPr>
  </w:style>
  <w:style w:type="character" w:customStyle="1" w:styleId="apple-style-span">
    <w:name w:val="apple-style-span"/>
    <w:basedOn w:val="DefaultParagraphFont"/>
    <w:rsid w:val="00182B8E"/>
  </w:style>
  <w:style w:type="paragraph" w:customStyle="1" w:styleId="Default">
    <w:name w:val="Default"/>
    <w:rsid w:val="00182B8E"/>
    <w:pPr>
      <w:autoSpaceDE w:val="0"/>
      <w:autoSpaceDN w:val="0"/>
      <w:adjustRightInd w:val="0"/>
    </w:pPr>
    <w:rPr>
      <w:rFonts w:ascii="Arial" w:eastAsiaTheme="minorHAnsi" w:hAnsi="Arial" w:cs="Arial"/>
      <w:color w:val="000000"/>
    </w:rPr>
  </w:style>
  <w:style w:type="character" w:customStyle="1" w:styleId="Heading1Char">
    <w:name w:val="Heading 1 Char"/>
    <w:basedOn w:val="DefaultParagraphFont"/>
    <w:link w:val="Heading1"/>
    <w:uiPriority w:val="9"/>
    <w:rsid w:val="00BB318A"/>
    <w:rPr>
      <w:rFonts w:asciiTheme="majorHAnsi" w:eastAsiaTheme="majorEastAsia" w:hAnsiTheme="majorHAnsi" w:cstheme="majorBidi"/>
      <w:b/>
      <w:bCs/>
      <w:color w:val="365F91" w:themeColor="accent1" w:themeShade="BF"/>
      <w:sz w:val="28"/>
      <w:szCs w:val="28"/>
    </w:rPr>
  </w:style>
  <w:style w:type="character" w:customStyle="1" w:styleId="BodyText2Char1">
    <w:name w:val="Body Text 2 Char1"/>
    <w:basedOn w:val="DefaultParagraphFont"/>
    <w:uiPriority w:val="99"/>
    <w:rsid w:val="00BB318A"/>
    <w:rPr>
      <w:rFonts w:ascii="Tahoma" w:eastAsia="Calibri" w:hAnsi="Tahoma" w:cs="Tahoma"/>
      <w:sz w:val="24"/>
      <w:szCs w:val="24"/>
      <w:lang w:val="en-GB" w:eastAsia="en-US"/>
    </w:rPr>
  </w:style>
  <w:style w:type="character" w:styleId="FollowedHyperlink">
    <w:name w:val="FollowedHyperlink"/>
    <w:basedOn w:val="DefaultParagraphFont"/>
    <w:uiPriority w:val="99"/>
    <w:semiHidden/>
    <w:unhideWhenUsed/>
    <w:rsid w:val="00BB318A"/>
    <w:rPr>
      <w:color w:val="800080" w:themeColor="followedHyperlink"/>
      <w:u w:val="single"/>
    </w:rPr>
  </w:style>
  <w:style w:type="character" w:customStyle="1" w:styleId="xapple-converted-space">
    <w:name w:val="x_apple-converted-space"/>
    <w:basedOn w:val="DefaultParagraphFont"/>
    <w:rsid w:val="007C52DF"/>
  </w:style>
  <w:style w:type="character" w:customStyle="1" w:styleId="itemprop">
    <w:name w:val="itemprop"/>
    <w:basedOn w:val="DefaultParagraphFont"/>
    <w:rsid w:val="007C52DF"/>
  </w:style>
  <w:style w:type="paragraph" w:styleId="HTMLAddress">
    <w:name w:val="HTML Address"/>
    <w:basedOn w:val="Normal"/>
    <w:link w:val="HTMLAddressChar1"/>
    <w:uiPriority w:val="99"/>
    <w:semiHidden/>
    <w:unhideWhenUsed/>
    <w:rsid w:val="007C52DF"/>
    <w:rPr>
      <w:rFonts w:ascii="Times New Roman" w:eastAsiaTheme="minorHAnsi" w:hAnsi="Times New Roman" w:cs="Times New Roman"/>
    </w:rPr>
  </w:style>
  <w:style w:type="character" w:customStyle="1" w:styleId="HTMLAddressChar">
    <w:name w:val="HTML Address Char"/>
    <w:basedOn w:val="DefaultParagraphFont"/>
    <w:uiPriority w:val="99"/>
    <w:semiHidden/>
    <w:rsid w:val="007C52DF"/>
    <w:rPr>
      <w:i/>
      <w:iCs/>
    </w:rPr>
  </w:style>
  <w:style w:type="character" w:customStyle="1" w:styleId="HTMLAddressChar1">
    <w:name w:val="HTML Address Char1"/>
    <w:basedOn w:val="DefaultParagraphFont"/>
    <w:link w:val="HTMLAddress"/>
    <w:uiPriority w:val="99"/>
    <w:semiHidden/>
    <w:locked/>
    <w:rsid w:val="007C52DF"/>
    <w:rPr>
      <w:rFonts w:ascii="Times New Roman" w:eastAsiaTheme="minorHAnsi" w:hAnsi="Times New Roman" w:cs="Times New Roman"/>
    </w:rPr>
  </w:style>
  <w:style w:type="paragraph" w:customStyle="1" w:styleId="Body">
    <w:name w:val="Body"/>
    <w:rsid w:val="007C52DF"/>
    <w:pPr>
      <w:pBdr>
        <w:top w:val="nil"/>
        <w:left w:val="nil"/>
        <w:bottom w:val="nil"/>
        <w:right w:val="nil"/>
        <w:between w:val="nil"/>
        <w:bar w:val="nil"/>
      </w:pBdr>
    </w:pPr>
    <w:rPr>
      <w:rFonts w:ascii="Helvetica" w:eastAsia="Arial Unicode MS" w:hAnsi="Arial Unicode MS" w:cs="Arial Unicode MS"/>
      <w:color w:val="000000"/>
      <w:sz w:val="22"/>
      <w:szCs w:val="22"/>
      <w:bdr w:val="nil"/>
      <w:lang w:val="nl-NL"/>
    </w:rPr>
  </w:style>
  <w:style w:type="character" w:customStyle="1" w:styleId="Heading2Char">
    <w:name w:val="Heading 2 Char"/>
    <w:basedOn w:val="DefaultParagraphFont"/>
    <w:link w:val="Heading2"/>
    <w:uiPriority w:val="9"/>
    <w:semiHidden/>
    <w:rsid w:val="00077D24"/>
    <w:rPr>
      <w:rFonts w:asciiTheme="majorHAnsi" w:eastAsiaTheme="majorEastAsia" w:hAnsiTheme="majorHAnsi" w:cstheme="majorBidi"/>
      <w:b/>
      <w:bCs/>
      <w:color w:val="4F81BD" w:themeColor="accent1"/>
      <w:sz w:val="26"/>
      <w:szCs w:val="26"/>
    </w:rPr>
  </w:style>
  <w:style w:type="paragraph" w:customStyle="1" w:styleId="CharChar11">
    <w:name w:val="Char Char11"/>
    <w:basedOn w:val="Normal"/>
    <w:rsid w:val="00077D24"/>
    <w:pPr>
      <w:spacing w:after="160" w:line="240" w:lineRule="exact"/>
    </w:pPr>
    <w:rPr>
      <w:rFonts w:ascii="Verdana" w:eastAsia="Times New Roman" w:hAnsi="Verdana" w:cs="Verdana"/>
      <w:sz w:val="20"/>
      <w:szCs w:val="20"/>
    </w:rPr>
  </w:style>
  <w:style w:type="paragraph" w:customStyle="1" w:styleId="p1">
    <w:name w:val="p1"/>
    <w:basedOn w:val="Normal"/>
    <w:uiPriority w:val="99"/>
    <w:rsid w:val="00077D24"/>
    <w:pPr>
      <w:widowControl w:val="0"/>
      <w:tabs>
        <w:tab w:val="left" w:pos="204"/>
      </w:tabs>
      <w:autoSpaceDE w:val="0"/>
      <w:autoSpaceDN w:val="0"/>
      <w:adjustRightInd w:val="0"/>
      <w:jc w:val="both"/>
    </w:pPr>
    <w:rPr>
      <w:rFonts w:ascii="Times New Roman" w:hAnsi="Times New Roman" w:cs="Times New Roman"/>
    </w:rPr>
  </w:style>
  <w:style w:type="character" w:customStyle="1" w:styleId="s1">
    <w:name w:val="s1"/>
    <w:basedOn w:val="DefaultParagraphFont"/>
    <w:rsid w:val="00077D24"/>
  </w:style>
  <w:style w:type="character" w:customStyle="1" w:styleId="a3">
    <w:name w:val="a3"/>
    <w:basedOn w:val="DefaultParagraphFont"/>
    <w:rsid w:val="00077D24"/>
  </w:style>
  <w:style w:type="character" w:customStyle="1" w:styleId="ft">
    <w:name w:val="ft"/>
    <w:basedOn w:val="DefaultParagraphFont"/>
    <w:rsid w:val="00077D24"/>
  </w:style>
  <w:style w:type="paragraph" w:customStyle="1" w:styleId="Dialogue">
    <w:name w:val="Dialogue"/>
    <w:basedOn w:val="Normal"/>
    <w:rsid w:val="00077D24"/>
    <w:pPr>
      <w:tabs>
        <w:tab w:val="center" w:pos="4680"/>
      </w:tabs>
      <w:overflowPunct w:val="0"/>
      <w:autoSpaceDE w:val="0"/>
      <w:autoSpaceDN w:val="0"/>
      <w:adjustRightInd w:val="0"/>
      <w:spacing w:after="240" w:line="240" w:lineRule="atLeast"/>
      <w:jc w:val="both"/>
      <w:textAlignment w:val="baseline"/>
    </w:pPr>
    <w:rPr>
      <w:rFonts w:ascii="Times New Roman" w:eastAsia="Times New Roman" w:hAnsi="Times New Roman" w:cs="Times New Roman"/>
      <w:color w:val="003366"/>
      <w:sz w:val="22"/>
      <w:szCs w:val="20"/>
      <w:u w:color="000080"/>
    </w:rPr>
  </w:style>
  <w:style w:type="paragraph" w:customStyle="1" w:styleId="Pa9">
    <w:name w:val="Pa9"/>
    <w:basedOn w:val="Default"/>
    <w:next w:val="Default"/>
    <w:uiPriority w:val="99"/>
    <w:rsid w:val="00253F5B"/>
    <w:pPr>
      <w:widowControl w:val="0"/>
      <w:spacing w:line="241" w:lineRule="atLeast"/>
    </w:pPr>
    <w:rPr>
      <w:rFonts w:ascii="TimesNewRomanPS" w:eastAsiaTheme="minorEastAsia" w:hAnsi="TimesNewRomanPS" w:cs="Times New Roman"/>
      <w:color w:val="auto"/>
    </w:rPr>
  </w:style>
  <w:style w:type="character" w:styleId="CommentReference">
    <w:name w:val="annotation reference"/>
    <w:basedOn w:val="DefaultParagraphFont"/>
    <w:uiPriority w:val="99"/>
    <w:semiHidden/>
    <w:unhideWhenUsed/>
    <w:rsid w:val="00253F5B"/>
    <w:rPr>
      <w:sz w:val="18"/>
      <w:szCs w:val="18"/>
    </w:rPr>
  </w:style>
  <w:style w:type="paragraph" w:styleId="CommentText">
    <w:name w:val="annotation text"/>
    <w:basedOn w:val="Normal"/>
    <w:link w:val="CommentTextChar"/>
    <w:uiPriority w:val="99"/>
    <w:semiHidden/>
    <w:unhideWhenUsed/>
    <w:rsid w:val="00253F5B"/>
  </w:style>
  <w:style w:type="character" w:customStyle="1" w:styleId="CommentTextChar">
    <w:name w:val="Comment Text Char"/>
    <w:basedOn w:val="DefaultParagraphFont"/>
    <w:link w:val="CommentText"/>
    <w:uiPriority w:val="99"/>
    <w:semiHidden/>
    <w:rsid w:val="00253F5B"/>
  </w:style>
  <w:style w:type="paragraph" w:styleId="CommentSubject">
    <w:name w:val="annotation subject"/>
    <w:basedOn w:val="CommentText"/>
    <w:next w:val="CommentText"/>
    <w:link w:val="CommentSubjectChar"/>
    <w:uiPriority w:val="99"/>
    <w:semiHidden/>
    <w:unhideWhenUsed/>
    <w:rsid w:val="00253F5B"/>
    <w:rPr>
      <w:b/>
      <w:bCs/>
      <w:sz w:val="20"/>
      <w:szCs w:val="20"/>
    </w:rPr>
  </w:style>
  <w:style w:type="character" w:customStyle="1" w:styleId="CommentSubjectChar">
    <w:name w:val="Comment Subject Char"/>
    <w:basedOn w:val="CommentTextChar"/>
    <w:link w:val="CommentSubject"/>
    <w:uiPriority w:val="99"/>
    <w:semiHidden/>
    <w:rsid w:val="00253F5B"/>
    <w:rPr>
      <w:b/>
      <w:bCs/>
      <w:sz w:val="20"/>
      <w:szCs w:val="20"/>
    </w:rPr>
  </w:style>
  <w:style w:type="paragraph" w:customStyle="1" w:styleId="FreieForm">
    <w:name w:val="Freie Form"/>
    <w:rsid w:val="00253F5B"/>
    <w:rPr>
      <w:rFonts w:ascii="Helvetica" w:eastAsia="ヒラギノ角ゴ Pro W3" w:hAnsi="Helvetica" w:cs="Times New Roman"/>
      <w:color w:val="000000"/>
      <w:szCs w:val="20"/>
      <w:lang w:val="de-DE" w:eastAsia="de-DE"/>
    </w:rPr>
  </w:style>
  <w:style w:type="paragraph" w:styleId="Revision">
    <w:name w:val="Revision"/>
    <w:hidden/>
    <w:uiPriority w:val="99"/>
    <w:semiHidden/>
    <w:rsid w:val="00253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00412">
      <w:bodyDiv w:val="1"/>
      <w:marLeft w:val="0"/>
      <w:marRight w:val="0"/>
      <w:marTop w:val="0"/>
      <w:marBottom w:val="0"/>
      <w:divBdr>
        <w:top w:val="none" w:sz="0" w:space="0" w:color="auto"/>
        <w:left w:val="none" w:sz="0" w:space="0" w:color="auto"/>
        <w:bottom w:val="none" w:sz="0" w:space="0" w:color="auto"/>
        <w:right w:val="none" w:sz="0" w:space="0" w:color="auto"/>
      </w:divBdr>
    </w:div>
    <w:div w:id="302195344">
      <w:bodyDiv w:val="1"/>
      <w:marLeft w:val="0"/>
      <w:marRight w:val="0"/>
      <w:marTop w:val="0"/>
      <w:marBottom w:val="0"/>
      <w:divBdr>
        <w:top w:val="none" w:sz="0" w:space="0" w:color="auto"/>
        <w:left w:val="none" w:sz="0" w:space="0" w:color="auto"/>
        <w:bottom w:val="none" w:sz="0" w:space="0" w:color="auto"/>
        <w:right w:val="none" w:sz="0" w:space="0" w:color="auto"/>
      </w:divBdr>
    </w:div>
    <w:div w:id="386337694">
      <w:bodyDiv w:val="1"/>
      <w:marLeft w:val="0"/>
      <w:marRight w:val="0"/>
      <w:marTop w:val="0"/>
      <w:marBottom w:val="0"/>
      <w:divBdr>
        <w:top w:val="none" w:sz="0" w:space="0" w:color="auto"/>
        <w:left w:val="none" w:sz="0" w:space="0" w:color="auto"/>
        <w:bottom w:val="none" w:sz="0" w:space="0" w:color="auto"/>
        <w:right w:val="none" w:sz="0" w:space="0" w:color="auto"/>
      </w:divBdr>
    </w:div>
    <w:div w:id="560142066">
      <w:bodyDiv w:val="1"/>
      <w:marLeft w:val="0"/>
      <w:marRight w:val="0"/>
      <w:marTop w:val="0"/>
      <w:marBottom w:val="0"/>
      <w:divBdr>
        <w:top w:val="none" w:sz="0" w:space="0" w:color="auto"/>
        <w:left w:val="none" w:sz="0" w:space="0" w:color="auto"/>
        <w:bottom w:val="none" w:sz="0" w:space="0" w:color="auto"/>
        <w:right w:val="none" w:sz="0" w:space="0" w:color="auto"/>
      </w:divBdr>
    </w:div>
    <w:div w:id="573702239">
      <w:bodyDiv w:val="1"/>
      <w:marLeft w:val="0"/>
      <w:marRight w:val="0"/>
      <w:marTop w:val="0"/>
      <w:marBottom w:val="0"/>
      <w:divBdr>
        <w:top w:val="none" w:sz="0" w:space="0" w:color="auto"/>
        <w:left w:val="none" w:sz="0" w:space="0" w:color="auto"/>
        <w:bottom w:val="none" w:sz="0" w:space="0" w:color="auto"/>
        <w:right w:val="none" w:sz="0" w:space="0" w:color="auto"/>
      </w:divBdr>
    </w:div>
    <w:div w:id="574243373">
      <w:bodyDiv w:val="1"/>
      <w:marLeft w:val="0"/>
      <w:marRight w:val="0"/>
      <w:marTop w:val="0"/>
      <w:marBottom w:val="0"/>
      <w:divBdr>
        <w:top w:val="none" w:sz="0" w:space="0" w:color="auto"/>
        <w:left w:val="none" w:sz="0" w:space="0" w:color="auto"/>
        <w:bottom w:val="none" w:sz="0" w:space="0" w:color="auto"/>
        <w:right w:val="none" w:sz="0" w:space="0" w:color="auto"/>
      </w:divBdr>
    </w:div>
    <w:div w:id="581984398">
      <w:bodyDiv w:val="1"/>
      <w:marLeft w:val="0"/>
      <w:marRight w:val="0"/>
      <w:marTop w:val="0"/>
      <w:marBottom w:val="0"/>
      <w:divBdr>
        <w:top w:val="none" w:sz="0" w:space="0" w:color="auto"/>
        <w:left w:val="none" w:sz="0" w:space="0" w:color="auto"/>
        <w:bottom w:val="none" w:sz="0" w:space="0" w:color="auto"/>
        <w:right w:val="none" w:sz="0" w:space="0" w:color="auto"/>
      </w:divBdr>
    </w:div>
    <w:div w:id="654989893">
      <w:bodyDiv w:val="1"/>
      <w:marLeft w:val="0"/>
      <w:marRight w:val="0"/>
      <w:marTop w:val="0"/>
      <w:marBottom w:val="0"/>
      <w:divBdr>
        <w:top w:val="none" w:sz="0" w:space="0" w:color="auto"/>
        <w:left w:val="none" w:sz="0" w:space="0" w:color="auto"/>
        <w:bottom w:val="none" w:sz="0" w:space="0" w:color="auto"/>
        <w:right w:val="none" w:sz="0" w:space="0" w:color="auto"/>
      </w:divBdr>
    </w:div>
    <w:div w:id="753623626">
      <w:bodyDiv w:val="1"/>
      <w:marLeft w:val="0"/>
      <w:marRight w:val="0"/>
      <w:marTop w:val="0"/>
      <w:marBottom w:val="0"/>
      <w:divBdr>
        <w:top w:val="none" w:sz="0" w:space="0" w:color="auto"/>
        <w:left w:val="none" w:sz="0" w:space="0" w:color="auto"/>
        <w:bottom w:val="none" w:sz="0" w:space="0" w:color="auto"/>
        <w:right w:val="none" w:sz="0" w:space="0" w:color="auto"/>
      </w:divBdr>
    </w:div>
    <w:div w:id="871845283">
      <w:bodyDiv w:val="1"/>
      <w:marLeft w:val="0"/>
      <w:marRight w:val="0"/>
      <w:marTop w:val="0"/>
      <w:marBottom w:val="0"/>
      <w:divBdr>
        <w:top w:val="none" w:sz="0" w:space="0" w:color="auto"/>
        <w:left w:val="none" w:sz="0" w:space="0" w:color="auto"/>
        <w:bottom w:val="none" w:sz="0" w:space="0" w:color="auto"/>
        <w:right w:val="none" w:sz="0" w:space="0" w:color="auto"/>
      </w:divBdr>
    </w:div>
    <w:div w:id="881022626">
      <w:bodyDiv w:val="1"/>
      <w:marLeft w:val="0"/>
      <w:marRight w:val="0"/>
      <w:marTop w:val="0"/>
      <w:marBottom w:val="0"/>
      <w:divBdr>
        <w:top w:val="none" w:sz="0" w:space="0" w:color="auto"/>
        <w:left w:val="none" w:sz="0" w:space="0" w:color="auto"/>
        <w:bottom w:val="none" w:sz="0" w:space="0" w:color="auto"/>
        <w:right w:val="none" w:sz="0" w:space="0" w:color="auto"/>
      </w:divBdr>
    </w:div>
    <w:div w:id="954101393">
      <w:bodyDiv w:val="1"/>
      <w:marLeft w:val="0"/>
      <w:marRight w:val="0"/>
      <w:marTop w:val="0"/>
      <w:marBottom w:val="0"/>
      <w:divBdr>
        <w:top w:val="none" w:sz="0" w:space="0" w:color="auto"/>
        <w:left w:val="none" w:sz="0" w:space="0" w:color="auto"/>
        <w:bottom w:val="none" w:sz="0" w:space="0" w:color="auto"/>
        <w:right w:val="none" w:sz="0" w:space="0" w:color="auto"/>
      </w:divBdr>
    </w:div>
    <w:div w:id="988706004">
      <w:bodyDiv w:val="1"/>
      <w:marLeft w:val="0"/>
      <w:marRight w:val="0"/>
      <w:marTop w:val="0"/>
      <w:marBottom w:val="0"/>
      <w:divBdr>
        <w:top w:val="none" w:sz="0" w:space="0" w:color="auto"/>
        <w:left w:val="none" w:sz="0" w:space="0" w:color="auto"/>
        <w:bottom w:val="none" w:sz="0" w:space="0" w:color="auto"/>
        <w:right w:val="none" w:sz="0" w:space="0" w:color="auto"/>
      </w:divBdr>
    </w:div>
    <w:div w:id="1014696773">
      <w:bodyDiv w:val="1"/>
      <w:marLeft w:val="0"/>
      <w:marRight w:val="0"/>
      <w:marTop w:val="0"/>
      <w:marBottom w:val="0"/>
      <w:divBdr>
        <w:top w:val="none" w:sz="0" w:space="0" w:color="auto"/>
        <w:left w:val="none" w:sz="0" w:space="0" w:color="auto"/>
        <w:bottom w:val="none" w:sz="0" w:space="0" w:color="auto"/>
        <w:right w:val="none" w:sz="0" w:space="0" w:color="auto"/>
      </w:divBdr>
    </w:div>
    <w:div w:id="1294555600">
      <w:bodyDiv w:val="1"/>
      <w:marLeft w:val="0"/>
      <w:marRight w:val="0"/>
      <w:marTop w:val="0"/>
      <w:marBottom w:val="0"/>
      <w:divBdr>
        <w:top w:val="none" w:sz="0" w:space="0" w:color="auto"/>
        <w:left w:val="none" w:sz="0" w:space="0" w:color="auto"/>
        <w:bottom w:val="none" w:sz="0" w:space="0" w:color="auto"/>
        <w:right w:val="none" w:sz="0" w:space="0" w:color="auto"/>
      </w:divBdr>
    </w:div>
    <w:div w:id="1425151630">
      <w:bodyDiv w:val="1"/>
      <w:marLeft w:val="0"/>
      <w:marRight w:val="0"/>
      <w:marTop w:val="0"/>
      <w:marBottom w:val="0"/>
      <w:divBdr>
        <w:top w:val="none" w:sz="0" w:space="0" w:color="auto"/>
        <w:left w:val="none" w:sz="0" w:space="0" w:color="auto"/>
        <w:bottom w:val="none" w:sz="0" w:space="0" w:color="auto"/>
        <w:right w:val="none" w:sz="0" w:space="0" w:color="auto"/>
      </w:divBdr>
    </w:div>
    <w:div w:id="1440222612">
      <w:bodyDiv w:val="1"/>
      <w:marLeft w:val="0"/>
      <w:marRight w:val="0"/>
      <w:marTop w:val="0"/>
      <w:marBottom w:val="0"/>
      <w:divBdr>
        <w:top w:val="none" w:sz="0" w:space="0" w:color="auto"/>
        <w:left w:val="none" w:sz="0" w:space="0" w:color="auto"/>
        <w:bottom w:val="none" w:sz="0" w:space="0" w:color="auto"/>
        <w:right w:val="none" w:sz="0" w:space="0" w:color="auto"/>
      </w:divBdr>
    </w:div>
    <w:div w:id="1513449652">
      <w:bodyDiv w:val="1"/>
      <w:marLeft w:val="0"/>
      <w:marRight w:val="0"/>
      <w:marTop w:val="0"/>
      <w:marBottom w:val="0"/>
      <w:divBdr>
        <w:top w:val="none" w:sz="0" w:space="0" w:color="auto"/>
        <w:left w:val="none" w:sz="0" w:space="0" w:color="auto"/>
        <w:bottom w:val="none" w:sz="0" w:space="0" w:color="auto"/>
        <w:right w:val="none" w:sz="0" w:space="0" w:color="auto"/>
      </w:divBdr>
    </w:div>
    <w:div w:id="1584101917">
      <w:bodyDiv w:val="1"/>
      <w:marLeft w:val="0"/>
      <w:marRight w:val="0"/>
      <w:marTop w:val="0"/>
      <w:marBottom w:val="0"/>
      <w:divBdr>
        <w:top w:val="none" w:sz="0" w:space="0" w:color="auto"/>
        <w:left w:val="none" w:sz="0" w:space="0" w:color="auto"/>
        <w:bottom w:val="none" w:sz="0" w:space="0" w:color="auto"/>
        <w:right w:val="none" w:sz="0" w:space="0" w:color="auto"/>
      </w:divBdr>
    </w:div>
    <w:div w:id="1630432863">
      <w:bodyDiv w:val="1"/>
      <w:marLeft w:val="0"/>
      <w:marRight w:val="0"/>
      <w:marTop w:val="0"/>
      <w:marBottom w:val="0"/>
      <w:divBdr>
        <w:top w:val="none" w:sz="0" w:space="0" w:color="auto"/>
        <w:left w:val="none" w:sz="0" w:space="0" w:color="auto"/>
        <w:bottom w:val="none" w:sz="0" w:space="0" w:color="auto"/>
        <w:right w:val="none" w:sz="0" w:space="0" w:color="auto"/>
      </w:divBdr>
    </w:div>
    <w:div w:id="1668484989">
      <w:bodyDiv w:val="1"/>
      <w:marLeft w:val="0"/>
      <w:marRight w:val="0"/>
      <w:marTop w:val="0"/>
      <w:marBottom w:val="0"/>
      <w:divBdr>
        <w:top w:val="none" w:sz="0" w:space="0" w:color="auto"/>
        <w:left w:val="none" w:sz="0" w:space="0" w:color="auto"/>
        <w:bottom w:val="none" w:sz="0" w:space="0" w:color="auto"/>
        <w:right w:val="none" w:sz="0" w:space="0" w:color="auto"/>
      </w:divBdr>
    </w:div>
    <w:div w:id="1675760938">
      <w:bodyDiv w:val="1"/>
      <w:marLeft w:val="0"/>
      <w:marRight w:val="0"/>
      <w:marTop w:val="0"/>
      <w:marBottom w:val="0"/>
      <w:divBdr>
        <w:top w:val="none" w:sz="0" w:space="0" w:color="auto"/>
        <w:left w:val="none" w:sz="0" w:space="0" w:color="auto"/>
        <w:bottom w:val="none" w:sz="0" w:space="0" w:color="auto"/>
        <w:right w:val="none" w:sz="0" w:space="0" w:color="auto"/>
      </w:divBdr>
    </w:div>
    <w:div w:id="1747612326">
      <w:bodyDiv w:val="1"/>
      <w:marLeft w:val="0"/>
      <w:marRight w:val="0"/>
      <w:marTop w:val="0"/>
      <w:marBottom w:val="0"/>
      <w:divBdr>
        <w:top w:val="none" w:sz="0" w:space="0" w:color="auto"/>
        <w:left w:val="none" w:sz="0" w:space="0" w:color="auto"/>
        <w:bottom w:val="none" w:sz="0" w:space="0" w:color="auto"/>
        <w:right w:val="none" w:sz="0" w:space="0" w:color="auto"/>
      </w:divBdr>
    </w:div>
    <w:div w:id="1755785165">
      <w:bodyDiv w:val="1"/>
      <w:marLeft w:val="0"/>
      <w:marRight w:val="0"/>
      <w:marTop w:val="0"/>
      <w:marBottom w:val="0"/>
      <w:divBdr>
        <w:top w:val="none" w:sz="0" w:space="0" w:color="auto"/>
        <w:left w:val="none" w:sz="0" w:space="0" w:color="auto"/>
        <w:bottom w:val="none" w:sz="0" w:space="0" w:color="auto"/>
        <w:right w:val="none" w:sz="0" w:space="0" w:color="auto"/>
      </w:divBdr>
    </w:div>
    <w:div w:id="1973099486">
      <w:bodyDiv w:val="1"/>
      <w:marLeft w:val="0"/>
      <w:marRight w:val="0"/>
      <w:marTop w:val="0"/>
      <w:marBottom w:val="0"/>
      <w:divBdr>
        <w:top w:val="none" w:sz="0" w:space="0" w:color="auto"/>
        <w:left w:val="none" w:sz="0" w:space="0" w:color="auto"/>
        <w:bottom w:val="none" w:sz="0" w:space="0" w:color="auto"/>
        <w:right w:val="none" w:sz="0" w:space="0" w:color="auto"/>
      </w:divBdr>
    </w:div>
    <w:div w:id="2038893119">
      <w:bodyDiv w:val="1"/>
      <w:marLeft w:val="0"/>
      <w:marRight w:val="0"/>
      <w:marTop w:val="0"/>
      <w:marBottom w:val="0"/>
      <w:divBdr>
        <w:top w:val="none" w:sz="0" w:space="0" w:color="auto"/>
        <w:left w:val="none" w:sz="0" w:space="0" w:color="auto"/>
        <w:bottom w:val="none" w:sz="0" w:space="0" w:color="auto"/>
        <w:right w:val="none" w:sz="0" w:space="0" w:color="auto"/>
      </w:divBdr>
    </w:div>
    <w:div w:id="2086107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getoutfilm.co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B4DC0-660E-489D-B1CD-82D021F97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46</Pages>
  <Words>11822</Words>
  <Characters>67386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NBC Universal</Company>
  <LinksUpToDate>false</LinksUpToDate>
  <CharactersWithSpaces>79050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 Gibson</dc:creator>
  <cp:lastModifiedBy>Butler, John (206062016)</cp:lastModifiedBy>
  <cp:revision>4</cp:revision>
  <cp:lastPrinted>2015-01-24T00:37:00Z</cp:lastPrinted>
  <dcterms:created xsi:type="dcterms:W3CDTF">2017-02-08T19:35:00Z</dcterms:created>
  <dcterms:modified xsi:type="dcterms:W3CDTF">2017-02-08T19:55:00Z</dcterms:modified>
</cp:coreProperties>
</file>